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62E963" w14:textId="77777777" w:rsidR="00563A65" w:rsidRDefault="00563A65" w:rsidP="00563A65">
      <w:pPr>
        <w:spacing w:before="1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47A0437F" w14:textId="77777777" w:rsidR="00563A65" w:rsidRDefault="00563A65" w:rsidP="00563A65">
      <w:pPr>
        <w:pStyle w:val="Prrafodelista"/>
        <w:widowControl w:val="0"/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</w:p>
    <w:p w14:paraId="6A4A3261" w14:textId="77777777" w:rsidR="00563A65" w:rsidRDefault="00563A65" w:rsidP="00563A65">
      <w:pPr>
        <w:pStyle w:val="Prrafodelista"/>
        <w:widowControl w:val="0"/>
        <w:tabs>
          <w:tab w:val="left" w:pos="822"/>
        </w:tabs>
        <w:suppressAutoHyphens/>
        <w:spacing w:before="1"/>
        <w:jc w:val="both"/>
        <w:rPr>
          <w:rFonts w:ascii="Arial" w:hAnsi="Arial" w:cs="Arial"/>
          <w:sz w:val="22"/>
          <w:szCs w:val="22"/>
        </w:rPr>
      </w:pPr>
    </w:p>
    <w:p w14:paraId="3B7BABE0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Yo,  </w:t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</w:r>
      <w:r>
        <w:rPr>
          <w:rFonts w:ascii="Arial" w:hAnsi="Arial" w:cs="Arial"/>
          <w:sz w:val="22"/>
          <w:szCs w:val="22"/>
        </w:rPr>
        <w:softHyphen/>
        <w:t>_____________________________________________con DNI________________</w:t>
      </w:r>
    </w:p>
    <w:p w14:paraId="127D74CA" w14:textId="76313CCD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Y domicilio en ____________________________________a efectos de la solicitud de la subvención para la </w:t>
      </w:r>
      <w:r w:rsidR="00A458EA" w:rsidRPr="00A458EA">
        <w:rPr>
          <w:rFonts w:ascii="Arial" w:hAnsi="Arial" w:cs="Arial"/>
          <w:sz w:val="22"/>
          <w:szCs w:val="22"/>
        </w:rPr>
        <w:t xml:space="preserve">implantación de nuevos establecimientos </w:t>
      </w:r>
      <w:r>
        <w:rPr>
          <w:rFonts w:ascii="Arial" w:hAnsi="Arial" w:cs="Arial"/>
          <w:sz w:val="22"/>
          <w:szCs w:val="22"/>
        </w:rPr>
        <w:t>en Alcalà de Xivert por autónomos o microempresas,</w:t>
      </w:r>
    </w:p>
    <w:p w14:paraId="71F616A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08CF6055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DECLARO</w:t>
      </w:r>
    </w:p>
    <w:p w14:paraId="16AF4CC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5E208AF0" w14:textId="014FF12D" w:rsidR="00563A65" w:rsidRDefault="00C874CA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□</w:t>
      </w:r>
      <w:r w:rsidR="00563A65">
        <w:rPr>
          <w:rFonts w:ascii="Arial" w:hAnsi="Arial" w:cs="Arial"/>
          <w:sz w:val="22"/>
          <w:szCs w:val="22"/>
        </w:rPr>
        <w:t>.- No hallarme incurso/a en causa de prohibición para la obtención de la condición de beneficiario a las que se refiere el artículo 13 de la Ley 38/2003, de 17 de noviembre; General de Subvenciones.</w:t>
      </w:r>
    </w:p>
    <w:p w14:paraId="217EF893" w14:textId="77777777" w:rsidR="00563A65" w:rsidRDefault="00563A65" w:rsidP="00563A65">
      <w:pPr>
        <w:autoSpaceDE w:val="0"/>
        <w:autoSpaceDN w:val="0"/>
        <w:adjustRightInd w:val="0"/>
        <w:ind w:left="357"/>
        <w:jc w:val="both"/>
        <w:rPr>
          <w:rFonts w:ascii="Arial" w:hAnsi="Arial" w:cs="Arial"/>
          <w:sz w:val="22"/>
          <w:szCs w:val="22"/>
        </w:rPr>
      </w:pPr>
    </w:p>
    <w:p w14:paraId="1F12DBA6" w14:textId="31E71CFB" w:rsidR="00563A65" w:rsidRDefault="00C874CA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□</w:t>
      </w:r>
      <w:r w:rsidR="00563A65">
        <w:rPr>
          <w:rFonts w:ascii="Arial" w:hAnsi="Arial" w:cs="Arial"/>
          <w:sz w:val="22"/>
          <w:szCs w:val="22"/>
        </w:rPr>
        <w:t>.- Estar al corriente en el cumplimiento de las obligaciones tributarias con la Hacienda Estatal y Autonómica, y frente a la Seguridad Social (TGSS), así como con la Hacienda municipal.</w:t>
      </w:r>
    </w:p>
    <w:p w14:paraId="31812448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DAD6D8F" w14:textId="27C7218D" w:rsidR="00563A65" w:rsidRPr="00563A65" w:rsidRDefault="00C874CA" w:rsidP="00563A65">
      <w:pPr>
        <w:autoSpaceDE w:val="0"/>
        <w:autoSpaceDN w:val="0"/>
        <w:adjustRightInd w:val="0"/>
        <w:jc w:val="both"/>
        <w:rPr>
          <w:rFonts w:ascii="Arial" w:eastAsia="Segoe UI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□</w:t>
      </w:r>
      <w:r w:rsidR="00563A65">
        <w:rPr>
          <w:rFonts w:ascii="Arial" w:hAnsi="Arial" w:cs="Arial"/>
          <w:sz w:val="22"/>
          <w:szCs w:val="22"/>
        </w:rPr>
        <w:t>.- Q</w:t>
      </w:r>
      <w:r w:rsidR="00563A65" w:rsidRPr="00563A65">
        <w:rPr>
          <w:rFonts w:ascii="Arial" w:hAnsi="Arial" w:cs="Arial"/>
          <w:sz w:val="22"/>
          <w:szCs w:val="22"/>
        </w:rPr>
        <w:t>ue las facturas presentadas han sido efectivamente pagadas y que no han sido utilizadas ni se utilizarán para justificar otras subvenciones.</w:t>
      </w:r>
    </w:p>
    <w:p w14:paraId="0150FF5D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AC3B7AA" w14:textId="5A2F4B3B" w:rsidR="00563A65" w:rsidRDefault="00C874CA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□</w:t>
      </w:r>
      <w:r w:rsidR="00563A65">
        <w:rPr>
          <w:rFonts w:ascii="Arial" w:hAnsi="Arial" w:cs="Arial"/>
          <w:sz w:val="22"/>
          <w:szCs w:val="22"/>
        </w:rPr>
        <w:t>.-Que reú</w:t>
      </w:r>
      <w:r w:rsidR="00E15F1D">
        <w:rPr>
          <w:rFonts w:ascii="Arial" w:hAnsi="Arial" w:cs="Arial"/>
          <w:sz w:val="22"/>
          <w:szCs w:val="22"/>
        </w:rPr>
        <w:t>no</w:t>
      </w:r>
      <w:r w:rsidR="00563A65">
        <w:rPr>
          <w:rFonts w:ascii="Arial" w:hAnsi="Arial" w:cs="Arial"/>
          <w:sz w:val="22"/>
          <w:szCs w:val="22"/>
        </w:rPr>
        <w:t xml:space="preserve"> los requisitos específicos exigidos en la convocatoria.</w:t>
      </w:r>
    </w:p>
    <w:p w14:paraId="4169E4A0" w14:textId="77777777" w:rsidR="00563A65" w:rsidRDefault="00563A65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1674AF4F" w14:textId="5C4BD63C" w:rsidR="00563A65" w:rsidRDefault="00C874CA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□</w:t>
      </w:r>
      <w:r w:rsidR="00E15F1D">
        <w:rPr>
          <w:rFonts w:ascii="Arial" w:hAnsi="Arial" w:cs="Arial"/>
          <w:sz w:val="22"/>
          <w:szCs w:val="22"/>
        </w:rPr>
        <w:t>.- Que conozco y acepto</w:t>
      </w:r>
      <w:r w:rsidR="00563A65">
        <w:rPr>
          <w:rFonts w:ascii="Arial" w:hAnsi="Arial" w:cs="Arial"/>
          <w:sz w:val="22"/>
          <w:szCs w:val="22"/>
        </w:rPr>
        <w:t xml:space="preserve"> las bases de la presente convocatoria de ayudas.</w:t>
      </w:r>
    </w:p>
    <w:p w14:paraId="68AD97EF" w14:textId="77777777" w:rsidR="00E15F1D" w:rsidRDefault="00E15F1D" w:rsidP="00563A65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2F5EF2E6" w14:textId="4EC69D0A" w:rsidR="00E15F1D" w:rsidRDefault="00C874CA" w:rsidP="00E15F1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□</w:t>
      </w:r>
      <w:r w:rsidR="00E15F1D">
        <w:rPr>
          <w:rFonts w:ascii="Arial" w:hAnsi="Arial" w:cs="Arial"/>
          <w:sz w:val="22"/>
          <w:szCs w:val="22"/>
        </w:rPr>
        <w:t xml:space="preserve">.- No ser </w:t>
      </w:r>
      <w:r w:rsidR="00E15F1D" w:rsidRPr="0026589D">
        <w:rPr>
          <w:rFonts w:ascii="Arial" w:hAnsi="Arial" w:cs="Arial"/>
          <w:sz w:val="22"/>
          <w:szCs w:val="22"/>
        </w:rPr>
        <w:t>deudor</w:t>
      </w:r>
      <w:r w:rsidR="00E15F1D">
        <w:rPr>
          <w:rFonts w:ascii="Arial" w:hAnsi="Arial" w:cs="Arial"/>
          <w:sz w:val="22"/>
          <w:szCs w:val="22"/>
        </w:rPr>
        <w:t>/a</w:t>
      </w:r>
      <w:r w:rsidR="00E15F1D" w:rsidRPr="0026589D">
        <w:rPr>
          <w:rFonts w:ascii="Arial" w:hAnsi="Arial" w:cs="Arial"/>
          <w:sz w:val="22"/>
          <w:szCs w:val="22"/>
        </w:rPr>
        <w:t xml:space="preserve"> por resolución de reintegro de otras subvenciones concedidas</w:t>
      </w:r>
      <w:r w:rsidR="00E15F1D">
        <w:rPr>
          <w:rFonts w:ascii="Arial" w:hAnsi="Arial" w:cs="Arial"/>
          <w:sz w:val="22"/>
          <w:szCs w:val="22"/>
        </w:rPr>
        <w:t>, ni</w:t>
      </w:r>
      <w:r w:rsidR="00E15F1D" w:rsidRPr="0026589D">
        <w:rPr>
          <w:rFonts w:ascii="Arial" w:hAnsi="Arial" w:cs="Arial"/>
          <w:sz w:val="22"/>
          <w:szCs w:val="22"/>
        </w:rPr>
        <w:t xml:space="preserve"> </w:t>
      </w:r>
      <w:r w:rsidR="00E15F1D">
        <w:rPr>
          <w:rFonts w:ascii="Arial" w:hAnsi="Arial" w:cs="Arial"/>
          <w:sz w:val="22"/>
          <w:szCs w:val="22"/>
        </w:rPr>
        <w:t>he</w:t>
      </w:r>
      <w:r w:rsidR="00E15F1D" w:rsidRPr="0026589D">
        <w:rPr>
          <w:rFonts w:ascii="Arial" w:hAnsi="Arial" w:cs="Arial"/>
          <w:sz w:val="22"/>
          <w:szCs w:val="22"/>
        </w:rPr>
        <w:t xml:space="preserve"> recibido ayudas para el mismo pro</w:t>
      </w:r>
      <w:r w:rsidR="00E15F1D">
        <w:rPr>
          <w:rFonts w:ascii="Arial" w:hAnsi="Arial" w:cs="Arial"/>
          <w:sz w:val="22"/>
          <w:szCs w:val="22"/>
        </w:rPr>
        <w:t>yecto objeto de esta solicitud. (En caso de haber recibido ayudas, se hace constar,</w:t>
      </w:r>
      <w:r w:rsidR="00E15F1D" w:rsidRPr="0026589D">
        <w:rPr>
          <w:rFonts w:ascii="Arial" w:hAnsi="Arial" w:cs="Arial"/>
          <w:sz w:val="22"/>
          <w:szCs w:val="22"/>
        </w:rPr>
        <w:t xml:space="preserve"> el organismo o Administración afectados, la denominación de la convocatoria y el </w:t>
      </w:r>
      <w:r w:rsidR="00E15F1D">
        <w:rPr>
          <w:rFonts w:ascii="Arial" w:hAnsi="Arial" w:cs="Arial"/>
          <w:sz w:val="22"/>
          <w:szCs w:val="22"/>
        </w:rPr>
        <w:t>importe solicitado y concedido.)</w:t>
      </w:r>
    </w:p>
    <w:p w14:paraId="5A4090BC" w14:textId="77777777" w:rsidR="00E15F1D" w:rsidRDefault="00E15F1D" w:rsidP="00E15F1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58264B5" w14:textId="32FD643F" w:rsidR="00E15F1D" w:rsidRDefault="00C874CA" w:rsidP="00E15F1D">
      <w:pPr>
        <w:autoSpaceDE w:val="0"/>
        <w:autoSpaceDN w:val="0"/>
        <w:adjustRightInd w:val="0"/>
        <w:jc w:val="both"/>
        <w:rPr>
          <w:rFonts w:cs="Arial"/>
        </w:rPr>
      </w:pPr>
      <w:r>
        <w:rPr>
          <w:rFonts w:ascii="Arial" w:hAnsi="Arial" w:cs="Arial"/>
          <w:sz w:val="22"/>
          <w:szCs w:val="22"/>
        </w:rPr>
        <w:t>□</w:t>
      </w:r>
      <w:r w:rsidR="00E15F1D">
        <w:rPr>
          <w:rFonts w:ascii="Arial" w:hAnsi="Arial" w:cs="Arial"/>
          <w:sz w:val="22"/>
          <w:szCs w:val="22"/>
        </w:rPr>
        <w:t xml:space="preserve">.- Asumir el compromiso de destinar la subvención a la finalidad prevista y al cumplimiento de las obligaciones de las personas beneficiarias de las subvenciones, establecidas en el artículo 14 de la Ley 38/2003, de 17 de noviembre y en concreto apartado 2, así como a mantener la actividad en </w:t>
      </w:r>
      <w:r w:rsidR="00E15F1D" w:rsidRPr="00B62CF6">
        <w:rPr>
          <w:rFonts w:ascii="Arial" w:hAnsi="Arial" w:cs="Arial"/>
          <w:sz w:val="22"/>
          <w:szCs w:val="22"/>
        </w:rPr>
        <w:t>funcionamiento por un periodo mínimo de 12 meses</w:t>
      </w:r>
      <w:r w:rsidR="00E15F1D">
        <w:rPr>
          <w:rFonts w:cs="Arial"/>
        </w:rPr>
        <w:t>.</w:t>
      </w:r>
    </w:p>
    <w:p w14:paraId="0C4C211A" w14:textId="77777777" w:rsidR="00E15F1D" w:rsidRDefault="00E15F1D" w:rsidP="00E15F1D">
      <w:pPr>
        <w:autoSpaceDE w:val="0"/>
        <w:autoSpaceDN w:val="0"/>
        <w:adjustRightInd w:val="0"/>
        <w:jc w:val="both"/>
        <w:rPr>
          <w:rFonts w:cs="Arial"/>
        </w:rPr>
      </w:pPr>
    </w:p>
    <w:p w14:paraId="08BE5804" w14:textId="76CBF0D8" w:rsidR="00E15F1D" w:rsidRDefault="00C874CA" w:rsidP="00E15F1D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t>□</w:t>
      </w:r>
      <w:r w:rsidR="00E15F1D">
        <w:rPr>
          <w:rFonts w:cs="Arial"/>
        </w:rPr>
        <w:t xml:space="preserve">.- </w:t>
      </w:r>
      <w:r w:rsidR="00E15F1D" w:rsidRPr="00B62CF6">
        <w:rPr>
          <w:rFonts w:ascii="Arial" w:hAnsi="Arial" w:cs="Arial"/>
          <w:sz w:val="22"/>
          <w:szCs w:val="22"/>
          <w:u w:val="single"/>
        </w:rPr>
        <w:t>Para las microempresas:</w:t>
      </w:r>
      <w:r w:rsidR="00E15F1D">
        <w:rPr>
          <w:rFonts w:ascii="Arial" w:hAnsi="Arial" w:cs="Arial"/>
          <w:sz w:val="22"/>
          <w:szCs w:val="22"/>
        </w:rPr>
        <w:t xml:space="preserve"> que la entidad solicitante tiene la condición de microempresa, en los términos del </w:t>
      </w:r>
      <w:r w:rsidR="00E15F1D">
        <w:rPr>
          <w:rFonts w:ascii="Arial" w:eastAsia="Calibri" w:hAnsi="Arial" w:cs="Arial"/>
          <w:iCs/>
          <w:sz w:val="22"/>
          <w:szCs w:val="22"/>
          <w:lang w:eastAsia="en-US"/>
        </w:rPr>
        <w:t xml:space="preserve">Anexo I del Reglamento (UE) n.º 651/2014 de la Comisión Europea, de 17 de junio de 2014, </w:t>
      </w:r>
      <w:r w:rsidR="00E15F1D">
        <w:rPr>
          <w:rFonts w:ascii="Arial" w:hAnsi="Arial" w:cs="Arial"/>
          <w:sz w:val="22"/>
          <w:szCs w:val="22"/>
        </w:rPr>
        <w:t>ocupando un máximo de 10 trabajadores y con volumen de negocios anual no superior a los 2 millones de euros.</w:t>
      </w:r>
    </w:p>
    <w:p w14:paraId="72AB5217" w14:textId="77777777" w:rsidR="00563A65" w:rsidRDefault="00563A65" w:rsidP="00563A65">
      <w:pPr>
        <w:autoSpaceDE w:val="0"/>
        <w:autoSpaceDN w:val="0"/>
        <w:adjustRightInd w:val="0"/>
        <w:ind w:left="1437"/>
        <w:jc w:val="both"/>
        <w:rPr>
          <w:rFonts w:ascii="Arial" w:hAnsi="Arial" w:cs="Arial"/>
          <w:sz w:val="22"/>
          <w:szCs w:val="22"/>
        </w:rPr>
      </w:pPr>
    </w:p>
    <w:p w14:paraId="31792F4C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Alcalà de Xivert, a fecha al margen.</w:t>
      </w:r>
    </w:p>
    <w:p w14:paraId="111842AA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</w:p>
    <w:p w14:paraId="6AC2353E" w14:textId="77777777" w:rsidR="00563A65" w:rsidRP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b/>
          <w:sz w:val="22"/>
          <w:szCs w:val="22"/>
        </w:rPr>
      </w:pPr>
      <w:r w:rsidRPr="00563A65">
        <w:rPr>
          <w:rFonts w:ascii="Arial" w:hAnsi="Arial" w:cs="Arial"/>
          <w:b/>
          <w:sz w:val="22"/>
          <w:szCs w:val="22"/>
        </w:rPr>
        <w:t>DOCUMENTO FIRMADO ELECTRÓNICAMENTE</w:t>
      </w:r>
    </w:p>
    <w:p w14:paraId="37818249" w14:textId="77777777" w:rsidR="00563A65" w:rsidRDefault="00563A65" w:rsidP="00563A65">
      <w:pPr>
        <w:autoSpaceDE w:val="0"/>
        <w:autoSpaceDN w:val="0"/>
        <w:adjustRightInd w:val="0"/>
        <w:ind w:left="1437"/>
        <w:jc w:val="center"/>
        <w:rPr>
          <w:rFonts w:ascii="Arial" w:hAnsi="Arial" w:cs="Arial"/>
          <w:sz w:val="22"/>
          <w:szCs w:val="22"/>
        </w:rPr>
      </w:pPr>
    </w:p>
    <w:p w14:paraId="7E700089" w14:textId="77777777" w:rsidR="00563A65" w:rsidRDefault="00563A65" w:rsidP="00563A65">
      <w:pPr>
        <w:jc w:val="both"/>
        <w:rPr>
          <w:rFonts w:ascii="Arial" w:hAnsi="Arial" w:cs="Arial"/>
          <w:bCs/>
          <w:sz w:val="22"/>
          <w:szCs w:val="22"/>
        </w:rPr>
      </w:pPr>
    </w:p>
    <w:p w14:paraId="4D2CE0FE" w14:textId="77777777" w:rsidR="00B13C73" w:rsidRPr="00D949AE" w:rsidRDefault="00B13C73" w:rsidP="00D949AE">
      <w:pPr>
        <w:jc w:val="both"/>
        <w:rPr>
          <w:rFonts w:ascii="Arial" w:hAnsi="Arial" w:cs="Arial"/>
          <w:b/>
          <w:sz w:val="22"/>
          <w:szCs w:val="22"/>
        </w:rPr>
      </w:pPr>
    </w:p>
    <w:sectPr w:rsidR="00B13C73" w:rsidRPr="00D949AE" w:rsidSect="00B81E08">
      <w:headerReference w:type="default" r:id="rId8"/>
      <w:footerReference w:type="default" r:id="rId9"/>
      <w:pgSz w:w="11906" w:h="16838"/>
      <w:pgMar w:top="2696" w:right="1701" w:bottom="53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592F32" w14:textId="77777777" w:rsidR="005B240D" w:rsidRDefault="005B240D">
      <w:r>
        <w:separator/>
      </w:r>
    </w:p>
  </w:endnote>
  <w:endnote w:type="continuationSeparator" w:id="0">
    <w:p w14:paraId="1C99B7D4" w14:textId="77777777" w:rsidR="005B240D" w:rsidRDefault="005B240D">
      <w:r>
        <w:continuationSeparator/>
      </w:r>
    </w:p>
  </w:endnote>
  <w:endnote w:type="continuationNotice" w:id="1">
    <w:p w14:paraId="12862509" w14:textId="77777777" w:rsidR="005B240D" w:rsidRDefault="005B24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1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rlito">
    <w:altName w:val="Carli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Demi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1423" w14:textId="77777777" w:rsidR="005B240D" w:rsidRPr="004A2DFB" w:rsidRDefault="005B240D" w:rsidP="004A2DFB">
    <w:pPr>
      <w:widowControl w:val="0"/>
      <w:pBdr>
        <w:top w:val="single" w:sz="4" w:space="5" w:color="000000"/>
      </w:pBdr>
      <w:suppressAutoHyphens/>
      <w:spacing w:after="120"/>
      <w:jc w:val="center"/>
      <w:rPr>
        <w:rFonts w:ascii="Arial" w:eastAsia="Lucida Sans Unicode" w:hAnsi="Arial"/>
        <w:kern w:val="1"/>
        <w:sz w:val="16"/>
        <w:lang w:val="es-ES"/>
      </w:rPr>
    </w:pPr>
    <w:r w:rsidRPr="004A2DFB">
      <w:rPr>
        <w:rFonts w:ascii="Arial" w:eastAsia="Lucida Sans Unicode" w:hAnsi="Arial"/>
        <w:b/>
        <w:kern w:val="1"/>
        <w:sz w:val="22"/>
        <w:lang w:val="es-ES"/>
      </w:rPr>
      <w:t>Ayuntamiento de Alcalà de Xivert</w:t>
    </w:r>
  </w:p>
  <w:p w14:paraId="3C2F512A" w14:textId="77777777" w:rsidR="005B240D" w:rsidRPr="004A2DFB" w:rsidRDefault="005B240D" w:rsidP="004A2DFB">
    <w:pPr>
      <w:widowControl w:val="0"/>
      <w:suppressAutoHyphens/>
      <w:spacing w:after="120"/>
      <w:jc w:val="center"/>
      <w:rPr>
        <w:rFonts w:ascii="Arial" w:eastAsia="Lucida Sans Unicode" w:hAnsi="Arial"/>
        <w:kern w:val="1"/>
        <w:sz w:val="22"/>
        <w:lang w:val="es-ES"/>
      </w:rPr>
    </w:pPr>
    <w:r w:rsidRPr="004A2DFB">
      <w:rPr>
        <w:rFonts w:ascii="Arial" w:eastAsia="Lucida Sans Unicode" w:hAnsi="Arial"/>
        <w:kern w:val="1"/>
        <w:sz w:val="16"/>
        <w:lang w:val="es-ES"/>
      </w:rPr>
      <w:t>C/ Purissima, nº 21, Alcalá de Xivert. 12570 Castellón / Castelló. Tfno. 964410301. Fax: 964410139</w:t>
    </w:r>
  </w:p>
  <w:p w14:paraId="7E4998E9" w14:textId="77777777" w:rsidR="005B240D" w:rsidRPr="00EE2E92" w:rsidRDefault="005B240D">
    <w:pPr>
      <w:pStyle w:val="Piedepgina"/>
      <w:rPr>
        <w:sz w:val="16"/>
        <w:szCs w:val="16"/>
        <w:lang w:val="en-GB"/>
      </w:rPr>
    </w:pPr>
    <w:r>
      <w:rPr>
        <w:lang w:val="en-GB"/>
      </w:rPr>
      <w:tab/>
    </w:r>
    <w:r>
      <w:rPr>
        <w:lang w:val="en-GB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298E53" w14:textId="77777777" w:rsidR="005B240D" w:rsidRDefault="005B240D">
      <w:r>
        <w:separator/>
      </w:r>
    </w:p>
  </w:footnote>
  <w:footnote w:type="continuationSeparator" w:id="0">
    <w:p w14:paraId="7FAA2A43" w14:textId="77777777" w:rsidR="005B240D" w:rsidRDefault="005B240D">
      <w:r>
        <w:continuationSeparator/>
      </w:r>
    </w:p>
  </w:footnote>
  <w:footnote w:type="continuationNotice" w:id="1">
    <w:p w14:paraId="0F1B1EF5" w14:textId="77777777" w:rsidR="005B240D" w:rsidRDefault="005B24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54D904" w14:textId="7BD75E65" w:rsidR="005B240D" w:rsidRDefault="005B240D" w:rsidP="00D01C6B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1" behindDoc="0" locked="0" layoutInCell="1" allowOverlap="1" wp14:anchorId="6E879B5D" wp14:editId="63602DE7">
          <wp:simplePos x="0" y="0"/>
          <wp:positionH relativeFrom="margin">
            <wp:align>left</wp:align>
          </wp:positionH>
          <wp:positionV relativeFrom="paragraph">
            <wp:posOffset>160020</wp:posOffset>
          </wp:positionV>
          <wp:extent cx="2406312" cy="70612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583" t="46744" r="34737" b="33191"/>
                  <a:stretch/>
                </pic:blipFill>
                <pic:spPr bwMode="auto">
                  <a:xfrm>
                    <a:off x="0" y="0"/>
                    <a:ext cx="2406312" cy="7061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CDDF24" wp14:editId="11977E5D">
              <wp:simplePos x="0" y="0"/>
              <wp:positionH relativeFrom="column">
                <wp:posOffset>3425190</wp:posOffset>
              </wp:positionH>
              <wp:positionV relativeFrom="paragraph">
                <wp:posOffset>7620</wp:posOffset>
              </wp:positionV>
              <wp:extent cx="3409950" cy="10572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09950" cy="10572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F65B52" w14:textId="77777777" w:rsidR="005B240D" w:rsidRPr="00E53A23" w:rsidRDefault="005B240D" w:rsidP="00EE2E92">
                          <w:pPr>
                            <w:jc w:val="center"/>
                            <w:rPr>
                              <w:rFonts w:ascii="Franklin Gothic Demi" w:hAnsi="Franklin Gothic Demi"/>
                              <w:color w:val="156CEB"/>
                              <w:sz w:val="12"/>
                              <w:szCs w:val="12"/>
                            </w:rPr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 wp14:anchorId="00C825B7" wp14:editId="195B7F0D">
                                <wp:extent cx="533249" cy="800100"/>
                                <wp:effectExtent l="0" t="0" r="635" b="0"/>
                                <wp:docPr id="1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OK.jpg"/>
                                        <pic:cNvPicPr/>
                                      </pic:nvPicPr>
                                      <pic:blipFill>
                                        <a:blip r:embed="rId2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50327" cy="82572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CDDF2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69.7pt;margin-top:.6pt;width:268.5pt;height:83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" stroked="f">
              <v:textbox>
                <w:txbxContent>
                  <w:p w14:paraId="23F65B52" w14:textId="77777777" w:rsidR="005B240D" w:rsidRPr="00E53A23" w:rsidRDefault="005B240D" w:rsidP="00EE2E92">
                    <w:pPr>
                      <w:jc w:val="center"/>
                      <w:rPr>
                        <w:rFonts w:ascii="Franklin Gothic Demi" w:hAnsi="Franklin Gothic Demi"/>
                        <w:color w:val="156CEB"/>
                        <w:sz w:val="12"/>
                        <w:szCs w:val="12"/>
                      </w:rPr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 wp14:anchorId="00C825B7" wp14:editId="195B7F0D">
                          <wp:extent cx="533249" cy="800100"/>
                          <wp:effectExtent l="0" t="0" r="635" b="0"/>
                          <wp:docPr id="1" name="Imagen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OK.jpg"/>
                                  <pic:cNvPicPr/>
                                </pic:nvPicPr>
                                <pic:blipFill>
                                  <a:blip r:embed="rId3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550327" cy="825724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4F162F57" w14:textId="77777777" w:rsidR="005B240D" w:rsidRDefault="005B240D" w:rsidP="00EE2E92">
    <w:pPr>
      <w:pStyle w:val="Encabezado"/>
      <w:ind w:hanging="1080"/>
    </w:pPr>
  </w:p>
  <w:p w14:paraId="212301FC" w14:textId="77777777" w:rsidR="005B240D" w:rsidRDefault="005B240D" w:rsidP="00EE2E92">
    <w:pPr>
      <w:pStyle w:val="Encabezado"/>
      <w:ind w:hanging="1080"/>
    </w:pPr>
  </w:p>
  <w:p w14:paraId="570FF12B" w14:textId="77777777" w:rsidR="005B240D" w:rsidRDefault="005B240D" w:rsidP="00EE2E92">
    <w:pPr>
      <w:pStyle w:val="Encabezado"/>
      <w:ind w:hanging="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7.5pt;height:7.5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891"/>
        </w:tabs>
        <w:ind w:left="891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91"/>
        </w:tabs>
        <w:ind w:left="891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891"/>
        </w:tabs>
        <w:ind w:left="891" w:firstLine="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00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singleLevel"/>
    <w:tmpl w:val="39FA90C8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461" w:hanging="360"/>
      </w:pPr>
      <w:rPr>
        <w:rFonts w:hint="default"/>
        <w:b w:val="0"/>
      </w:rPr>
    </w:lvl>
  </w:abstractNum>
  <w:abstractNum w:abstractNumId="6" w15:restartNumberingAfterBreak="0">
    <w:nsid w:val="00000008"/>
    <w:multiLevelType w:val="multilevel"/>
    <w:tmpl w:val="F3BC3A14"/>
    <w:name w:val="WW8Num10"/>
    <w:lvl w:ilvl="0">
      <w:start w:val="1"/>
      <w:numFmt w:val="bullet"/>
      <w:lvlText w:val="-"/>
      <w:lvlJc w:val="left"/>
      <w:pPr>
        <w:tabs>
          <w:tab w:val="num" w:pos="530"/>
        </w:tabs>
        <w:ind w:left="643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809" w:hanging="307"/>
      </w:pPr>
      <w:rPr>
        <w:rFonts w:eastAsia="Arial" w:cs="Arial"/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7" w15:restartNumberingAfterBreak="0">
    <w:nsid w:val="0A5A58D4"/>
    <w:multiLevelType w:val="hybridMultilevel"/>
    <w:tmpl w:val="E968BA1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8D2F2D"/>
    <w:multiLevelType w:val="hybridMultilevel"/>
    <w:tmpl w:val="F73417C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9" w15:restartNumberingAfterBreak="0">
    <w:nsid w:val="17750639"/>
    <w:multiLevelType w:val="multilevel"/>
    <w:tmpl w:val="DE981F98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09" w:hanging="307"/>
      </w:pPr>
      <w:rPr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10" w15:restartNumberingAfterBreak="0">
    <w:nsid w:val="1D46363C"/>
    <w:multiLevelType w:val="hybridMultilevel"/>
    <w:tmpl w:val="31EA64F6"/>
    <w:lvl w:ilvl="0" w:tplc="BFF81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</w:lvl>
    <w:lvl w:ilvl="3" w:tplc="0C0A000F" w:tentative="1">
      <w:start w:val="1"/>
      <w:numFmt w:val="decimal"/>
      <w:lvlText w:val="%4."/>
      <w:lvlJc w:val="left"/>
      <w:pPr>
        <w:ind w:left="2378" w:hanging="360"/>
      </w:p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</w:lvl>
    <w:lvl w:ilvl="6" w:tplc="0C0A000F" w:tentative="1">
      <w:start w:val="1"/>
      <w:numFmt w:val="decimal"/>
      <w:lvlText w:val="%7."/>
      <w:lvlJc w:val="left"/>
      <w:pPr>
        <w:ind w:left="4538" w:hanging="360"/>
      </w:p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FE115DF"/>
    <w:multiLevelType w:val="hybridMultilevel"/>
    <w:tmpl w:val="DA941C3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61939"/>
    <w:multiLevelType w:val="hybridMultilevel"/>
    <w:tmpl w:val="BB22A8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87A33"/>
    <w:multiLevelType w:val="hybridMultilevel"/>
    <w:tmpl w:val="DC182756"/>
    <w:lvl w:ilvl="0" w:tplc="290E4E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2252913"/>
    <w:multiLevelType w:val="hybridMultilevel"/>
    <w:tmpl w:val="E3FE05CA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5" w15:restartNumberingAfterBreak="0">
    <w:nsid w:val="58FE55BE"/>
    <w:multiLevelType w:val="hybridMultilevel"/>
    <w:tmpl w:val="77240E52"/>
    <w:lvl w:ilvl="0" w:tplc="0C0A0001">
      <w:start w:val="1"/>
      <w:numFmt w:val="bullet"/>
      <w:lvlText w:val=""/>
      <w:lvlJc w:val="left"/>
      <w:pPr>
        <w:ind w:left="11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9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41" w:hanging="360"/>
      </w:pPr>
      <w:rPr>
        <w:rFonts w:ascii="Wingdings" w:hAnsi="Wingdings" w:hint="default"/>
      </w:rPr>
    </w:lvl>
  </w:abstractNum>
  <w:abstractNum w:abstractNumId="16" w15:restartNumberingAfterBreak="0">
    <w:nsid w:val="5F0F15B4"/>
    <w:multiLevelType w:val="hybridMultilevel"/>
    <w:tmpl w:val="B2945724"/>
    <w:lvl w:ilvl="0" w:tplc="169EF93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279085D"/>
    <w:multiLevelType w:val="hybridMultilevel"/>
    <w:tmpl w:val="DD164876"/>
    <w:lvl w:ilvl="0" w:tplc="0C0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3A45FD1"/>
    <w:multiLevelType w:val="hybridMultilevel"/>
    <w:tmpl w:val="EC645C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A76ED0"/>
    <w:multiLevelType w:val="hybridMultilevel"/>
    <w:tmpl w:val="97C632AA"/>
    <w:lvl w:ilvl="0" w:tplc="290E4E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</w:num>
  <w:num w:numId="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5"/>
  </w:num>
  <w:num w:numId="6">
    <w:abstractNumId w:val="17"/>
  </w:num>
  <w:num w:numId="7">
    <w:abstractNumId w:val="18"/>
  </w:num>
  <w:num w:numId="8">
    <w:abstractNumId w:val="14"/>
  </w:num>
  <w:num w:numId="9">
    <w:abstractNumId w:val="8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7"/>
  </w:num>
  <w:num w:numId="14">
    <w:abstractNumId w:val="9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</w:num>
  <w:num w:numId="16">
    <w:abstractNumId w:val="19"/>
  </w:num>
  <w:num w:numId="17">
    <w:abstractNumId w:val="7"/>
  </w:num>
  <w:num w:numId="18">
    <w:abstractNumId w:val="13"/>
  </w:num>
  <w:num w:numId="19">
    <w:abstractNumId w:val="11"/>
  </w:num>
  <w:num w:numId="20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2E92"/>
    <w:rsid w:val="00007F6F"/>
    <w:rsid w:val="00010954"/>
    <w:rsid w:val="00016253"/>
    <w:rsid w:val="000202FB"/>
    <w:rsid w:val="00023927"/>
    <w:rsid w:val="0002520F"/>
    <w:rsid w:val="000272EC"/>
    <w:rsid w:val="00034D66"/>
    <w:rsid w:val="000415C4"/>
    <w:rsid w:val="00047876"/>
    <w:rsid w:val="00052760"/>
    <w:rsid w:val="00056353"/>
    <w:rsid w:val="00061A0D"/>
    <w:rsid w:val="00061DFC"/>
    <w:rsid w:val="00063C80"/>
    <w:rsid w:val="000647B4"/>
    <w:rsid w:val="0006799D"/>
    <w:rsid w:val="00073CDA"/>
    <w:rsid w:val="000747D7"/>
    <w:rsid w:val="000749C6"/>
    <w:rsid w:val="000752A6"/>
    <w:rsid w:val="00076F3B"/>
    <w:rsid w:val="000801E2"/>
    <w:rsid w:val="0008768A"/>
    <w:rsid w:val="000933D1"/>
    <w:rsid w:val="0009561F"/>
    <w:rsid w:val="00096829"/>
    <w:rsid w:val="0009746E"/>
    <w:rsid w:val="000A602D"/>
    <w:rsid w:val="000A6D62"/>
    <w:rsid w:val="000B0468"/>
    <w:rsid w:val="000B390A"/>
    <w:rsid w:val="000B3CF0"/>
    <w:rsid w:val="000B5AFB"/>
    <w:rsid w:val="000B6F8F"/>
    <w:rsid w:val="000B73BA"/>
    <w:rsid w:val="000C2F4E"/>
    <w:rsid w:val="000C51A3"/>
    <w:rsid w:val="000C6080"/>
    <w:rsid w:val="000D37E3"/>
    <w:rsid w:val="000D392E"/>
    <w:rsid w:val="000E6B7C"/>
    <w:rsid w:val="000E7860"/>
    <w:rsid w:val="000F2CC0"/>
    <w:rsid w:val="00105470"/>
    <w:rsid w:val="0011230D"/>
    <w:rsid w:val="00116D66"/>
    <w:rsid w:val="001175F2"/>
    <w:rsid w:val="00132955"/>
    <w:rsid w:val="00134D32"/>
    <w:rsid w:val="001442D1"/>
    <w:rsid w:val="00145275"/>
    <w:rsid w:val="001570D3"/>
    <w:rsid w:val="00161CA9"/>
    <w:rsid w:val="001714BB"/>
    <w:rsid w:val="00181897"/>
    <w:rsid w:val="00183AB2"/>
    <w:rsid w:val="00183FD2"/>
    <w:rsid w:val="001A3FD9"/>
    <w:rsid w:val="001B0542"/>
    <w:rsid w:val="001B1999"/>
    <w:rsid w:val="001B4A05"/>
    <w:rsid w:val="001B5924"/>
    <w:rsid w:val="001B6A4A"/>
    <w:rsid w:val="001C4A7D"/>
    <w:rsid w:val="001D0892"/>
    <w:rsid w:val="001D0BC2"/>
    <w:rsid w:val="001D38E1"/>
    <w:rsid w:val="001D662D"/>
    <w:rsid w:val="001F365F"/>
    <w:rsid w:val="001F56B8"/>
    <w:rsid w:val="002008E0"/>
    <w:rsid w:val="00202E66"/>
    <w:rsid w:val="0021019F"/>
    <w:rsid w:val="00220047"/>
    <w:rsid w:val="002204F4"/>
    <w:rsid w:val="002319B8"/>
    <w:rsid w:val="00236022"/>
    <w:rsid w:val="00244996"/>
    <w:rsid w:val="00253391"/>
    <w:rsid w:val="00265FCF"/>
    <w:rsid w:val="00266004"/>
    <w:rsid w:val="002668F9"/>
    <w:rsid w:val="00267693"/>
    <w:rsid w:val="002776BF"/>
    <w:rsid w:val="0028098A"/>
    <w:rsid w:val="00281A63"/>
    <w:rsid w:val="00290418"/>
    <w:rsid w:val="002907FF"/>
    <w:rsid w:val="002956A4"/>
    <w:rsid w:val="002A670F"/>
    <w:rsid w:val="002B09D3"/>
    <w:rsid w:val="002B16B9"/>
    <w:rsid w:val="002B48A3"/>
    <w:rsid w:val="002B4BE2"/>
    <w:rsid w:val="002C04CE"/>
    <w:rsid w:val="002C0EA3"/>
    <w:rsid w:val="002C1883"/>
    <w:rsid w:val="002D5BCB"/>
    <w:rsid w:val="002D66CB"/>
    <w:rsid w:val="002E02C7"/>
    <w:rsid w:val="002E3907"/>
    <w:rsid w:val="002E3A1C"/>
    <w:rsid w:val="002F1235"/>
    <w:rsid w:val="002F36F8"/>
    <w:rsid w:val="002F53AD"/>
    <w:rsid w:val="00300317"/>
    <w:rsid w:val="0030292C"/>
    <w:rsid w:val="00302F6C"/>
    <w:rsid w:val="0030317B"/>
    <w:rsid w:val="003066ED"/>
    <w:rsid w:val="003120B5"/>
    <w:rsid w:val="00315DC3"/>
    <w:rsid w:val="00316BFF"/>
    <w:rsid w:val="00320138"/>
    <w:rsid w:val="0032669B"/>
    <w:rsid w:val="00331BE9"/>
    <w:rsid w:val="00333335"/>
    <w:rsid w:val="00333576"/>
    <w:rsid w:val="00335421"/>
    <w:rsid w:val="0034219D"/>
    <w:rsid w:val="003421A8"/>
    <w:rsid w:val="00342554"/>
    <w:rsid w:val="00344A7B"/>
    <w:rsid w:val="00347B23"/>
    <w:rsid w:val="00350C49"/>
    <w:rsid w:val="003557E9"/>
    <w:rsid w:val="00361C8A"/>
    <w:rsid w:val="00366C11"/>
    <w:rsid w:val="00376AB5"/>
    <w:rsid w:val="0037701A"/>
    <w:rsid w:val="00381714"/>
    <w:rsid w:val="0038627F"/>
    <w:rsid w:val="00386331"/>
    <w:rsid w:val="00393B65"/>
    <w:rsid w:val="003A1F65"/>
    <w:rsid w:val="003B19AD"/>
    <w:rsid w:val="003B1B07"/>
    <w:rsid w:val="003B43BD"/>
    <w:rsid w:val="003E251D"/>
    <w:rsid w:val="003E7735"/>
    <w:rsid w:val="003F566F"/>
    <w:rsid w:val="003F5B67"/>
    <w:rsid w:val="003F617F"/>
    <w:rsid w:val="004005CF"/>
    <w:rsid w:val="00400E76"/>
    <w:rsid w:val="00403F2B"/>
    <w:rsid w:val="00404601"/>
    <w:rsid w:val="004073E2"/>
    <w:rsid w:val="004139AD"/>
    <w:rsid w:val="00414D36"/>
    <w:rsid w:val="00427CE9"/>
    <w:rsid w:val="004406A1"/>
    <w:rsid w:val="004410C0"/>
    <w:rsid w:val="00450B0B"/>
    <w:rsid w:val="004524F2"/>
    <w:rsid w:val="00456749"/>
    <w:rsid w:val="00456A26"/>
    <w:rsid w:val="004703D3"/>
    <w:rsid w:val="00471FB7"/>
    <w:rsid w:val="00477405"/>
    <w:rsid w:val="0048789F"/>
    <w:rsid w:val="00491333"/>
    <w:rsid w:val="004A2DFB"/>
    <w:rsid w:val="004A54F6"/>
    <w:rsid w:val="004A5886"/>
    <w:rsid w:val="004B7A62"/>
    <w:rsid w:val="004D3278"/>
    <w:rsid w:val="004D47EE"/>
    <w:rsid w:val="004E0FD4"/>
    <w:rsid w:val="004E3264"/>
    <w:rsid w:val="004E5FCD"/>
    <w:rsid w:val="004E66A4"/>
    <w:rsid w:val="004F2650"/>
    <w:rsid w:val="00503BB5"/>
    <w:rsid w:val="00504F0D"/>
    <w:rsid w:val="00513FB7"/>
    <w:rsid w:val="00517017"/>
    <w:rsid w:val="00520367"/>
    <w:rsid w:val="00522CD4"/>
    <w:rsid w:val="00522CDA"/>
    <w:rsid w:val="00523156"/>
    <w:rsid w:val="005242D4"/>
    <w:rsid w:val="00524D7C"/>
    <w:rsid w:val="00535051"/>
    <w:rsid w:val="00535C80"/>
    <w:rsid w:val="00542403"/>
    <w:rsid w:val="005511A9"/>
    <w:rsid w:val="00563A65"/>
    <w:rsid w:val="005649E4"/>
    <w:rsid w:val="00565A31"/>
    <w:rsid w:val="00566482"/>
    <w:rsid w:val="005700C7"/>
    <w:rsid w:val="00572777"/>
    <w:rsid w:val="005739F0"/>
    <w:rsid w:val="005815E4"/>
    <w:rsid w:val="00585B73"/>
    <w:rsid w:val="00587446"/>
    <w:rsid w:val="00592551"/>
    <w:rsid w:val="005A18BA"/>
    <w:rsid w:val="005A3608"/>
    <w:rsid w:val="005A5504"/>
    <w:rsid w:val="005B240D"/>
    <w:rsid w:val="005B5A5E"/>
    <w:rsid w:val="005B7AD0"/>
    <w:rsid w:val="005C0214"/>
    <w:rsid w:val="005C2665"/>
    <w:rsid w:val="005C50FE"/>
    <w:rsid w:val="005E01B8"/>
    <w:rsid w:val="005E037B"/>
    <w:rsid w:val="005E1903"/>
    <w:rsid w:val="005E7C67"/>
    <w:rsid w:val="005F419D"/>
    <w:rsid w:val="005F4CCC"/>
    <w:rsid w:val="005F53D9"/>
    <w:rsid w:val="00600515"/>
    <w:rsid w:val="006174E1"/>
    <w:rsid w:val="006244DC"/>
    <w:rsid w:val="0063075B"/>
    <w:rsid w:val="00630A68"/>
    <w:rsid w:val="0063242A"/>
    <w:rsid w:val="00642359"/>
    <w:rsid w:val="00653FD4"/>
    <w:rsid w:val="00660DBA"/>
    <w:rsid w:val="00662477"/>
    <w:rsid w:val="00664D00"/>
    <w:rsid w:val="006653B2"/>
    <w:rsid w:val="00666E4A"/>
    <w:rsid w:val="006748B3"/>
    <w:rsid w:val="00675F8F"/>
    <w:rsid w:val="00682955"/>
    <w:rsid w:val="006857C6"/>
    <w:rsid w:val="00690C08"/>
    <w:rsid w:val="006A04F3"/>
    <w:rsid w:val="006A7F85"/>
    <w:rsid w:val="006B2FE2"/>
    <w:rsid w:val="006C340A"/>
    <w:rsid w:val="006D0D19"/>
    <w:rsid w:val="006E0212"/>
    <w:rsid w:val="006E3594"/>
    <w:rsid w:val="006E697B"/>
    <w:rsid w:val="006E7F04"/>
    <w:rsid w:val="006F0B04"/>
    <w:rsid w:val="006F2C02"/>
    <w:rsid w:val="006F331E"/>
    <w:rsid w:val="006F5525"/>
    <w:rsid w:val="00702A6E"/>
    <w:rsid w:val="00704B14"/>
    <w:rsid w:val="007057EE"/>
    <w:rsid w:val="00706BE0"/>
    <w:rsid w:val="00706F93"/>
    <w:rsid w:val="007078A2"/>
    <w:rsid w:val="00713FB5"/>
    <w:rsid w:val="00716919"/>
    <w:rsid w:val="00722456"/>
    <w:rsid w:val="00730D74"/>
    <w:rsid w:val="007323B8"/>
    <w:rsid w:val="00737004"/>
    <w:rsid w:val="007433D7"/>
    <w:rsid w:val="00746C6E"/>
    <w:rsid w:val="00751CC0"/>
    <w:rsid w:val="00752C58"/>
    <w:rsid w:val="0075776A"/>
    <w:rsid w:val="00760EF4"/>
    <w:rsid w:val="00763BE1"/>
    <w:rsid w:val="00771AD2"/>
    <w:rsid w:val="00771C65"/>
    <w:rsid w:val="007771E2"/>
    <w:rsid w:val="00777686"/>
    <w:rsid w:val="00784C66"/>
    <w:rsid w:val="00786DA1"/>
    <w:rsid w:val="00791683"/>
    <w:rsid w:val="0079568E"/>
    <w:rsid w:val="007A259A"/>
    <w:rsid w:val="007B2417"/>
    <w:rsid w:val="007C0B08"/>
    <w:rsid w:val="007C2883"/>
    <w:rsid w:val="007C45B7"/>
    <w:rsid w:val="007C552F"/>
    <w:rsid w:val="007D0B30"/>
    <w:rsid w:val="007D1912"/>
    <w:rsid w:val="007D386E"/>
    <w:rsid w:val="007D48A1"/>
    <w:rsid w:val="007D6C95"/>
    <w:rsid w:val="007E0CA0"/>
    <w:rsid w:val="007E25C6"/>
    <w:rsid w:val="007E67A6"/>
    <w:rsid w:val="007E6A5A"/>
    <w:rsid w:val="007F7C8B"/>
    <w:rsid w:val="00801FAB"/>
    <w:rsid w:val="0080214D"/>
    <w:rsid w:val="00803DEA"/>
    <w:rsid w:val="00803F7A"/>
    <w:rsid w:val="0080617F"/>
    <w:rsid w:val="00807C09"/>
    <w:rsid w:val="0081066A"/>
    <w:rsid w:val="00811768"/>
    <w:rsid w:val="00812B45"/>
    <w:rsid w:val="00813567"/>
    <w:rsid w:val="008155BB"/>
    <w:rsid w:val="00816FE0"/>
    <w:rsid w:val="00817C52"/>
    <w:rsid w:val="00821C08"/>
    <w:rsid w:val="00827B4C"/>
    <w:rsid w:val="008347A8"/>
    <w:rsid w:val="008407A8"/>
    <w:rsid w:val="00846365"/>
    <w:rsid w:val="008477C3"/>
    <w:rsid w:val="00851F96"/>
    <w:rsid w:val="00852448"/>
    <w:rsid w:val="00860AE7"/>
    <w:rsid w:val="00871FCF"/>
    <w:rsid w:val="0087412B"/>
    <w:rsid w:val="00877247"/>
    <w:rsid w:val="00882AB1"/>
    <w:rsid w:val="00885117"/>
    <w:rsid w:val="00892E85"/>
    <w:rsid w:val="008A2965"/>
    <w:rsid w:val="008B279C"/>
    <w:rsid w:val="008B3037"/>
    <w:rsid w:val="008B614B"/>
    <w:rsid w:val="008B7F15"/>
    <w:rsid w:val="008C3896"/>
    <w:rsid w:val="008C765C"/>
    <w:rsid w:val="008E7799"/>
    <w:rsid w:val="008F45EC"/>
    <w:rsid w:val="00900CEC"/>
    <w:rsid w:val="00902E35"/>
    <w:rsid w:val="00910338"/>
    <w:rsid w:val="00920597"/>
    <w:rsid w:val="00921CD6"/>
    <w:rsid w:val="009308A8"/>
    <w:rsid w:val="00932D8D"/>
    <w:rsid w:val="00935ABE"/>
    <w:rsid w:val="0093697F"/>
    <w:rsid w:val="00947B23"/>
    <w:rsid w:val="009509D4"/>
    <w:rsid w:val="009565AF"/>
    <w:rsid w:val="00961B86"/>
    <w:rsid w:val="00962101"/>
    <w:rsid w:val="00962349"/>
    <w:rsid w:val="00970A73"/>
    <w:rsid w:val="00975D5E"/>
    <w:rsid w:val="00977F7B"/>
    <w:rsid w:val="00987994"/>
    <w:rsid w:val="00994961"/>
    <w:rsid w:val="00996C68"/>
    <w:rsid w:val="009A20AA"/>
    <w:rsid w:val="009A3B01"/>
    <w:rsid w:val="009A3CD3"/>
    <w:rsid w:val="009A6C2A"/>
    <w:rsid w:val="009A78A2"/>
    <w:rsid w:val="009B6DB4"/>
    <w:rsid w:val="009C2C72"/>
    <w:rsid w:val="009D0864"/>
    <w:rsid w:val="009D4A47"/>
    <w:rsid w:val="009E7A15"/>
    <w:rsid w:val="00A0500E"/>
    <w:rsid w:val="00A06DFC"/>
    <w:rsid w:val="00A10A96"/>
    <w:rsid w:val="00A15E25"/>
    <w:rsid w:val="00A17847"/>
    <w:rsid w:val="00A20FA5"/>
    <w:rsid w:val="00A34974"/>
    <w:rsid w:val="00A458EA"/>
    <w:rsid w:val="00A4670A"/>
    <w:rsid w:val="00A47B58"/>
    <w:rsid w:val="00A47C01"/>
    <w:rsid w:val="00A52B54"/>
    <w:rsid w:val="00A55581"/>
    <w:rsid w:val="00A57DB1"/>
    <w:rsid w:val="00A61919"/>
    <w:rsid w:val="00A66BAD"/>
    <w:rsid w:val="00A83CB8"/>
    <w:rsid w:val="00A84E31"/>
    <w:rsid w:val="00A905F8"/>
    <w:rsid w:val="00A975F5"/>
    <w:rsid w:val="00A97BEF"/>
    <w:rsid w:val="00AA3490"/>
    <w:rsid w:val="00AB0446"/>
    <w:rsid w:val="00AB2AD7"/>
    <w:rsid w:val="00AC2BE1"/>
    <w:rsid w:val="00AC3090"/>
    <w:rsid w:val="00AC533B"/>
    <w:rsid w:val="00AC562B"/>
    <w:rsid w:val="00AC5CB5"/>
    <w:rsid w:val="00AD05C4"/>
    <w:rsid w:val="00AD462E"/>
    <w:rsid w:val="00AE2A65"/>
    <w:rsid w:val="00AE2DC4"/>
    <w:rsid w:val="00AE3F54"/>
    <w:rsid w:val="00AF01B3"/>
    <w:rsid w:val="00AF7260"/>
    <w:rsid w:val="00AF76FC"/>
    <w:rsid w:val="00B00584"/>
    <w:rsid w:val="00B12419"/>
    <w:rsid w:val="00B13C73"/>
    <w:rsid w:val="00B215CD"/>
    <w:rsid w:val="00B22A2A"/>
    <w:rsid w:val="00B239B2"/>
    <w:rsid w:val="00B275C1"/>
    <w:rsid w:val="00B35A39"/>
    <w:rsid w:val="00B416A6"/>
    <w:rsid w:val="00B448D2"/>
    <w:rsid w:val="00B51E4C"/>
    <w:rsid w:val="00B5462E"/>
    <w:rsid w:val="00B60682"/>
    <w:rsid w:val="00B60A26"/>
    <w:rsid w:val="00B62064"/>
    <w:rsid w:val="00B63227"/>
    <w:rsid w:val="00B6437D"/>
    <w:rsid w:val="00B66E11"/>
    <w:rsid w:val="00B670B3"/>
    <w:rsid w:val="00B67E87"/>
    <w:rsid w:val="00B70AED"/>
    <w:rsid w:val="00B77297"/>
    <w:rsid w:val="00B810D8"/>
    <w:rsid w:val="00B81E08"/>
    <w:rsid w:val="00B81F57"/>
    <w:rsid w:val="00B8267C"/>
    <w:rsid w:val="00B83094"/>
    <w:rsid w:val="00B906E5"/>
    <w:rsid w:val="00B90855"/>
    <w:rsid w:val="00B92360"/>
    <w:rsid w:val="00B92456"/>
    <w:rsid w:val="00B93CA2"/>
    <w:rsid w:val="00B97DBB"/>
    <w:rsid w:val="00BA06E2"/>
    <w:rsid w:val="00BA23C3"/>
    <w:rsid w:val="00BA2C7B"/>
    <w:rsid w:val="00BB5DE3"/>
    <w:rsid w:val="00BC328B"/>
    <w:rsid w:val="00BC4697"/>
    <w:rsid w:val="00BC48B4"/>
    <w:rsid w:val="00BC731F"/>
    <w:rsid w:val="00BC778E"/>
    <w:rsid w:val="00BD2FB0"/>
    <w:rsid w:val="00BD3893"/>
    <w:rsid w:val="00BD47E4"/>
    <w:rsid w:val="00BD641F"/>
    <w:rsid w:val="00BE119B"/>
    <w:rsid w:val="00BE25CB"/>
    <w:rsid w:val="00BF4DAB"/>
    <w:rsid w:val="00C008FE"/>
    <w:rsid w:val="00C03505"/>
    <w:rsid w:val="00C046A0"/>
    <w:rsid w:val="00C13DAE"/>
    <w:rsid w:val="00C22ECA"/>
    <w:rsid w:val="00C24A02"/>
    <w:rsid w:val="00C24C52"/>
    <w:rsid w:val="00C34D66"/>
    <w:rsid w:val="00C41694"/>
    <w:rsid w:val="00C4419F"/>
    <w:rsid w:val="00C446CF"/>
    <w:rsid w:val="00C45021"/>
    <w:rsid w:val="00C47926"/>
    <w:rsid w:val="00C510FF"/>
    <w:rsid w:val="00C613A0"/>
    <w:rsid w:val="00C6358E"/>
    <w:rsid w:val="00C67186"/>
    <w:rsid w:val="00C67F72"/>
    <w:rsid w:val="00C73F52"/>
    <w:rsid w:val="00C800FB"/>
    <w:rsid w:val="00C80933"/>
    <w:rsid w:val="00C84FF6"/>
    <w:rsid w:val="00C86789"/>
    <w:rsid w:val="00C869E2"/>
    <w:rsid w:val="00C874CA"/>
    <w:rsid w:val="00C908B5"/>
    <w:rsid w:val="00C9137C"/>
    <w:rsid w:val="00C97482"/>
    <w:rsid w:val="00CA10D4"/>
    <w:rsid w:val="00CA19A2"/>
    <w:rsid w:val="00CA4377"/>
    <w:rsid w:val="00CA6007"/>
    <w:rsid w:val="00CB127D"/>
    <w:rsid w:val="00CB18E6"/>
    <w:rsid w:val="00CB47A5"/>
    <w:rsid w:val="00CB5F82"/>
    <w:rsid w:val="00CC0C05"/>
    <w:rsid w:val="00CC3A23"/>
    <w:rsid w:val="00CC4AF4"/>
    <w:rsid w:val="00CC7CE1"/>
    <w:rsid w:val="00CD050D"/>
    <w:rsid w:val="00CD70A6"/>
    <w:rsid w:val="00CE2822"/>
    <w:rsid w:val="00CE5A42"/>
    <w:rsid w:val="00CF0680"/>
    <w:rsid w:val="00CF16AE"/>
    <w:rsid w:val="00CF79CD"/>
    <w:rsid w:val="00D0025F"/>
    <w:rsid w:val="00D00B9E"/>
    <w:rsid w:val="00D01C6B"/>
    <w:rsid w:val="00D01DA0"/>
    <w:rsid w:val="00D11816"/>
    <w:rsid w:val="00D12C82"/>
    <w:rsid w:val="00D1676F"/>
    <w:rsid w:val="00D17874"/>
    <w:rsid w:val="00D27FE0"/>
    <w:rsid w:val="00D30067"/>
    <w:rsid w:val="00D41611"/>
    <w:rsid w:val="00D41CF9"/>
    <w:rsid w:val="00D43E86"/>
    <w:rsid w:val="00D43EAF"/>
    <w:rsid w:val="00D45333"/>
    <w:rsid w:val="00D5094F"/>
    <w:rsid w:val="00D50C56"/>
    <w:rsid w:val="00D559F8"/>
    <w:rsid w:val="00D61804"/>
    <w:rsid w:val="00D65B76"/>
    <w:rsid w:val="00D674C3"/>
    <w:rsid w:val="00D75529"/>
    <w:rsid w:val="00D75C28"/>
    <w:rsid w:val="00D76C50"/>
    <w:rsid w:val="00D84259"/>
    <w:rsid w:val="00D84A1B"/>
    <w:rsid w:val="00D949AE"/>
    <w:rsid w:val="00DA1C0F"/>
    <w:rsid w:val="00DA3B70"/>
    <w:rsid w:val="00DA6774"/>
    <w:rsid w:val="00DA7123"/>
    <w:rsid w:val="00DB09E9"/>
    <w:rsid w:val="00DB17DD"/>
    <w:rsid w:val="00DC01C6"/>
    <w:rsid w:val="00DC0F28"/>
    <w:rsid w:val="00DC204D"/>
    <w:rsid w:val="00DD003D"/>
    <w:rsid w:val="00DD3DF0"/>
    <w:rsid w:val="00DD4678"/>
    <w:rsid w:val="00DE315D"/>
    <w:rsid w:val="00DF1646"/>
    <w:rsid w:val="00DF2269"/>
    <w:rsid w:val="00DF667C"/>
    <w:rsid w:val="00E05541"/>
    <w:rsid w:val="00E07628"/>
    <w:rsid w:val="00E11000"/>
    <w:rsid w:val="00E15F1D"/>
    <w:rsid w:val="00E167F0"/>
    <w:rsid w:val="00E16BEB"/>
    <w:rsid w:val="00E17E4A"/>
    <w:rsid w:val="00E20C85"/>
    <w:rsid w:val="00E23DE0"/>
    <w:rsid w:val="00E34E57"/>
    <w:rsid w:val="00E35C82"/>
    <w:rsid w:val="00E36198"/>
    <w:rsid w:val="00E46958"/>
    <w:rsid w:val="00E46C79"/>
    <w:rsid w:val="00E478AF"/>
    <w:rsid w:val="00E5172F"/>
    <w:rsid w:val="00E51FAA"/>
    <w:rsid w:val="00E52641"/>
    <w:rsid w:val="00E60769"/>
    <w:rsid w:val="00E668D7"/>
    <w:rsid w:val="00E66BEF"/>
    <w:rsid w:val="00E71207"/>
    <w:rsid w:val="00E72F0D"/>
    <w:rsid w:val="00E73432"/>
    <w:rsid w:val="00E8753D"/>
    <w:rsid w:val="00E91D21"/>
    <w:rsid w:val="00E945BB"/>
    <w:rsid w:val="00EB7D7C"/>
    <w:rsid w:val="00EB7F9C"/>
    <w:rsid w:val="00EC213E"/>
    <w:rsid w:val="00EC53C4"/>
    <w:rsid w:val="00EC6A41"/>
    <w:rsid w:val="00EC7988"/>
    <w:rsid w:val="00ED2E3E"/>
    <w:rsid w:val="00ED3EB3"/>
    <w:rsid w:val="00EE1CE4"/>
    <w:rsid w:val="00EE2E92"/>
    <w:rsid w:val="00EE49EE"/>
    <w:rsid w:val="00EE577D"/>
    <w:rsid w:val="00EF0752"/>
    <w:rsid w:val="00EF6332"/>
    <w:rsid w:val="00EF6E91"/>
    <w:rsid w:val="00F02225"/>
    <w:rsid w:val="00F03B83"/>
    <w:rsid w:val="00F16040"/>
    <w:rsid w:val="00F160AB"/>
    <w:rsid w:val="00F16305"/>
    <w:rsid w:val="00F20B1C"/>
    <w:rsid w:val="00F2650D"/>
    <w:rsid w:val="00F3338D"/>
    <w:rsid w:val="00F33D2A"/>
    <w:rsid w:val="00F437FB"/>
    <w:rsid w:val="00F46FC4"/>
    <w:rsid w:val="00F52209"/>
    <w:rsid w:val="00F52F7E"/>
    <w:rsid w:val="00F5447D"/>
    <w:rsid w:val="00F629A4"/>
    <w:rsid w:val="00F66883"/>
    <w:rsid w:val="00F77350"/>
    <w:rsid w:val="00F828C9"/>
    <w:rsid w:val="00F84C1B"/>
    <w:rsid w:val="00F93702"/>
    <w:rsid w:val="00FA00C8"/>
    <w:rsid w:val="00FA0C36"/>
    <w:rsid w:val="00FA13A6"/>
    <w:rsid w:val="00FA37DC"/>
    <w:rsid w:val="00FA3F6A"/>
    <w:rsid w:val="00FA7092"/>
    <w:rsid w:val="00FB257C"/>
    <w:rsid w:val="00FB498D"/>
    <w:rsid w:val="00FB7379"/>
    <w:rsid w:val="00FB79A4"/>
    <w:rsid w:val="00FC0279"/>
    <w:rsid w:val="00FC6AEA"/>
    <w:rsid w:val="00FC7535"/>
    <w:rsid w:val="00FD1ADC"/>
    <w:rsid w:val="00FD1F65"/>
    <w:rsid w:val="00FE0862"/>
    <w:rsid w:val="00FE1958"/>
    <w:rsid w:val="00FE6C6E"/>
    <w:rsid w:val="00FE7385"/>
    <w:rsid w:val="00FF01DB"/>
    <w:rsid w:val="00FF562B"/>
    <w:rsid w:val="00FF6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CC6DDF"/>
  <w15:docId w15:val="{CA7353BC-F83A-4D3B-9F5B-391411F9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1E08"/>
    <w:rPr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7D386E"/>
    <w:pPr>
      <w:keepNext/>
      <w:widowControl w:val="0"/>
      <w:numPr>
        <w:numId w:val="1"/>
      </w:numPr>
      <w:suppressAutoHyphens/>
      <w:jc w:val="center"/>
      <w:outlineLvl w:val="0"/>
    </w:pPr>
    <w:rPr>
      <w:rFonts w:ascii="Arial" w:eastAsia="Arial" w:hAnsi="Arial" w:cs="Arial"/>
      <w:b/>
      <w:sz w:val="22"/>
      <w:szCs w:val="22"/>
      <w:lang w:val="es-ES" w:eastAsia="zh-CN" w:bidi="es-ES"/>
    </w:rPr>
  </w:style>
  <w:style w:type="paragraph" w:styleId="Ttulo4">
    <w:name w:val="heading 4"/>
    <w:basedOn w:val="Normal"/>
    <w:next w:val="Normal"/>
    <w:link w:val="Ttulo4Car"/>
    <w:qFormat/>
    <w:rsid w:val="007D386E"/>
    <w:pPr>
      <w:keepNext/>
      <w:widowControl w:val="0"/>
      <w:numPr>
        <w:ilvl w:val="3"/>
        <w:numId w:val="1"/>
      </w:numPr>
      <w:suppressAutoHyphens/>
      <w:jc w:val="center"/>
      <w:outlineLvl w:val="3"/>
    </w:pPr>
    <w:rPr>
      <w:rFonts w:ascii="Arial" w:eastAsia="Arial" w:hAnsi="Arial" w:cs="Arial"/>
      <w:szCs w:val="22"/>
      <w:lang w:val="es-ES" w:eastAsia="zh-CN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E2E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EE2E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E2E92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rsid w:val="00EE2E92"/>
    <w:pPr>
      <w:jc w:val="both"/>
    </w:pPr>
    <w:rPr>
      <w:szCs w:val="20"/>
    </w:rPr>
  </w:style>
  <w:style w:type="paragraph" w:styleId="Sangradetextonormal">
    <w:name w:val="Body Text Indent"/>
    <w:basedOn w:val="Normal"/>
    <w:rsid w:val="00EE2E92"/>
    <w:pPr>
      <w:tabs>
        <w:tab w:val="left" w:pos="1701"/>
      </w:tabs>
      <w:ind w:firstLine="1134"/>
      <w:jc w:val="both"/>
    </w:pPr>
    <w:rPr>
      <w:szCs w:val="20"/>
      <w:lang w:val="es-ES"/>
    </w:rPr>
  </w:style>
  <w:style w:type="paragraph" w:styleId="Sangra2detindependiente">
    <w:name w:val="Body Text Indent 2"/>
    <w:basedOn w:val="Normal"/>
    <w:rsid w:val="00EE2E92"/>
    <w:pPr>
      <w:tabs>
        <w:tab w:val="left" w:pos="1701"/>
      </w:tabs>
      <w:ind w:firstLine="709"/>
      <w:jc w:val="both"/>
    </w:pPr>
    <w:rPr>
      <w:szCs w:val="20"/>
      <w:lang w:val="es-ES"/>
    </w:rPr>
  </w:style>
  <w:style w:type="paragraph" w:styleId="Textoindependiente2">
    <w:name w:val="Body Text 2"/>
    <w:basedOn w:val="Normal"/>
    <w:rsid w:val="00EE2E92"/>
    <w:pPr>
      <w:jc w:val="center"/>
    </w:pPr>
    <w:rPr>
      <w:b/>
      <w:szCs w:val="20"/>
    </w:rPr>
  </w:style>
  <w:style w:type="paragraph" w:styleId="Sangra3detindependiente">
    <w:name w:val="Body Text Indent 3"/>
    <w:basedOn w:val="Normal"/>
    <w:rsid w:val="00EE2E92"/>
    <w:pPr>
      <w:ind w:firstLine="708"/>
      <w:jc w:val="center"/>
    </w:pPr>
    <w:rPr>
      <w:b/>
      <w:i/>
      <w:color w:val="800000"/>
      <w:sz w:val="72"/>
      <w:szCs w:val="20"/>
    </w:rPr>
  </w:style>
  <w:style w:type="paragraph" w:styleId="Textodeglobo">
    <w:name w:val="Balloon Text"/>
    <w:basedOn w:val="Normal"/>
    <w:semiHidden/>
    <w:rsid w:val="000747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FE7385"/>
    <w:pPr>
      <w:spacing w:before="100" w:beforeAutospacing="1" w:after="100" w:afterAutospacing="1"/>
    </w:pPr>
    <w:rPr>
      <w:lang w:val="es-ES" w:eastAsia="es-ES"/>
    </w:rPr>
  </w:style>
  <w:style w:type="character" w:customStyle="1" w:styleId="apple-converted-space">
    <w:name w:val="apple-converted-space"/>
    <w:basedOn w:val="Fuentedeprrafopredeter"/>
    <w:rsid w:val="00FE7385"/>
  </w:style>
  <w:style w:type="character" w:styleId="Textoennegrita">
    <w:name w:val="Strong"/>
    <w:basedOn w:val="Fuentedeprrafopredeter"/>
    <w:uiPriority w:val="22"/>
    <w:qFormat/>
    <w:rsid w:val="00FE7385"/>
    <w:rPr>
      <w:b/>
      <w:bCs/>
    </w:rPr>
  </w:style>
  <w:style w:type="character" w:styleId="Hipervnculo">
    <w:name w:val="Hyperlink"/>
    <w:basedOn w:val="Fuentedeprrafopredeter"/>
    <w:rsid w:val="006174E1"/>
    <w:rPr>
      <w:color w:val="0563C1" w:themeColor="hyperlink"/>
      <w:u w:val="single"/>
    </w:rPr>
  </w:style>
  <w:style w:type="paragraph" w:customStyle="1" w:styleId="Standard">
    <w:name w:val="Standard"/>
    <w:rsid w:val="004073E2"/>
    <w:pPr>
      <w:widowControl w:val="0"/>
      <w:suppressAutoHyphens/>
      <w:autoSpaceDN w:val="0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Prrafodelista">
    <w:name w:val="List Paragraph"/>
    <w:basedOn w:val="Normal"/>
    <w:uiPriority w:val="1"/>
    <w:qFormat/>
    <w:rsid w:val="00E8753D"/>
    <w:pPr>
      <w:ind w:left="720"/>
      <w:contextualSpacing/>
    </w:pPr>
  </w:style>
  <w:style w:type="paragraph" w:customStyle="1" w:styleId="Default">
    <w:name w:val="Default"/>
    <w:rsid w:val="00076F3B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paragraph" w:customStyle="1" w:styleId="parrafo">
    <w:name w:val="parrafo"/>
    <w:basedOn w:val="Normal"/>
    <w:semiHidden/>
    <w:rsid w:val="00B97DBB"/>
    <w:pPr>
      <w:spacing w:before="100" w:beforeAutospacing="1" w:after="100" w:afterAutospacing="1"/>
    </w:pPr>
    <w:rPr>
      <w:lang w:val="es-ES" w:eastAsia="es-ES"/>
    </w:rPr>
  </w:style>
  <w:style w:type="paragraph" w:customStyle="1" w:styleId="Estilo">
    <w:name w:val="Estilo"/>
    <w:semiHidden/>
    <w:rsid w:val="00B97DBB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  <w:lang w:val="es-ES_tradnl" w:eastAsia="es-ES_tradnl"/>
    </w:rPr>
  </w:style>
  <w:style w:type="character" w:styleId="nfasis">
    <w:name w:val="Emphasis"/>
    <w:basedOn w:val="Fuentedeprrafopredeter"/>
    <w:qFormat/>
    <w:rsid w:val="00B12419"/>
    <w:rPr>
      <w:i/>
      <w:iCs/>
    </w:rPr>
  </w:style>
  <w:style w:type="paragraph" w:styleId="Textonotapie">
    <w:name w:val="footnote text"/>
    <w:basedOn w:val="Normal"/>
    <w:link w:val="TextonotapieCar"/>
    <w:unhideWhenUsed/>
    <w:rsid w:val="00202E66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202E66"/>
  </w:style>
  <w:style w:type="character" w:customStyle="1" w:styleId="TextoindependienteCar">
    <w:name w:val="Texto independiente Car"/>
    <w:basedOn w:val="Fuentedeprrafopredeter"/>
    <w:link w:val="Textoindependiente"/>
    <w:rsid w:val="00202E66"/>
    <w:rPr>
      <w:sz w:val="24"/>
      <w:lang w:val="es-ES_tradnl" w:eastAsia="es-ES_tradnl"/>
    </w:rPr>
  </w:style>
  <w:style w:type="character" w:customStyle="1" w:styleId="verdanaaaaaaaaaaaaaaaaaaaaaaaaaaaaaaaaaaaaaaaaaaaaaaaaaaaaCar">
    <w:name w:val="verdanaaaaaaaaaaaaaaaaaaaaaaaaaaaaaaaaaaaaaaaaaaaaaaaaaaaa Car"/>
    <w:link w:val="verdanaaaaaaaaaaaaaaaaaaaaaaaaaaaaaaaaaaaaaaaaaaaaaaaaaaaa"/>
    <w:locked/>
    <w:rsid w:val="00202E66"/>
    <w:rPr>
      <w:rFonts w:ascii="Verdana" w:hAnsi="Verdana" w:cs="Microsoft Sans Serif"/>
      <w:szCs w:val="24"/>
    </w:rPr>
  </w:style>
  <w:style w:type="paragraph" w:customStyle="1" w:styleId="verdanaaaaaaaaaaaaaaaaaaaaaaaaaaaaaaaaaaaaaaaaaaaaaaaaaaaa">
    <w:name w:val="verdanaaaaaaaaaaaaaaaaaaaaaaaaaaaaaaaaaaaaaaaaaaaaaaaaaaaa"/>
    <w:basedOn w:val="Normal"/>
    <w:link w:val="verdanaaaaaaaaaaaaaaaaaaaaaaaaaaaaaaaaaaaaaaaaaaaaaaaaaaaaCar"/>
    <w:qFormat/>
    <w:rsid w:val="00202E66"/>
    <w:pPr>
      <w:spacing w:line="360" w:lineRule="auto"/>
      <w:ind w:firstLine="709"/>
      <w:jc w:val="both"/>
    </w:pPr>
    <w:rPr>
      <w:rFonts w:ascii="Verdana" w:hAnsi="Verdana" w:cs="Microsoft Sans Serif"/>
      <w:sz w:val="20"/>
      <w:lang w:val="es-ES" w:eastAsia="es-ES"/>
    </w:rPr>
  </w:style>
  <w:style w:type="character" w:styleId="Refdenotaalpie">
    <w:name w:val="footnote reference"/>
    <w:rsid w:val="002776BF"/>
    <w:rPr>
      <w:vertAlign w:val="superscript"/>
    </w:rPr>
  </w:style>
  <w:style w:type="character" w:customStyle="1" w:styleId="Caracteresdenotaalpie">
    <w:name w:val="Caracteres de nota al pie"/>
    <w:rsid w:val="00DE315D"/>
  </w:style>
  <w:style w:type="character" w:customStyle="1" w:styleId="Ttulo1Car">
    <w:name w:val="Título 1 Car"/>
    <w:basedOn w:val="Fuentedeprrafopredeter"/>
    <w:link w:val="Ttulo1"/>
    <w:rsid w:val="007D386E"/>
    <w:rPr>
      <w:rFonts w:ascii="Arial" w:eastAsia="Arial" w:hAnsi="Arial" w:cs="Arial"/>
      <w:b/>
      <w:sz w:val="22"/>
      <w:szCs w:val="22"/>
      <w:lang w:eastAsia="zh-CN" w:bidi="es-ES"/>
    </w:rPr>
  </w:style>
  <w:style w:type="character" w:customStyle="1" w:styleId="Ttulo4Car">
    <w:name w:val="Título 4 Car"/>
    <w:basedOn w:val="Fuentedeprrafopredeter"/>
    <w:link w:val="Ttulo4"/>
    <w:rsid w:val="007D386E"/>
    <w:rPr>
      <w:rFonts w:ascii="Arial" w:eastAsia="Arial" w:hAnsi="Arial" w:cs="Arial"/>
      <w:sz w:val="24"/>
      <w:szCs w:val="22"/>
      <w:lang w:eastAsia="zh-CN" w:bidi="es-ES"/>
    </w:rPr>
  </w:style>
  <w:style w:type="paragraph" w:customStyle="1" w:styleId="western">
    <w:name w:val="western"/>
    <w:basedOn w:val="Normal"/>
    <w:rsid w:val="007D386E"/>
    <w:pPr>
      <w:suppressAutoHyphens/>
      <w:spacing w:before="100"/>
      <w:jc w:val="both"/>
    </w:pPr>
    <w:rPr>
      <w:rFonts w:ascii="Arial" w:hAnsi="Arial" w:cs="Arial"/>
      <w:color w:val="000000"/>
      <w:sz w:val="28"/>
      <w:szCs w:val="28"/>
      <w:lang w:val="es-E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57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6772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1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29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65B44-C21B-4138-8E8F-95A1F9AE11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ORDENANZA FISCAL REGULADORA DEL INCREMENTO EN EL TIPO DE GRAVAMEN DE LOS BIENES DE NATURALEZA URBANA Y RUSTICA DEL IMPUESTO SOBRE BIENES INMUEBLES</vt:lpstr>
    </vt:vector>
  </TitlesOfParts>
  <Company> 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ORDENANZA FISCAL REGULADORA DEL INCREMENTO EN EL TIPO DE GRAVAMEN DE LOS BIENES DE NATURALEZA URBANA Y RUSTICA DEL IMPUESTO SOBRE BIENES INMUEBLES</dc:title>
  <dc:subject/>
  <dc:creator>pcrecepcion</dc:creator>
  <cp:keywords/>
  <dc:description/>
  <cp:lastModifiedBy>pcmjesus</cp:lastModifiedBy>
  <cp:revision>2</cp:revision>
  <cp:lastPrinted>2016-02-26T11:29:00Z</cp:lastPrinted>
  <dcterms:created xsi:type="dcterms:W3CDTF">2023-02-27T13:19:00Z</dcterms:created>
  <dcterms:modified xsi:type="dcterms:W3CDTF">2023-02-27T13:19:00Z</dcterms:modified>
</cp:coreProperties>
</file>