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D44623" w14:textId="77777777" w:rsidR="005F2166" w:rsidRPr="00C93208" w:rsidRDefault="005F2166" w:rsidP="00E97993">
      <w:pPr>
        <w:pStyle w:val="foral-f-parrafo-3lineas-t5-c"/>
        <w:spacing w:after="0" w:line="300" w:lineRule="atLeast"/>
        <w:jc w:val="both"/>
        <w:rPr>
          <w:rFonts w:ascii="Arial" w:hAnsi="Arial" w:cs="Arial"/>
          <w:color w:val="333333"/>
          <w:sz w:val="22"/>
          <w:szCs w:val="22"/>
        </w:rPr>
      </w:pPr>
    </w:p>
    <w:p w14:paraId="4993ABDE" w14:textId="77777777" w:rsidR="004E1B8F" w:rsidRPr="00C93208" w:rsidRDefault="004E1B8F" w:rsidP="00356B8A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</w:p>
    <w:p w14:paraId="413546EE" w14:textId="77777777" w:rsidR="00DE4C56" w:rsidRPr="00C93208" w:rsidRDefault="00356B8A" w:rsidP="00356B8A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  <w:r w:rsidRPr="00C93208">
        <w:rPr>
          <w:rFonts w:ascii="Arial" w:hAnsi="Arial" w:cs="Arial"/>
          <w:sz w:val="22"/>
          <w:szCs w:val="22"/>
        </w:rPr>
        <w:t>A JUNTA DE GOBIERNO LOCAL</w:t>
      </w:r>
    </w:p>
    <w:p w14:paraId="33EEE5CA" w14:textId="77777777" w:rsidR="00356B8A" w:rsidRPr="00C93208" w:rsidRDefault="00356B8A" w:rsidP="00356B8A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</w:p>
    <w:p w14:paraId="6EF23B3D" w14:textId="682A3149" w:rsidR="00356B8A" w:rsidRPr="00C93208" w:rsidRDefault="00356B8A" w:rsidP="00356B8A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  <w:r w:rsidRPr="00C93208">
        <w:rPr>
          <w:rFonts w:ascii="Arial" w:hAnsi="Arial" w:cs="Arial"/>
          <w:sz w:val="22"/>
          <w:szCs w:val="22"/>
        </w:rPr>
        <w:t xml:space="preserve">FECHA: </w:t>
      </w:r>
      <w:r w:rsidR="009B704F">
        <w:rPr>
          <w:rFonts w:ascii="Arial" w:hAnsi="Arial" w:cs="Arial"/>
          <w:sz w:val="22"/>
          <w:szCs w:val="22"/>
        </w:rPr>
        <w:t>17/01/2023</w:t>
      </w:r>
    </w:p>
    <w:p w14:paraId="5DD79097" w14:textId="77777777" w:rsidR="00DE4C56" w:rsidRPr="00C93208" w:rsidRDefault="00DE4C56" w:rsidP="00DE4C56">
      <w:pPr>
        <w:pStyle w:val="Textosinformato"/>
        <w:spacing w:before="30"/>
        <w:ind w:left="2836" w:hanging="2836"/>
        <w:rPr>
          <w:rFonts w:ascii="Arial" w:hAnsi="Arial" w:cs="Arial"/>
          <w:sz w:val="22"/>
          <w:szCs w:val="22"/>
        </w:rPr>
      </w:pPr>
    </w:p>
    <w:p w14:paraId="31D2CD65" w14:textId="7ECB13BF" w:rsidR="00DE4C56" w:rsidRPr="00C93208" w:rsidRDefault="00DE4C56" w:rsidP="00DE4C5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  <w:r w:rsidRPr="00C93208">
        <w:rPr>
          <w:rFonts w:cs="Arial"/>
          <w:b/>
          <w:bCs/>
          <w:i w:val="0"/>
          <w:sz w:val="22"/>
          <w:szCs w:val="22"/>
        </w:rPr>
        <w:t>ASUNTO</w:t>
      </w:r>
      <w:r w:rsidRPr="00C93208">
        <w:rPr>
          <w:rFonts w:cs="Arial"/>
          <w:bCs/>
          <w:i w:val="0"/>
          <w:sz w:val="22"/>
          <w:szCs w:val="22"/>
        </w:rPr>
        <w:t xml:space="preserve">: APROBACIÓN DE LA CONVOCATORIA PÚBLICA DE SUBVENCIONES, EN REGIMEN DE CONCURRENCIA COMPETITIVA, DESTINADAS A LA CONCESIÓN DE AYUDAS SOCIALES PARA LA UTILIZACIÓN DE </w:t>
      </w:r>
      <w:r w:rsidRPr="00C93208">
        <w:rPr>
          <w:rFonts w:cs="Arial"/>
          <w:b/>
          <w:bCs/>
          <w:i w:val="0"/>
          <w:sz w:val="22"/>
          <w:szCs w:val="22"/>
          <w:u w:val="single"/>
        </w:rPr>
        <w:t>BONO-TAXI</w:t>
      </w:r>
      <w:r w:rsidRPr="00C93208">
        <w:rPr>
          <w:rFonts w:cs="Arial"/>
          <w:bCs/>
          <w:i w:val="0"/>
          <w:sz w:val="22"/>
          <w:szCs w:val="22"/>
        </w:rPr>
        <w:t>, MEDIO ALTERNATIVO DE TRANSPORTE ADAPTADO A PERSONAS AFECTADAS POR GRAVES DISCAPACIDADES DE MOVILIDAD PARA EL AÑO 202</w:t>
      </w:r>
      <w:r w:rsidR="009B704F">
        <w:rPr>
          <w:rFonts w:cs="Arial"/>
          <w:bCs/>
          <w:i w:val="0"/>
          <w:sz w:val="22"/>
          <w:szCs w:val="22"/>
        </w:rPr>
        <w:t>3</w:t>
      </w:r>
      <w:r w:rsidRPr="00C93208">
        <w:rPr>
          <w:rFonts w:cs="Arial"/>
          <w:bCs/>
          <w:i w:val="0"/>
          <w:sz w:val="22"/>
          <w:szCs w:val="22"/>
        </w:rPr>
        <w:t>.</w:t>
      </w:r>
    </w:p>
    <w:p w14:paraId="7F1E5BAD" w14:textId="77777777" w:rsidR="00356B8A" w:rsidRPr="00C93208" w:rsidRDefault="00356B8A" w:rsidP="00DE4C5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</w:p>
    <w:p w14:paraId="4AB000B2" w14:textId="6B33603C" w:rsidR="00DE4C56" w:rsidRPr="004F324A" w:rsidRDefault="004F324A" w:rsidP="00DE4C56">
      <w:pPr>
        <w:pStyle w:val="Textoindependiente"/>
        <w:spacing w:line="240" w:lineRule="auto"/>
        <w:rPr>
          <w:rFonts w:cs="Arial"/>
          <w:bCs/>
          <w:i w:val="0"/>
          <w:sz w:val="18"/>
          <w:szCs w:val="18"/>
        </w:rPr>
      </w:pPr>
      <w:r w:rsidRPr="004F324A">
        <w:rPr>
          <w:rFonts w:cs="Arial"/>
          <w:bCs/>
          <w:i w:val="0"/>
          <w:sz w:val="18"/>
          <w:szCs w:val="18"/>
        </w:rPr>
        <w:t>EXPEDIENTE ELECTRONICO: SUBVEN/2023/5</w:t>
      </w:r>
    </w:p>
    <w:p w14:paraId="74794405" w14:textId="77777777" w:rsidR="004F324A" w:rsidRPr="00C93208" w:rsidRDefault="004F324A" w:rsidP="00DE4C5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</w:p>
    <w:p w14:paraId="5D178873" w14:textId="77777777" w:rsidR="00356B8A" w:rsidRPr="00C93208" w:rsidRDefault="00DE4C56" w:rsidP="00DE4C56">
      <w:pPr>
        <w:pStyle w:val="foral-f-parrafo-c"/>
        <w:jc w:val="both"/>
        <w:rPr>
          <w:rFonts w:ascii="Arial" w:hAnsi="Arial" w:cs="Arial"/>
          <w:sz w:val="22"/>
          <w:szCs w:val="22"/>
        </w:rPr>
      </w:pPr>
      <w:r w:rsidRPr="00C93208">
        <w:rPr>
          <w:rFonts w:ascii="Arial" w:hAnsi="Arial" w:cs="Arial"/>
          <w:sz w:val="22"/>
          <w:szCs w:val="22"/>
        </w:rPr>
        <w:t>El Ayuntamiento de Burlada, a través de esta convocatoria propo</w:t>
      </w:r>
      <w:r w:rsidR="004E1B8F" w:rsidRPr="00C93208">
        <w:rPr>
          <w:rFonts w:ascii="Arial" w:hAnsi="Arial" w:cs="Arial"/>
          <w:sz w:val="22"/>
          <w:szCs w:val="22"/>
        </w:rPr>
        <w:t>ne la concesión de subvenciones</w:t>
      </w:r>
      <w:r w:rsidRPr="00C93208">
        <w:rPr>
          <w:rFonts w:ascii="Arial" w:hAnsi="Arial" w:cs="Arial"/>
          <w:sz w:val="22"/>
          <w:szCs w:val="22"/>
        </w:rPr>
        <w:t xml:space="preserve">/ayudas sociales, en régimen de concurrencia competitiva, que posibiliten la utilización de un medio de transporte adaptado a aquellas personas afectadas por graves discapacidades de movilidad, que no puedan hacer uso del transporte público colectivo, con el fin de favorecer el desplazamiento de los vecinos y vecinas de Burlada, mediante la utilización del servicio público de taxi. </w:t>
      </w:r>
    </w:p>
    <w:p w14:paraId="6ADA912C" w14:textId="0381304F" w:rsidR="00DE4C56" w:rsidRPr="00C93208" w:rsidRDefault="00DE4C56" w:rsidP="00DE4C56">
      <w:pPr>
        <w:pStyle w:val="foral-f-parrafo-c"/>
        <w:jc w:val="both"/>
        <w:rPr>
          <w:rFonts w:ascii="Arial" w:hAnsi="Arial" w:cs="Arial"/>
          <w:sz w:val="22"/>
          <w:szCs w:val="22"/>
        </w:rPr>
      </w:pPr>
      <w:r w:rsidRPr="00C93208">
        <w:rPr>
          <w:rFonts w:ascii="Arial" w:hAnsi="Arial" w:cs="Arial"/>
          <w:sz w:val="22"/>
          <w:szCs w:val="22"/>
        </w:rPr>
        <w:t>Todo ello de acuerdo a la Ord</w:t>
      </w:r>
      <w:r w:rsidR="00067AF6">
        <w:rPr>
          <w:rFonts w:ascii="Arial" w:hAnsi="Arial" w:cs="Arial"/>
          <w:sz w:val="22"/>
          <w:szCs w:val="22"/>
        </w:rPr>
        <w:t>enanza Municipal reguladora de esta</w:t>
      </w:r>
      <w:r w:rsidRPr="00C93208">
        <w:rPr>
          <w:rFonts w:ascii="Arial" w:hAnsi="Arial" w:cs="Arial"/>
          <w:sz w:val="22"/>
          <w:szCs w:val="22"/>
        </w:rPr>
        <w:t xml:space="preserve"> convocatoria publicada en el B.O.N</w:t>
      </w:r>
      <w:r w:rsidR="00067AF6">
        <w:rPr>
          <w:rFonts w:ascii="Arial" w:hAnsi="Arial" w:cs="Arial"/>
          <w:sz w:val="22"/>
          <w:szCs w:val="22"/>
        </w:rPr>
        <w:t xml:space="preserve">  nº 145 de 30 de Julio de 2013 y a la Ordenanza General de Subvenciones de este Ayuntamiento, publicada en el B.O.N nº 185 de 9 de agosto de 2021.</w:t>
      </w:r>
      <w:bookmarkStart w:id="0" w:name="_GoBack"/>
      <w:bookmarkEnd w:id="0"/>
    </w:p>
    <w:p w14:paraId="5E002651" w14:textId="77777777" w:rsidR="004E1B8F" w:rsidRPr="00C93208" w:rsidRDefault="004E1B8F" w:rsidP="00DE4C56">
      <w:pPr>
        <w:pStyle w:val="Textoindependiente"/>
        <w:spacing w:line="240" w:lineRule="auto"/>
        <w:jc w:val="center"/>
        <w:rPr>
          <w:rFonts w:cs="Arial"/>
          <w:bCs/>
          <w:i w:val="0"/>
          <w:strike/>
          <w:color w:val="00B050"/>
          <w:sz w:val="22"/>
          <w:szCs w:val="22"/>
        </w:rPr>
      </w:pPr>
    </w:p>
    <w:p w14:paraId="46CAC977" w14:textId="77777777" w:rsidR="004E1B8F" w:rsidRPr="00C93208" w:rsidRDefault="004E1B8F" w:rsidP="00BF72DE">
      <w:pPr>
        <w:pStyle w:val="foral-f-parrafo-c"/>
        <w:spacing w:after="0"/>
        <w:jc w:val="both"/>
        <w:rPr>
          <w:rFonts w:ascii="Arial" w:hAnsi="Arial" w:cs="Arial"/>
          <w:sz w:val="22"/>
          <w:szCs w:val="22"/>
        </w:rPr>
      </w:pPr>
      <w:r w:rsidRPr="00C93208">
        <w:rPr>
          <w:rFonts w:ascii="Arial" w:hAnsi="Arial" w:cs="Arial"/>
          <w:sz w:val="22"/>
          <w:szCs w:val="22"/>
        </w:rPr>
        <w:t>A la vista de lo expuesto, la Junta de Gobierno Local ACUERDA:</w:t>
      </w:r>
    </w:p>
    <w:p w14:paraId="6C9FC47A" w14:textId="4DA5C891" w:rsidR="00DE4C56" w:rsidRPr="00C93208" w:rsidRDefault="00DE4C56" w:rsidP="00C93208">
      <w:pPr>
        <w:pStyle w:val="Ttulo2"/>
        <w:numPr>
          <w:ilvl w:val="0"/>
          <w:numId w:val="3"/>
        </w:numPr>
        <w:spacing w:after="0"/>
        <w:jc w:val="both"/>
        <w:rPr>
          <w:b w:val="0"/>
          <w:i w:val="0"/>
          <w:sz w:val="22"/>
          <w:szCs w:val="22"/>
        </w:rPr>
      </w:pPr>
      <w:r w:rsidRPr="00C93208">
        <w:rPr>
          <w:b w:val="0"/>
          <w:i w:val="0"/>
          <w:sz w:val="22"/>
          <w:szCs w:val="22"/>
        </w:rPr>
        <w:t>Aprobar la convocatoria pública de subvenciones, en régimen de concurrencia competitiva, destinadas a la concesión de ayudas sociales para la utilización de bono-taxi, medio alternativo de transporte adaptado a personas afectadas por graves discapacidades de movilidad, para el año 202</w:t>
      </w:r>
      <w:r w:rsidR="009B704F">
        <w:rPr>
          <w:b w:val="0"/>
          <w:i w:val="0"/>
          <w:sz w:val="22"/>
          <w:szCs w:val="22"/>
        </w:rPr>
        <w:t>3</w:t>
      </w:r>
      <w:r w:rsidRPr="00C93208">
        <w:rPr>
          <w:b w:val="0"/>
          <w:i w:val="0"/>
          <w:sz w:val="22"/>
          <w:szCs w:val="22"/>
        </w:rPr>
        <w:t>.</w:t>
      </w:r>
    </w:p>
    <w:p w14:paraId="48416BE3" w14:textId="77777777" w:rsidR="00BF72DE" w:rsidRPr="00C93208" w:rsidRDefault="00BF72DE" w:rsidP="00BF72DE">
      <w:pPr>
        <w:spacing w:after="0"/>
        <w:rPr>
          <w:rFonts w:ascii="Arial" w:hAnsi="Arial" w:cs="Arial"/>
          <w:lang w:eastAsia="es-ES"/>
        </w:rPr>
      </w:pPr>
    </w:p>
    <w:p w14:paraId="10D4CF24" w14:textId="2BED8BF7" w:rsidR="000D0B5A" w:rsidRPr="00C93208" w:rsidRDefault="000D0B5A" w:rsidP="00C93208">
      <w:pPr>
        <w:pStyle w:val="Prrafodelista"/>
        <w:numPr>
          <w:ilvl w:val="0"/>
          <w:numId w:val="3"/>
        </w:numPr>
        <w:rPr>
          <w:rFonts w:ascii="Arial" w:eastAsia="Times New Roman" w:hAnsi="Arial" w:cs="Arial"/>
          <w:bCs/>
          <w:iCs/>
          <w:lang w:eastAsia="es-ES"/>
        </w:rPr>
      </w:pPr>
      <w:r w:rsidRPr="00C93208">
        <w:rPr>
          <w:rFonts w:ascii="Arial" w:eastAsia="Times New Roman" w:hAnsi="Arial" w:cs="Arial"/>
          <w:bCs/>
          <w:iCs/>
          <w:lang w:eastAsia="es-ES"/>
        </w:rPr>
        <w:t xml:space="preserve">Autorizar un gasto de </w:t>
      </w:r>
      <w:r w:rsidR="00845A88" w:rsidRPr="00C93208">
        <w:rPr>
          <w:rFonts w:ascii="Arial" w:eastAsia="Times New Roman" w:hAnsi="Arial" w:cs="Arial"/>
          <w:bCs/>
          <w:iCs/>
          <w:lang w:eastAsia="es-ES"/>
        </w:rPr>
        <w:t>9.500,00</w:t>
      </w:r>
      <w:r w:rsidRPr="00C93208">
        <w:rPr>
          <w:rFonts w:ascii="Arial" w:eastAsia="Times New Roman" w:hAnsi="Arial" w:cs="Arial"/>
          <w:bCs/>
          <w:iCs/>
          <w:lang w:eastAsia="es-ES"/>
        </w:rPr>
        <w:t xml:space="preserve"> euros con c</w:t>
      </w:r>
      <w:r w:rsidR="00BF72DE" w:rsidRPr="00C93208">
        <w:rPr>
          <w:rFonts w:ascii="Arial" w:eastAsia="Times New Roman" w:hAnsi="Arial" w:cs="Arial"/>
          <w:bCs/>
          <w:iCs/>
          <w:lang w:eastAsia="es-ES"/>
        </w:rPr>
        <w:t>argo a la partida. 2</w:t>
      </w:r>
      <w:r w:rsidR="00F14096">
        <w:rPr>
          <w:rFonts w:ascii="Arial" w:eastAsia="Times New Roman" w:hAnsi="Arial" w:cs="Arial"/>
          <w:bCs/>
          <w:iCs/>
          <w:lang w:eastAsia="es-ES"/>
        </w:rPr>
        <w:t>3181</w:t>
      </w:r>
      <w:r w:rsidR="00BF72DE" w:rsidRPr="00C93208">
        <w:rPr>
          <w:rFonts w:ascii="Arial" w:eastAsia="Times New Roman" w:hAnsi="Arial" w:cs="Arial"/>
          <w:bCs/>
          <w:iCs/>
          <w:lang w:eastAsia="es-ES"/>
        </w:rPr>
        <w:t xml:space="preserve"> 480000</w:t>
      </w:r>
      <w:r w:rsidR="00F14096">
        <w:rPr>
          <w:rFonts w:ascii="Arial" w:eastAsia="Times New Roman" w:hAnsi="Arial" w:cs="Arial"/>
          <w:bCs/>
          <w:iCs/>
          <w:lang w:eastAsia="es-ES"/>
        </w:rPr>
        <w:t>3</w:t>
      </w:r>
      <w:r w:rsidRPr="00C93208">
        <w:rPr>
          <w:rFonts w:ascii="Arial" w:eastAsia="Times New Roman" w:hAnsi="Arial" w:cs="Arial"/>
          <w:bCs/>
          <w:iCs/>
          <w:lang w:eastAsia="es-ES"/>
        </w:rPr>
        <w:t xml:space="preserve"> denominada </w:t>
      </w:r>
      <w:r w:rsidR="00BF72DE" w:rsidRPr="00C93208">
        <w:rPr>
          <w:rFonts w:ascii="Arial" w:eastAsia="Times New Roman" w:hAnsi="Arial" w:cs="Arial"/>
          <w:bCs/>
          <w:iCs/>
          <w:lang w:eastAsia="es-ES"/>
        </w:rPr>
        <w:t xml:space="preserve">ayuda al </w:t>
      </w:r>
      <w:r w:rsidR="009607C0" w:rsidRPr="00C93208">
        <w:rPr>
          <w:rFonts w:ascii="Arial" w:eastAsia="Times New Roman" w:hAnsi="Arial" w:cs="Arial"/>
          <w:bCs/>
          <w:iCs/>
          <w:lang w:eastAsia="es-ES"/>
        </w:rPr>
        <w:t>Bono-Taxi</w:t>
      </w:r>
      <w:r w:rsidR="00BF72DE" w:rsidRPr="00C93208">
        <w:rPr>
          <w:rFonts w:ascii="Arial" w:eastAsia="Times New Roman" w:hAnsi="Arial" w:cs="Arial"/>
          <w:bCs/>
          <w:iCs/>
          <w:lang w:eastAsia="es-ES"/>
        </w:rPr>
        <w:t xml:space="preserve"> </w:t>
      </w:r>
      <w:r w:rsidRPr="00C93208">
        <w:rPr>
          <w:rFonts w:ascii="Arial" w:eastAsia="Times New Roman" w:hAnsi="Arial" w:cs="Arial"/>
          <w:bCs/>
          <w:iCs/>
          <w:lang w:eastAsia="es-ES"/>
        </w:rPr>
        <w:t>del Presupuesto de gastos del año 202</w:t>
      </w:r>
      <w:r w:rsidR="009B704F">
        <w:rPr>
          <w:rFonts w:ascii="Arial" w:eastAsia="Times New Roman" w:hAnsi="Arial" w:cs="Arial"/>
          <w:bCs/>
          <w:iCs/>
          <w:lang w:eastAsia="es-ES"/>
        </w:rPr>
        <w:t>3</w:t>
      </w:r>
      <w:r w:rsidRPr="00C93208">
        <w:rPr>
          <w:rFonts w:ascii="Arial" w:eastAsia="Times New Roman" w:hAnsi="Arial" w:cs="Arial"/>
          <w:bCs/>
          <w:iCs/>
          <w:lang w:eastAsia="es-ES"/>
        </w:rPr>
        <w:t>.</w:t>
      </w:r>
    </w:p>
    <w:p w14:paraId="4F1B4C3A" w14:textId="2D460208" w:rsidR="00DE4C56" w:rsidRPr="00C93208" w:rsidRDefault="00DE4C56" w:rsidP="00C93208">
      <w:pPr>
        <w:pStyle w:val="Textoindependiente"/>
        <w:widowControl w:val="0"/>
        <w:numPr>
          <w:ilvl w:val="0"/>
          <w:numId w:val="3"/>
        </w:numPr>
        <w:spacing w:line="240" w:lineRule="auto"/>
        <w:rPr>
          <w:rFonts w:cs="Arial"/>
          <w:i w:val="0"/>
          <w:sz w:val="22"/>
          <w:szCs w:val="22"/>
        </w:rPr>
      </w:pPr>
      <w:r w:rsidRPr="00C93208">
        <w:rPr>
          <w:rFonts w:cs="Arial"/>
          <w:i w:val="0"/>
          <w:sz w:val="22"/>
          <w:szCs w:val="22"/>
        </w:rPr>
        <w:t>Ordenar la publicación de la misma en la Base de Datos Nacional de Subvenciones (BDNS) y en el Boletín Oficial de Navarra (BON) con el contenido</w:t>
      </w:r>
      <w:r w:rsidR="00C93208" w:rsidRPr="00C93208">
        <w:rPr>
          <w:rFonts w:cs="Arial"/>
          <w:i w:val="0"/>
          <w:sz w:val="22"/>
          <w:szCs w:val="22"/>
        </w:rPr>
        <w:t xml:space="preserve"> que se adjunta a esta propuesta de acuerdo.</w:t>
      </w:r>
    </w:p>
    <w:p w14:paraId="04B358EB" w14:textId="77777777" w:rsidR="00C93208" w:rsidRPr="00C93208" w:rsidRDefault="00C93208" w:rsidP="00BF72DE">
      <w:pPr>
        <w:pStyle w:val="Textoindependiente"/>
        <w:widowControl w:val="0"/>
        <w:spacing w:line="240" w:lineRule="auto"/>
        <w:rPr>
          <w:rFonts w:cs="Arial"/>
          <w:i w:val="0"/>
          <w:sz w:val="22"/>
          <w:szCs w:val="22"/>
        </w:rPr>
      </w:pPr>
    </w:p>
    <w:p w14:paraId="6F66F2E1" w14:textId="77777777" w:rsidR="00C93208" w:rsidRPr="00C93208" w:rsidRDefault="00C93208" w:rsidP="00BF72DE">
      <w:pPr>
        <w:pStyle w:val="Textoindependiente"/>
        <w:widowControl w:val="0"/>
        <w:spacing w:line="240" w:lineRule="auto"/>
        <w:rPr>
          <w:rFonts w:cs="Arial"/>
          <w:i w:val="0"/>
          <w:sz w:val="22"/>
          <w:szCs w:val="22"/>
        </w:rPr>
      </w:pPr>
    </w:p>
    <w:p w14:paraId="5B8094D4" w14:textId="77777777" w:rsidR="00C93208" w:rsidRPr="00C93208" w:rsidRDefault="00C93208" w:rsidP="00BF72DE">
      <w:pPr>
        <w:pStyle w:val="Textoindependiente"/>
        <w:widowControl w:val="0"/>
        <w:spacing w:line="240" w:lineRule="auto"/>
        <w:rPr>
          <w:rFonts w:cs="Arial"/>
          <w:i w:val="0"/>
          <w:sz w:val="22"/>
          <w:szCs w:val="22"/>
        </w:rPr>
      </w:pPr>
    </w:p>
    <w:p w14:paraId="6EDA62DA" w14:textId="77777777" w:rsidR="00C93208" w:rsidRPr="00C93208" w:rsidRDefault="00C93208" w:rsidP="00BF72DE">
      <w:pPr>
        <w:pStyle w:val="Textoindependiente"/>
        <w:widowControl w:val="0"/>
        <w:spacing w:line="240" w:lineRule="auto"/>
        <w:rPr>
          <w:rFonts w:cs="Arial"/>
          <w:i w:val="0"/>
          <w:sz w:val="22"/>
          <w:szCs w:val="22"/>
        </w:rPr>
      </w:pPr>
    </w:p>
    <w:p w14:paraId="4B0F3D3B" w14:textId="77777777" w:rsidR="00C93208" w:rsidRPr="00C93208" w:rsidRDefault="00C93208" w:rsidP="00BF72DE">
      <w:pPr>
        <w:pStyle w:val="Textoindependiente"/>
        <w:widowControl w:val="0"/>
        <w:spacing w:line="240" w:lineRule="auto"/>
        <w:rPr>
          <w:rFonts w:cs="Arial"/>
          <w:i w:val="0"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322"/>
        <w:gridCol w:w="4322"/>
      </w:tblGrid>
      <w:tr w:rsidR="00C93208" w:rsidRPr="00C93208" w14:paraId="614734A9" w14:textId="77777777" w:rsidTr="00C93208">
        <w:trPr>
          <w:jc w:val="center"/>
        </w:trPr>
        <w:tc>
          <w:tcPr>
            <w:tcW w:w="4322" w:type="dxa"/>
          </w:tcPr>
          <w:p w14:paraId="03BC1C07" w14:textId="05F52EB2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628BE9D8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35B18EF9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77C6A9D1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1B6D9C15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57098D7F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24861FFF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488651D4" w14:textId="6760ABB5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  <w:r w:rsidRPr="00C93208">
              <w:rPr>
                <w:rFonts w:cs="Arial"/>
                <w:i w:val="0"/>
                <w:sz w:val="22"/>
                <w:szCs w:val="22"/>
              </w:rPr>
              <w:t xml:space="preserve">FDO.: </w:t>
            </w:r>
            <w:proofErr w:type="spellStart"/>
            <w:r w:rsidRPr="00C93208">
              <w:rPr>
                <w:rFonts w:cs="Arial"/>
                <w:i w:val="0"/>
                <w:sz w:val="22"/>
                <w:szCs w:val="22"/>
              </w:rPr>
              <w:t>MªLuz</w:t>
            </w:r>
            <w:proofErr w:type="spellEnd"/>
            <w:r w:rsidRPr="00C93208">
              <w:rPr>
                <w:rFonts w:cs="Arial"/>
                <w:i w:val="0"/>
                <w:sz w:val="22"/>
                <w:szCs w:val="22"/>
              </w:rPr>
              <w:t xml:space="preserve"> MORAZA BUSTO</w:t>
            </w:r>
          </w:p>
          <w:p w14:paraId="02A819DF" w14:textId="2A0D1C5D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  <w:r w:rsidRPr="00C93208">
              <w:rPr>
                <w:rFonts w:cs="Arial"/>
                <w:i w:val="0"/>
                <w:sz w:val="22"/>
                <w:szCs w:val="22"/>
              </w:rPr>
              <w:t>CONCEJALA DELEGADA ASUNTOS SOCIALES</w:t>
            </w:r>
          </w:p>
          <w:p w14:paraId="618ED319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</w:tc>
        <w:tc>
          <w:tcPr>
            <w:tcW w:w="4322" w:type="dxa"/>
          </w:tcPr>
          <w:p w14:paraId="184F54CF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36755780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4EAA9C38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0237FE91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392DBB92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2A81A10A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4A0BD4AC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</w:p>
          <w:p w14:paraId="3CB02183" w14:textId="7777777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  <w:r w:rsidRPr="00C93208">
              <w:rPr>
                <w:rFonts w:cs="Arial"/>
                <w:i w:val="0"/>
                <w:sz w:val="22"/>
                <w:szCs w:val="22"/>
              </w:rPr>
              <w:t>FDO.: Edurne AYESTA ZARDOYA</w:t>
            </w:r>
          </w:p>
          <w:p w14:paraId="3F455128" w14:textId="12606D57" w:rsidR="00C93208" w:rsidRPr="00C93208" w:rsidRDefault="00C93208" w:rsidP="00C93208">
            <w:pPr>
              <w:pStyle w:val="Textoindependiente"/>
              <w:widowControl w:val="0"/>
              <w:spacing w:line="240" w:lineRule="auto"/>
              <w:jc w:val="center"/>
              <w:rPr>
                <w:rFonts w:cs="Arial"/>
                <w:i w:val="0"/>
                <w:sz w:val="22"/>
                <w:szCs w:val="22"/>
              </w:rPr>
            </w:pPr>
            <w:r w:rsidRPr="00C93208">
              <w:rPr>
                <w:rFonts w:cs="Arial"/>
                <w:i w:val="0"/>
                <w:sz w:val="22"/>
                <w:szCs w:val="22"/>
              </w:rPr>
              <w:t>INTERVENTORA MUNICIPAL</w:t>
            </w:r>
          </w:p>
        </w:tc>
      </w:tr>
    </w:tbl>
    <w:p w14:paraId="22ACD9FA" w14:textId="4C02616D" w:rsidR="00C93208" w:rsidRPr="00C93208" w:rsidRDefault="00C93208" w:rsidP="00C93208">
      <w:pPr>
        <w:pStyle w:val="Textoindependiente"/>
        <w:widowControl w:val="0"/>
        <w:spacing w:line="240" w:lineRule="auto"/>
        <w:jc w:val="center"/>
        <w:rPr>
          <w:rFonts w:cs="Arial"/>
          <w:i w:val="0"/>
          <w:sz w:val="22"/>
          <w:szCs w:val="22"/>
        </w:rPr>
      </w:pPr>
    </w:p>
    <w:p w14:paraId="5C33019E" w14:textId="77777777" w:rsidR="00C93208" w:rsidRPr="00C93208" w:rsidRDefault="00C93208" w:rsidP="00BF72DE">
      <w:pPr>
        <w:pStyle w:val="Textoindependiente"/>
        <w:widowControl w:val="0"/>
        <w:spacing w:line="240" w:lineRule="auto"/>
        <w:rPr>
          <w:rFonts w:cs="Arial"/>
          <w:i w:val="0"/>
          <w:sz w:val="22"/>
          <w:szCs w:val="22"/>
        </w:rPr>
      </w:pPr>
    </w:p>
    <w:p w14:paraId="42183877" w14:textId="77777777" w:rsidR="00C93208" w:rsidRPr="00C93208" w:rsidRDefault="00C93208" w:rsidP="00BF72DE">
      <w:pPr>
        <w:pStyle w:val="Textoindependiente"/>
        <w:widowControl w:val="0"/>
        <w:spacing w:line="240" w:lineRule="auto"/>
        <w:rPr>
          <w:rFonts w:cs="Arial"/>
          <w:i w:val="0"/>
          <w:sz w:val="22"/>
          <w:szCs w:val="22"/>
        </w:rPr>
      </w:pPr>
    </w:p>
    <w:sectPr w:rsidR="00C93208" w:rsidRPr="00C93208" w:rsidSect="002865D1">
      <w:footerReference w:type="default" r:id="rId9"/>
      <w:pgSz w:w="11906" w:h="16838"/>
      <w:pgMar w:top="284" w:right="1701" w:bottom="142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6C4C9BA" w15:done="0"/>
  <w15:commentEx w15:paraId="639B9624" w15:done="0"/>
  <w15:commentEx w15:paraId="172E501C" w15:done="0"/>
  <w15:commentEx w15:paraId="136DA894" w15:done="0"/>
  <w15:commentEx w15:paraId="0DAE6459" w15:done="0"/>
  <w15:commentEx w15:paraId="15127964" w15:done="0"/>
  <w15:commentEx w15:paraId="7781E235" w15:done="0"/>
  <w15:commentEx w15:paraId="78B56D1E" w15:done="0"/>
  <w15:commentEx w15:paraId="767A9E66" w15:done="0"/>
  <w15:commentEx w15:paraId="316B10E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6C4C9BA" w16cid:durableId="21FFF235"/>
  <w16cid:commentId w16cid:paraId="639B9624" w16cid:durableId="21FFF2E4"/>
  <w16cid:commentId w16cid:paraId="172E501C" w16cid:durableId="21FFF32E"/>
  <w16cid:commentId w16cid:paraId="136DA894" w16cid:durableId="21FFF36A"/>
  <w16cid:commentId w16cid:paraId="0DAE6459" w16cid:durableId="21FFF38E"/>
  <w16cid:commentId w16cid:paraId="15127964" w16cid:durableId="21FFF3B5"/>
  <w16cid:commentId w16cid:paraId="7781E235" w16cid:durableId="21FFF3E2"/>
  <w16cid:commentId w16cid:paraId="78B56D1E" w16cid:durableId="21FFF421"/>
  <w16cid:commentId w16cid:paraId="767A9E66" w16cid:durableId="21FFF44C"/>
  <w16cid:commentId w16cid:paraId="316B10E5" w16cid:durableId="21FFF52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FF36C3" w14:textId="77777777" w:rsidR="005D1B56" w:rsidRDefault="005D1B56" w:rsidP="00CD5F1D">
      <w:pPr>
        <w:spacing w:after="0" w:line="240" w:lineRule="auto"/>
      </w:pPr>
      <w:r>
        <w:separator/>
      </w:r>
    </w:p>
  </w:endnote>
  <w:endnote w:type="continuationSeparator" w:id="0">
    <w:p w14:paraId="6363747E" w14:textId="77777777" w:rsidR="005D1B56" w:rsidRDefault="005D1B56" w:rsidP="00CD5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01AB64" w14:textId="77777777" w:rsidR="00CD5F1D" w:rsidRDefault="00CD5F1D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067AF6">
      <w:rPr>
        <w:noProof/>
      </w:rPr>
      <w:t>1</w:t>
    </w:r>
    <w:r>
      <w:fldChar w:fldCharType="end"/>
    </w:r>
  </w:p>
  <w:p w14:paraId="4618FF0F" w14:textId="77777777" w:rsidR="00CD5F1D" w:rsidRDefault="00CD5F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B2B2DF" w14:textId="77777777" w:rsidR="005D1B56" w:rsidRDefault="005D1B56" w:rsidP="00CD5F1D">
      <w:pPr>
        <w:spacing w:after="0" w:line="240" w:lineRule="auto"/>
      </w:pPr>
      <w:r>
        <w:separator/>
      </w:r>
    </w:p>
  </w:footnote>
  <w:footnote w:type="continuationSeparator" w:id="0">
    <w:p w14:paraId="4D46DF44" w14:textId="77777777" w:rsidR="005D1B56" w:rsidRDefault="005D1B56" w:rsidP="00CD5F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802BD"/>
    <w:multiLevelType w:val="hybridMultilevel"/>
    <w:tmpl w:val="9B688876"/>
    <w:lvl w:ilvl="0" w:tplc="0C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>
    <w:nsid w:val="5B731C7B"/>
    <w:multiLevelType w:val="hybridMultilevel"/>
    <w:tmpl w:val="E38E74E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4C00AF"/>
    <w:multiLevelType w:val="hybridMultilevel"/>
    <w:tmpl w:val="BBB45C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edro Jimeno Capilla">
    <w15:presenceInfo w15:providerId="Windows Live" w15:userId="347a16a5441765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6A2"/>
    <w:rsid w:val="00067AF6"/>
    <w:rsid w:val="000D0B5A"/>
    <w:rsid w:val="000D2975"/>
    <w:rsid w:val="001216A2"/>
    <w:rsid w:val="001420BE"/>
    <w:rsid w:val="00157C08"/>
    <w:rsid w:val="00195346"/>
    <w:rsid w:val="00204BC3"/>
    <w:rsid w:val="00204C18"/>
    <w:rsid w:val="00211DAE"/>
    <w:rsid w:val="00255876"/>
    <w:rsid w:val="002576D8"/>
    <w:rsid w:val="002865D1"/>
    <w:rsid w:val="002C0382"/>
    <w:rsid w:val="002C0A25"/>
    <w:rsid w:val="003422F8"/>
    <w:rsid w:val="00356B8A"/>
    <w:rsid w:val="00380AC1"/>
    <w:rsid w:val="004276A3"/>
    <w:rsid w:val="0044794F"/>
    <w:rsid w:val="00454C3B"/>
    <w:rsid w:val="004E1B8F"/>
    <w:rsid w:val="004F324A"/>
    <w:rsid w:val="00551171"/>
    <w:rsid w:val="00566F1C"/>
    <w:rsid w:val="005D1B56"/>
    <w:rsid w:val="005F2166"/>
    <w:rsid w:val="00713206"/>
    <w:rsid w:val="00717F84"/>
    <w:rsid w:val="00756E70"/>
    <w:rsid w:val="00783310"/>
    <w:rsid w:val="007951C1"/>
    <w:rsid w:val="007C6D00"/>
    <w:rsid w:val="007D4482"/>
    <w:rsid w:val="007F4BD7"/>
    <w:rsid w:val="008051E9"/>
    <w:rsid w:val="00845A88"/>
    <w:rsid w:val="00845B24"/>
    <w:rsid w:val="00854C2F"/>
    <w:rsid w:val="00857ACB"/>
    <w:rsid w:val="008A323D"/>
    <w:rsid w:val="008C2E0C"/>
    <w:rsid w:val="008F366D"/>
    <w:rsid w:val="009001ED"/>
    <w:rsid w:val="00905395"/>
    <w:rsid w:val="009300B6"/>
    <w:rsid w:val="00951A56"/>
    <w:rsid w:val="009607C0"/>
    <w:rsid w:val="00993429"/>
    <w:rsid w:val="009A29EB"/>
    <w:rsid w:val="009B704F"/>
    <w:rsid w:val="009D4679"/>
    <w:rsid w:val="009E1F81"/>
    <w:rsid w:val="009F75A2"/>
    <w:rsid w:val="00A40F53"/>
    <w:rsid w:val="00A629A5"/>
    <w:rsid w:val="00A67A6E"/>
    <w:rsid w:val="00A97BDE"/>
    <w:rsid w:val="00AB536C"/>
    <w:rsid w:val="00AC2251"/>
    <w:rsid w:val="00B45D8C"/>
    <w:rsid w:val="00BB6BCF"/>
    <w:rsid w:val="00BE4976"/>
    <w:rsid w:val="00BF72DE"/>
    <w:rsid w:val="00C02150"/>
    <w:rsid w:val="00C438D3"/>
    <w:rsid w:val="00C44CB0"/>
    <w:rsid w:val="00C93208"/>
    <w:rsid w:val="00CC335A"/>
    <w:rsid w:val="00CD5F1D"/>
    <w:rsid w:val="00D11FA9"/>
    <w:rsid w:val="00D374CF"/>
    <w:rsid w:val="00DB4706"/>
    <w:rsid w:val="00DE43F5"/>
    <w:rsid w:val="00DE4C56"/>
    <w:rsid w:val="00E163EB"/>
    <w:rsid w:val="00E42408"/>
    <w:rsid w:val="00E97993"/>
    <w:rsid w:val="00EC6AE6"/>
    <w:rsid w:val="00F14096"/>
    <w:rsid w:val="00F844FB"/>
    <w:rsid w:val="00F85EE8"/>
    <w:rsid w:val="00FA2014"/>
    <w:rsid w:val="00FA4472"/>
    <w:rsid w:val="00FC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7D0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DE4C5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3lineas-t5-c">
    <w:name w:val="foral-f-parrafo-3lineas-t5-c"/>
    <w:basedOn w:val="Normal"/>
    <w:rsid w:val="001216A2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foral-f-titulo3-blanco-t12-c">
    <w:name w:val="foral-f-titulo3-blanco-t12-c"/>
    <w:basedOn w:val="Normal"/>
    <w:rsid w:val="001216A2"/>
    <w:pPr>
      <w:spacing w:after="168" w:line="240" w:lineRule="auto"/>
    </w:pPr>
    <w:rPr>
      <w:rFonts w:ascii="Times New Roman" w:eastAsia="Times New Roman" w:hAnsi="Times New Roman"/>
      <w:b/>
      <w:bCs/>
      <w:i/>
      <w:iCs/>
      <w:caps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1216A2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5F21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D5F1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D5F1D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D5F1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D5F1D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204C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04C1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04C18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04C1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04C18"/>
    <w:rPr>
      <w:b/>
      <w:bCs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4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04C18"/>
    <w:rPr>
      <w:rFonts w:ascii="Tahoma" w:hAnsi="Tahoma" w:cs="Tahoma"/>
      <w:sz w:val="16"/>
      <w:szCs w:val="16"/>
      <w:lang w:eastAsia="en-US"/>
    </w:rPr>
  </w:style>
  <w:style w:type="character" w:customStyle="1" w:styleId="Ttulo2Car">
    <w:name w:val="Título 2 Car"/>
    <w:link w:val="Ttulo2"/>
    <w:rsid w:val="00DE4C5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extosinformato">
    <w:name w:val="Plain Text"/>
    <w:basedOn w:val="Normal"/>
    <w:link w:val="TextosinformatoCar"/>
    <w:rsid w:val="00DE4C56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DE4C56"/>
    <w:rPr>
      <w:rFonts w:ascii="Courier New" w:eastAsia="Times New Roman" w:hAnsi="Courier New"/>
    </w:rPr>
  </w:style>
  <w:style w:type="paragraph" w:styleId="Textoindependiente">
    <w:name w:val="Body Text"/>
    <w:basedOn w:val="Normal"/>
    <w:link w:val="TextoindependienteCar"/>
    <w:rsid w:val="00DE4C56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/>
      <w:i/>
      <w:sz w:val="20"/>
      <w:szCs w:val="20"/>
      <w:lang w:eastAsia="es-ES"/>
    </w:rPr>
  </w:style>
  <w:style w:type="character" w:customStyle="1" w:styleId="TextoindependienteCar">
    <w:name w:val="Texto independiente Car"/>
    <w:link w:val="Textoindependiente"/>
    <w:rsid w:val="00DE4C56"/>
    <w:rPr>
      <w:rFonts w:ascii="Arial" w:eastAsia="Times New Roman" w:hAnsi="Arial"/>
      <w:i/>
    </w:rPr>
  </w:style>
  <w:style w:type="character" w:styleId="Hipervnculo">
    <w:name w:val="Hyperlink"/>
    <w:uiPriority w:val="99"/>
    <w:semiHidden/>
    <w:unhideWhenUsed/>
    <w:rsid w:val="00C02150"/>
    <w:rPr>
      <w:color w:val="0000FF"/>
      <w:u w:val="single"/>
    </w:rPr>
  </w:style>
  <w:style w:type="paragraph" w:styleId="NormalWeb">
    <w:name w:val="Normal (Web)"/>
    <w:basedOn w:val="Normal"/>
    <w:unhideWhenUsed/>
    <w:rsid w:val="009053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C932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DE4C5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3lineas-t5-c">
    <w:name w:val="foral-f-parrafo-3lineas-t5-c"/>
    <w:basedOn w:val="Normal"/>
    <w:rsid w:val="001216A2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foral-f-titulo3-blanco-t12-c">
    <w:name w:val="foral-f-titulo3-blanco-t12-c"/>
    <w:basedOn w:val="Normal"/>
    <w:rsid w:val="001216A2"/>
    <w:pPr>
      <w:spacing w:after="168" w:line="240" w:lineRule="auto"/>
    </w:pPr>
    <w:rPr>
      <w:rFonts w:ascii="Times New Roman" w:eastAsia="Times New Roman" w:hAnsi="Times New Roman"/>
      <w:b/>
      <w:bCs/>
      <w:i/>
      <w:iCs/>
      <w:caps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1216A2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5F21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D5F1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D5F1D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D5F1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D5F1D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204C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04C18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04C18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04C18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204C18"/>
    <w:rPr>
      <w:b/>
      <w:bCs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04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04C18"/>
    <w:rPr>
      <w:rFonts w:ascii="Tahoma" w:hAnsi="Tahoma" w:cs="Tahoma"/>
      <w:sz w:val="16"/>
      <w:szCs w:val="16"/>
      <w:lang w:eastAsia="en-US"/>
    </w:rPr>
  </w:style>
  <w:style w:type="character" w:customStyle="1" w:styleId="Ttulo2Car">
    <w:name w:val="Título 2 Car"/>
    <w:link w:val="Ttulo2"/>
    <w:rsid w:val="00DE4C5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extosinformato">
    <w:name w:val="Plain Text"/>
    <w:basedOn w:val="Normal"/>
    <w:link w:val="TextosinformatoCar"/>
    <w:rsid w:val="00DE4C56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DE4C56"/>
    <w:rPr>
      <w:rFonts w:ascii="Courier New" w:eastAsia="Times New Roman" w:hAnsi="Courier New"/>
    </w:rPr>
  </w:style>
  <w:style w:type="paragraph" w:styleId="Textoindependiente">
    <w:name w:val="Body Text"/>
    <w:basedOn w:val="Normal"/>
    <w:link w:val="TextoindependienteCar"/>
    <w:rsid w:val="00DE4C56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/>
      <w:i/>
      <w:sz w:val="20"/>
      <w:szCs w:val="20"/>
      <w:lang w:eastAsia="es-ES"/>
    </w:rPr>
  </w:style>
  <w:style w:type="character" w:customStyle="1" w:styleId="TextoindependienteCar">
    <w:name w:val="Texto independiente Car"/>
    <w:link w:val="Textoindependiente"/>
    <w:rsid w:val="00DE4C56"/>
    <w:rPr>
      <w:rFonts w:ascii="Arial" w:eastAsia="Times New Roman" w:hAnsi="Arial"/>
      <w:i/>
    </w:rPr>
  </w:style>
  <w:style w:type="character" w:styleId="Hipervnculo">
    <w:name w:val="Hyperlink"/>
    <w:uiPriority w:val="99"/>
    <w:semiHidden/>
    <w:unhideWhenUsed/>
    <w:rsid w:val="00C02150"/>
    <w:rPr>
      <w:color w:val="0000FF"/>
      <w:u w:val="single"/>
    </w:rPr>
  </w:style>
  <w:style w:type="paragraph" w:styleId="NormalWeb">
    <w:name w:val="Normal (Web)"/>
    <w:basedOn w:val="Normal"/>
    <w:unhideWhenUsed/>
    <w:rsid w:val="009053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C932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1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6E8E1-6547-4845-80B8-E12337471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298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 Ventura Basterrica</dc:creator>
  <cp:lastModifiedBy>Vito Ventura Basterrica</cp:lastModifiedBy>
  <cp:revision>5</cp:revision>
  <cp:lastPrinted>2020-02-11T11:53:00Z</cp:lastPrinted>
  <dcterms:created xsi:type="dcterms:W3CDTF">2023-01-16T10:50:00Z</dcterms:created>
  <dcterms:modified xsi:type="dcterms:W3CDTF">2023-01-17T07:52:00Z</dcterms:modified>
</cp:coreProperties>
</file>