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27B" w:rsidRPr="00203AAB" w:rsidRDefault="00D9527B" w:rsidP="00D9527B"/>
    <w:p w:rsidR="00D9527B" w:rsidRPr="00203AAB" w:rsidRDefault="00D9527B" w:rsidP="00D9527B"/>
    <w:p w:rsidR="00D9527B" w:rsidRPr="00203AAB" w:rsidRDefault="00D9527B" w:rsidP="00D9527B">
      <w:pPr>
        <w:jc w:val="center"/>
        <w:rPr>
          <w:b/>
        </w:rPr>
      </w:pPr>
      <w:r w:rsidRPr="00203AAB">
        <w:rPr>
          <w:b/>
        </w:rPr>
        <w:t xml:space="preserve">BASES Y CONVOCATORIA DE AYUDAS </w:t>
      </w:r>
      <w:r w:rsidR="002C3686">
        <w:rPr>
          <w:b/>
        </w:rPr>
        <w:t xml:space="preserve">AL FOMENTO DEL CONSUMO Y COMERCIO LOCAL CAMPAÑA VIVE NOJA </w:t>
      </w:r>
    </w:p>
    <w:p w:rsidR="00D9527B" w:rsidRPr="00203AAB" w:rsidRDefault="00D9527B" w:rsidP="00D9527B">
      <w:pPr>
        <w:jc w:val="both"/>
      </w:pPr>
    </w:p>
    <w:p w:rsidR="00D9527B" w:rsidRPr="00203AAB" w:rsidRDefault="00D9527B" w:rsidP="00D9527B">
      <w:pPr>
        <w:jc w:val="both"/>
      </w:pPr>
    </w:p>
    <w:p w:rsidR="00D9527B" w:rsidRDefault="00D9527B" w:rsidP="00D9527B"/>
    <w:p w:rsidR="002C1A41" w:rsidRDefault="002C1A41" w:rsidP="002C1A41">
      <w:pPr>
        <w:jc w:val="both"/>
      </w:pPr>
      <w:r>
        <w:t xml:space="preserve">El 14 </w:t>
      </w:r>
      <w:bookmarkStart w:id="0" w:name="_GoBack"/>
      <w:bookmarkEnd w:id="0"/>
      <w:r>
        <w:t>de marzo de 2020 el Gobierno de España publicó el Real Decreto 463/2020 por el que se declaró el estado de alarma para la gestión de la situación de crisis sanitaria ocasionado por el Covid-19, debido a la rápida propagación en España de la pandemia declarada como tal por la Organización Mundial de la Salud.</w:t>
      </w:r>
    </w:p>
    <w:p w:rsidR="002C1A41" w:rsidRDefault="002C1A41" w:rsidP="002C1A41">
      <w:pPr>
        <w:jc w:val="both"/>
      </w:pPr>
    </w:p>
    <w:p w:rsidR="002C1A41" w:rsidRDefault="002C1A41" w:rsidP="002C1A41">
      <w:pPr>
        <w:jc w:val="both"/>
      </w:pPr>
      <w:r>
        <w:t>La declaración del estado de alarma establece restricciones a la libre circulación de personas, y el Decreto en su artículo 10, establece medidas de contención en diferentes ámbitos como el comercial y el hostelero, obligando al cierre de muchos de estos establecimientos y afectando, en mayor o menor medida, a todos los comercios y locales de hostelería de la Villa.</w:t>
      </w:r>
    </w:p>
    <w:p w:rsidR="002C1A41" w:rsidRDefault="002C1A41" w:rsidP="002C1A41">
      <w:pPr>
        <w:jc w:val="both"/>
      </w:pPr>
    </w:p>
    <w:p w:rsidR="002C1A41" w:rsidRDefault="002C1A41" w:rsidP="002C1A41">
      <w:pPr>
        <w:jc w:val="both"/>
      </w:pPr>
      <w:r>
        <w:t>Respecto del comercio y de la hostelería locales esta suspensión en su actividad ha supuesto un menoscabo enorme en sus recursos, puesto que tienen que seguir abonando a sus proveedores, afrontando los gastos inherentes a su actividad como con el alquiler del local y se encuentran además con una cantidad de stock en sus almacenes por el que han pagado y no pueden dar salida.</w:t>
      </w:r>
    </w:p>
    <w:p w:rsidR="002C1A41" w:rsidRDefault="002C1A41" w:rsidP="002C1A41">
      <w:pPr>
        <w:jc w:val="both"/>
      </w:pPr>
    </w:p>
    <w:p w:rsidR="002C1A41" w:rsidRDefault="002C1A41" w:rsidP="002C1A41">
      <w:pPr>
        <w:jc w:val="both"/>
      </w:pPr>
      <w:r>
        <w:t>La situación de las familias, con la generalización de los expedientes de regulación temporal de empleo y la extensión del paro, no es mucho mejor.</w:t>
      </w:r>
    </w:p>
    <w:p w:rsidR="002C1A41" w:rsidRDefault="002C1A41" w:rsidP="002C1A41">
      <w:pPr>
        <w:jc w:val="both"/>
      </w:pPr>
    </w:p>
    <w:p w:rsidR="002C1A41" w:rsidRPr="00203AAB" w:rsidRDefault="002C1A41" w:rsidP="002C1A41">
      <w:pPr>
        <w:jc w:val="both"/>
      </w:pPr>
      <w:r>
        <w:t xml:space="preserve">El Ayuntamiento de </w:t>
      </w:r>
      <w:proofErr w:type="spellStart"/>
      <w:r>
        <w:t>Noja</w:t>
      </w:r>
      <w:proofErr w:type="spellEnd"/>
      <w:r>
        <w:t>, ante esta situación y al objeto de dinamizar la actividad económica del municipio, propone la aprobación de las siguientes</w:t>
      </w:r>
    </w:p>
    <w:p w:rsidR="00D9527B" w:rsidRPr="00203AAB" w:rsidRDefault="00D9527B" w:rsidP="00D9527B">
      <w:pPr>
        <w:jc w:val="center"/>
        <w:rPr>
          <w:b/>
        </w:rPr>
      </w:pPr>
    </w:p>
    <w:p w:rsidR="00D9527B" w:rsidRPr="00203AAB" w:rsidRDefault="00D9527B" w:rsidP="00D9527B">
      <w:pPr>
        <w:jc w:val="center"/>
        <w:rPr>
          <w:b/>
        </w:rPr>
      </w:pPr>
      <w:r w:rsidRPr="00203AAB">
        <w:rPr>
          <w:b/>
        </w:rPr>
        <w:t>BASES REGULADORAS</w:t>
      </w:r>
    </w:p>
    <w:p w:rsidR="00D9527B" w:rsidRPr="00203AAB" w:rsidRDefault="00D9527B" w:rsidP="00D9527B">
      <w:pPr>
        <w:rPr>
          <w:b/>
        </w:rPr>
      </w:pPr>
    </w:p>
    <w:p w:rsidR="00D9527B" w:rsidRPr="00203AAB" w:rsidRDefault="00D9527B" w:rsidP="00D9527B">
      <w:pPr>
        <w:rPr>
          <w:b/>
        </w:rPr>
      </w:pPr>
      <w:r w:rsidRPr="00203AAB">
        <w:rPr>
          <w:b/>
        </w:rPr>
        <w:t xml:space="preserve">PRIMERA.- Objeto. </w:t>
      </w:r>
    </w:p>
    <w:p w:rsidR="00D9527B" w:rsidRPr="00203AAB" w:rsidRDefault="00D9527B" w:rsidP="00D9527B"/>
    <w:p w:rsidR="00D9527B" w:rsidRPr="00203AAB" w:rsidRDefault="00D9527B" w:rsidP="00D9527B">
      <w:pPr>
        <w:jc w:val="both"/>
      </w:pPr>
      <w:r w:rsidRPr="00203AAB">
        <w:t xml:space="preserve">El establecimiento de las bases que regularán la concesión, por el Ayuntamiento de </w:t>
      </w:r>
      <w:proofErr w:type="spellStart"/>
      <w:r w:rsidRPr="00203AAB">
        <w:t>Noja</w:t>
      </w:r>
      <w:proofErr w:type="spellEnd"/>
      <w:r w:rsidRPr="00203AAB">
        <w:t>, de las ayudas</w:t>
      </w:r>
      <w:r w:rsidR="002C3686">
        <w:t xml:space="preserve"> al fomento del consumo y el comercio local en el marco de la Campaña Vive </w:t>
      </w:r>
      <w:proofErr w:type="spellStart"/>
      <w:r w:rsidR="002C3686">
        <w:t>Noja</w:t>
      </w:r>
      <w:proofErr w:type="spellEnd"/>
      <w:r w:rsidR="002637E4">
        <w:t>.</w:t>
      </w:r>
    </w:p>
    <w:p w:rsidR="00D9527B" w:rsidRPr="00203AAB" w:rsidRDefault="00D9527B" w:rsidP="00D9527B"/>
    <w:p w:rsidR="00D9527B" w:rsidRPr="00203AAB" w:rsidRDefault="00D9527B" w:rsidP="00D9527B">
      <w:pPr>
        <w:rPr>
          <w:b/>
        </w:rPr>
      </w:pPr>
      <w:r w:rsidRPr="00203AAB">
        <w:rPr>
          <w:b/>
        </w:rPr>
        <w:t xml:space="preserve">SEGUNDA.- Régimen aplicable. </w:t>
      </w:r>
    </w:p>
    <w:p w:rsidR="00D9527B" w:rsidRPr="00203AAB" w:rsidRDefault="00D9527B" w:rsidP="00D9527B"/>
    <w:p w:rsidR="00D9527B" w:rsidRPr="00203AAB" w:rsidRDefault="00D9527B" w:rsidP="00D9527B">
      <w:pPr>
        <w:jc w:val="both"/>
      </w:pPr>
      <w:r w:rsidRPr="00203AAB">
        <w:t xml:space="preserve">Las ayudas que se concedan lo serán en régimen de concurrencia competitiva y tendrán carácter de subvención por lo que se regirán por las Bases de Ejecución del Presupuesto del  Ayuntamiento, por la Ley 38/2003 de 17 de noviembre, General de Subvenciones, por la Ley de Cantabria 10/2006, de 17 de julio, de Subvenciones y por el Real Decreto 887/2006, de 21 de julio, por el que se aprueba el reglamento de la Ley 38/2003, de 17  de noviembre, General de Subvenciones. </w:t>
      </w:r>
    </w:p>
    <w:p w:rsidR="00D9527B" w:rsidRPr="00203AAB" w:rsidRDefault="00D9527B" w:rsidP="00D9527B"/>
    <w:p w:rsidR="00CC623D" w:rsidRDefault="00CC623D" w:rsidP="00D9527B">
      <w:pPr>
        <w:rPr>
          <w:b/>
        </w:rPr>
      </w:pPr>
    </w:p>
    <w:p w:rsidR="00CC623D" w:rsidRDefault="00CC623D" w:rsidP="00D9527B">
      <w:pPr>
        <w:rPr>
          <w:b/>
        </w:rPr>
      </w:pPr>
    </w:p>
    <w:p w:rsidR="00CC623D" w:rsidRDefault="00CC623D" w:rsidP="00D9527B">
      <w:pPr>
        <w:rPr>
          <w:b/>
        </w:rPr>
      </w:pPr>
    </w:p>
    <w:p w:rsidR="00D9527B" w:rsidRPr="00203AAB" w:rsidRDefault="00D9527B" w:rsidP="00D9527B">
      <w:pPr>
        <w:rPr>
          <w:b/>
        </w:rPr>
      </w:pPr>
      <w:r w:rsidRPr="00203AAB">
        <w:rPr>
          <w:b/>
        </w:rPr>
        <w:lastRenderedPageBreak/>
        <w:t xml:space="preserve">TERCERA.- Financiación. </w:t>
      </w:r>
    </w:p>
    <w:p w:rsidR="00D9527B" w:rsidRPr="00203AAB" w:rsidRDefault="00D9527B" w:rsidP="00D9527B"/>
    <w:p w:rsidR="00D9527B" w:rsidRPr="00203AAB" w:rsidRDefault="00D9527B" w:rsidP="00D9527B">
      <w:pPr>
        <w:jc w:val="both"/>
      </w:pPr>
      <w:r w:rsidRPr="00203AAB">
        <w:t>Los fondos destinados a la financiación de las ayudas reguladas en estas bases serán las co</w:t>
      </w:r>
      <w:r w:rsidR="007310BD" w:rsidRPr="00203AAB">
        <w:t xml:space="preserve">rrespondientes a la </w:t>
      </w:r>
      <w:r w:rsidR="00203AAB" w:rsidRPr="00203AAB">
        <w:t xml:space="preserve">aplicación </w:t>
      </w:r>
      <w:r w:rsidR="00B87765">
        <w:t xml:space="preserve">327/48 </w:t>
      </w:r>
      <w:r w:rsidRPr="00203AAB">
        <w:t>del Presupuesto General del Ayuntamient</w:t>
      </w:r>
      <w:r w:rsidR="002637E4">
        <w:t xml:space="preserve">o de </w:t>
      </w:r>
      <w:proofErr w:type="spellStart"/>
      <w:r w:rsidR="002637E4">
        <w:t>Noja</w:t>
      </w:r>
      <w:proofErr w:type="spellEnd"/>
      <w:r w:rsidR="002637E4">
        <w:t xml:space="preserve"> para el ejercicio 2020</w:t>
      </w:r>
      <w:r w:rsidRPr="00203AAB">
        <w:t xml:space="preserve">, por un importe máximo de </w:t>
      </w:r>
      <w:r w:rsidR="00B87765">
        <w:t>DOSCIENTOS TREINTA MIL</w:t>
      </w:r>
      <w:r w:rsidR="00203AAB" w:rsidRPr="00203AAB">
        <w:t xml:space="preserve"> EUROS (</w:t>
      </w:r>
      <w:r w:rsidR="00B87765">
        <w:t>23</w:t>
      </w:r>
      <w:r w:rsidR="002C3686">
        <w:t>0</w:t>
      </w:r>
      <w:r w:rsidRPr="00203AAB">
        <w:t xml:space="preserve">.000,00 €). </w:t>
      </w:r>
    </w:p>
    <w:p w:rsidR="00D9527B" w:rsidRPr="00203AAB" w:rsidRDefault="00D9527B" w:rsidP="00D9527B"/>
    <w:p w:rsidR="00D9527B" w:rsidRPr="00203AAB" w:rsidRDefault="00D9527B" w:rsidP="00D9527B">
      <w:pPr>
        <w:rPr>
          <w:b/>
        </w:rPr>
      </w:pPr>
      <w:r w:rsidRPr="00203AAB">
        <w:rPr>
          <w:b/>
        </w:rPr>
        <w:t xml:space="preserve">CUARTA.- Plazo. </w:t>
      </w:r>
    </w:p>
    <w:p w:rsidR="00D9527B" w:rsidRPr="00203AAB" w:rsidRDefault="00D9527B" w:rsidP="00D9527B"/>
    <w:p w:rsidR="00D9527B" w:rsidRPr="00203AAB" w:rsidRDefault="002C3686" w:rsidP="00D9527B">
      <w:pPr>
        <w:jc w:val="both"/>
      </w:pPr>
      <w:r>
        <w:t>Las solicitudes podrán presentarse durante el periodo comprendido entre el 1</w:t>
      </w:r>
      <w:r w:rsidR="00B87765">
        <w:t>1</w:t>
      </w:r>
      <w:r>
        <w:t xml:space="preserve"> y el </w:t>
      </w:r>
      <w:r w:rsidR="00CC623D">
        <w:t xml:space="preserve">1 de marzo </w:t>
      </w:r>
      <w:r>
        <w:t xml:space="preserve">de 2021. </w:t>
      </w:r>
    </w:p>
    <w:p w:rsidR="00D9527B" w:rsidRPr="00203AAB" w:rsidRDefault="00D9527B" w:rsidP="00D9527B"/>
    <w:p w:rsidR="00D9527B" w:rsidRPr="00203AAB" w:rsidRDefault="00D9527B" w:rsidP="00D9527B">
      <w:pPr>
        <w:rPr>
          <w:b/>
        </w:rPr>
      </w:pPr>
      <w:r w:rsidRPr="00203AAB">
        <w:rPr>
          <w:b/>
        </w:rPr>
        <w:t xml:space="preserve">QUINTA.- Información sobre las ayudas. </w:t>
      </w:r>
    </w:p>
    <w:p w:rsidR="00D9527B" w:rsidRPr="00203AAB" w:rsidRDefault="00D9527B" w:rsidP="00D9527B"/>
    <w:p w:rsidR="00D9527B" w:rsidRPr="00203AAB" w:rsidRDefault="00D9527B" w:rsidP="00D9527B">
      <w:pPr>
        <w:jc w:val="both"/>
      </w:pPr>
      <w:r w:rsidRPr="00203AAB">
        <w:t xml:space="preserve">Cualquier tipo de información relacionada con esta convocatoria será facilitada en: </w:t>
      </w:r>
    </w:p>
    <w:p w:rsidR="00D9527B" w:rsidRPr="00203AAB" w:rsidRDefault="00D9527B" w:rsidP="00D9527B">
      <w:pPr>
        <w:jc w:val="both"/>
      </w:pPr>
    </w:p>
    <w:p w:rsidR="00D9527B" w:rsidRPr="00203AAB" w:rsidRDefault="00D9527B" w:rsidP="00D82BCD">
      <w:pPr>
        <w:pStyle w:val="Prrafodelista"/>
        <w:numPr>
          <w:ilvl w:val="0"/>
          <w:numId w:val="5"/>
        </w:numPr>
        <w:jc w:val="both"/>
      </w:pPr>
      <w:r w:rsidRPr="00203AAB">
        <w:t xml:space="preserve">Tablón de Anuncios del Ayuntamiento de </w:t>
      </w:r>
      <w:proofErr w:type="spellStart"/>
      <w:r w:rsidRPr="00203AAB">
        <w:t>Noja</w:t>
      </w:r>
      <w:proofErr w:type="spellEnd"/>
      <w:r w:rsidRPr="00203AAB">
        <w:t xml:space="preserve">. </w:t>
      </w:r>
    </w:p>
    <w:p w:rsidR="00D9527B" w:rsidRPr="00203AAB" w:rsidRDefault="00D9527B" w:rsidP="00D9527B">
      <w:pPr>
        <w:jc w:val="both"/>
      </w:pPr>
    </w:p>
    <w:p w:rsidR="00D9527B" w:rsidRDefault="00D9527B" w:rsidP="00D82BCD">
      <w:pPr>
        <w:pStyle w:val="Prrafodelista"/>
        <w:numPr>
          <w:ilvl w:val="0"/>
          <w:numId w:val="5"/>
        </w:numPr>
        <w:jc w:val="both"/>
      </w:pPr>
      <w:r w:rsidRPr="00203AAB">
        <w:t xml:space="preserve">Página web </w:t>
      </w:r>
      <w:hyperlink r:id="rId6" w:history="1">
        <w:r w:rsidRPr="00D82BCD">
          <w:rPr>
            <w:rStyle w:val="Hipervnculo"/>
            <w:color w:val="auto"/>
            <w:u w:val="none"/>
          </w:rPr>
          <w:t>www.ayuntamientodenoja.com</w:t>
        </w:r>
      </w:hyperlink>
      <w:r w:rsidRPr="00203AAB">
        <w:t>.</w:t>
      </w:r>
    </w:p>
    <w:p w:rsidR="00B87765" w:rsidRDefault="00B87765" w:rsidP="00B87765">
      <w:pPr>
        <w:pStyle w:val="Prrafodelista"/>
      </w:pPr>
    </w:p>
    <w:p w:rsidR="00B87765" w:rsidRPr="00203AAB" w:rsidRDefault="00B87765" w:rsidP="00D82BCD">
      <w:pPr>
        <w:pStyle w:val="Prrafodelista"/>
        <w:numPr>
          <w:ilvl w:val="0"/>
          <w:numId w:val="5"/>
        </w:numPr>
        <w:jc w:val="both"/>
      </w:pPr>
      <w:r>
        <w:t>Enlaces a las redes sociales (RRSS) municipales.</w:t>
      </w:r>
    </w:p>
    <w:p w:rsidR="00D9527B" w:rsidRPr="00203AAB" w:rsidRDefault="00D9527B" w:rsidP="00D9527B"/>
    <w:p w:rsidR="00D9527B" w:rsidRPr="00203AAB" w:rsidRDefault="00D9527B" w:rsidP="00D9527B">
      <w:pPr>
        <w:rPr>
          <w:b/>
        </w:rPr>
      </w:pPr>
      <w:r w:rsidRPr="00203AAB">
        <w:rPr>
          <w:b/>
        </w:rPr>
        <w:t xml:space="preserve">SEXTA.- Destinatarios. </w:t>
      </w:r>
    </w:p>
    <w:p w:rsidR="00D9527B" w:rsidRPr="00203AAB" w:rsidRDefault="00D9527B" w:rsidP="00D9527B">
      <w:pPr>
        <w:rPr>
          <w:b/>
        </w:rPr>
      </w:pPr>
    </w:p>
    <w:p w:rsidR="00D9527B" w:rsidRPr="00203AAB" w:rsidRDefault="00D9527B" w:rsidP="00D9527B">
      <w:pPr>
        <w:autoSpaceDE w:val="0"/>
        <w:autoSpaceDN w:val="0"/>
        <w:adjustRightInd w:val="0"/>
        <w:jc w:val="both"/>
      </w:pPr>
      <w:r w:rsidRPr="00203AAB">
        <w:t xml:space="preserve">1.- </w:t>
      </w:r>
      <w:r w:rsidR="002C3686">
        <w:t>Podrá solicitar estas ayudas</w:t>
      </w:r>
      <w:r w:rsidRPr="006C13A1">
        <w:t xml:space="preserve"> </w:t>
      </w:r>
      <w:r w:rsidR="002C3686">
        <w:t xml:space="preserve">cualquier persona mayor de 18 años, que se encuentre empadronada en </w:t>
      </w:r>
      <w:proofErr w:type="spellStart"/>
      <w:r w:rsidR="002C3686">
        <w:t>Noja</w:t>
      </w:r>
      <w:proofErr w:type="spellEnd"/>
      <w:r w:rsidR="002C3686">
        <w:t xml:space="preserve"> </w:t>
      </w:r>
      <w:r w:rsidR="00B87765">
        <w:t>a 31 de diciembre de 2020.</w:t>
      </w:r>
      <w:r w:rsidR="002C3686">
        <w:t xml:space="preserve"> </w:t>
      </w:r>
    </w:p>
    <w:p w:rsidR="00D9527B" w:rsidRPr="00203AAB" w:rsidRDefault="00D9527B" w:rsidP="00D9527B"/>
    <w:p w:rsidR="00D9527B" w:rsidRDefault="002C3686" w:rsidP="00D9527B">
      <w:pPr>
        <w:jc w:val="both"/>
      </w:pPr>
      <w:r>
        <w:t>2</w:t>
      </w:r>
      <w:r w:rsidR="00D9527B" w:rsidRPr="00203AAB">
        <w:t xml:space="preserve">.- </w:t>
      </w:r>
      <w:r>
        <w:t>El solicitante deberá</w:t>
      </w:r>
      <w:r w:rsidR="00D9527B" w:rsidRPr="00203AAB">
        <w:t xml:space="preserve"> estar al corriente de pago de los tributos municipales. </w:t>
      </w:r>
    </w:p>
    <w:p w:rsidR="00D82BCD" w:rsidRDefault="00D82BCD" w:rsidP="00D9527B">
      <w:pPr>
        <w:jc w:val="both"/>
      </w:pPr>
    </w:p>
    <w:p w:rsidR="00D82BCD" w:rsidRPr="00203AAB" w:rsidRDefault="00D82BCD" w:rsidP="00D9527B">
      <w:pPr>
        <w:jc w:val="both"/>
        <w:rPr>
          <w:b/>
        </w:rPr>
      </w:pPr>
      <w:r>
        <w:t>3.- El solicitante deberá emplear el importe de l</w:t>
      </w:r>
      <w:r w:rsidR="00CC623D">
        <w:t>a ayuda como contraprestación de</w:t>
      </w:r>
      <w:r>
        <w:t xml:space="preserve"> la adq</w:t>
      </w:r>
      <w:r w:rsidR="00984350">
        <w:t>uisición de bienes y servicios en</w:t>
      </w:r>
      <w:r>
        <w:t xml:space="preserve"> establecimientos comerciales y hosteleros</w:t>
      </w:r>
      <w:r w:rsidR="00984350">
        <w:t xml:space="preserve"> o </w:t>
      </w:r>
      <w:r w:rsidR="00CC623D">
        <w:t xml:space="preserve">en </w:t>
      </w:r>
      <w:r w:rsidR="00984350">
        <w:t xml:space="preserve">cualquier trabajador autónomo o pyme radicados en la Villa de </w:t>
      </w:r>
      <w:proofErr w:type="spellStart"/>
      <w:r w:rsidR="00984350">
        <w:t>Noja</w:t>
      </w:r>
      <w:proofErr w:type="spellEnd"/>
      <w:r w:rsidR="00984350">
        <w:t>, efectua</w:t>
      </w:r>
      <w:r w:rsidR="00CC623D">
        <w:t>dos entre el 11 de enero y el 20</w:t>
      </w:r>
      <w:r w:rsidR="00984350">
        <w:t xml:space="preserve"> de marzo de 2021.</w:t>
      </w:r>
    </w:p>
    <w:p w:rsidR="00D82BCD" w:rsidRPr="00203AAB" w:rsidRDefault="00D82BCD" w:rsidP="00D9527B"/>
    <w:p w:rsidR="00D9527B" w:rsidRPr="00203AAB" w:rsidRDefault="00D9527B" w:rsidP="00D9527B">
      <w:pPr>
        <w:rPr>
          <w:b/>
        </w:rPr>
      </w:pPr>
      <w:r w:rsidRPr="00203AAB">
        <w:rPr>
          <w:b/>
        </w:rPr>
        <w:t xml:space="preserve">SÉPTIMA.- Cuantía de la ayudas. </w:t>
      </w:r>
    </w:p>
    <w:p w:rsidR="00D9527B" w:rsidRPr="00203AAB" w:rsidRDefault="00D9527B" w:rsidP="00D9527B"/>
    <w:p w:rsidR="002C3686" w:rsidRDefault="002637E4" w:rsidP="002637E4">
      <w:pPr>
        <w:jc w:val="both"/>
      </w:pPr>
      <w:r w:rsidRPr="006C13A1">
        <w:t>El importe de</w:t>
      </w:r>
      <w:r w:rsidR="00D9527B" w:rsidRPr="006C13A1">
        <w:t xml:space="preserve"> las ayudas </w:t>
      </w:r>
      <w:r w:rsidR="002C3686">
        <w:t>será del 50% de la cuantía que se vaya a destinar al consumo en el comercio local</w:t>
      </w:r>
      <w:r w:rsidR="00CC623D">
        <w:t>, con el límite de 100,00 euros por solicitante.</w:t>
      </w:r>
    </w:p>
    <w:p w:rsidR="00984350" w:rsidRDefault="00984350" w:rsidP="002637E4">
      <w:pPr>
        <w:jc w:val="both"/>
      </w:pPr>
    </w:p>
    <w:p w:rsidR="00984350" w:rsidRDefault="00984350" w:rsidP="002637E4">
      <w:pPr>
        <w:jc w:val="both"/>
      </w:pPr>
      <w:r>
        <w:t>Las ayudas se abonarán mediante cargo en una tarjeta bancaria de débito que se entregará a tal efecto; dicha tarjeta únicamente se empleará para realizar los gastos descritos en la cláusula anterior, sin que pueda sacarse dinero en efectivo a través de cajeros.</w:t>
      </w:r>
    </w:p>
    <w:p w:rsidR="002637E4" w:rsidRDefault="002637E4" w:rsidP="002637E4">
      <w:pPr>
        <w:jc w:val="both"/>
      </w:pPr>
    </w:p>
    <w:p w:rsidR="00D9527B" w:rsidRPr="00203AAB" w:rsidRDefault="00D9527B" w:rsidP="00D9527B">
      <w:pPr>
        <w:jc w:val="both"/>
      </w:pPr>
    </w:p>
    <w:p w:rsidR="00D9527B" w:rsidRPr="00203AAB" w:rsidRDefault="00D9527B" w:rsidP="00D9527B">
      <w:pPr>
        <w:rPr>
          <w:b/>
        </w:rPr>
      </w:pPr>
      <w:r w:rsidRPr="00203AAB">
        <w:rPr>
          <w:b/>
        </w:rPr>
        <w:t xml:space="preserve">OCTAVA.- Incompatibilidad de las ayudas. </w:t>
      </w:r>
    </w:p>
    <w:p w:rsidR="00D9527B" w:rsidRPr="00203AAB" w:rsidRDefault="00D9527B" w:rsidP="00D9527B"/>
    <w:p w:rsidR="00951877" w:rsidRPr="00203AAB" w:rsidRDefault="00D9527B" w:rsidP="00D9527B">
      <w:pPr>
        <w:autoSpaceDE w:val="0"/>
        <w:autoSpaceDN w:val="0"/>
        <w:adjustRightInd w:val="0"/>
        <w:jc w:val="both"/>
      </w:pPr>
      <w:r w:rsidRPr="00203AAB">
        <w:t>Estas ayudas son incompatibles con las concedidas para el mismo concepto por cualquier otra entidad pública o privada, salvo las ayudas concedid</w:t>
      </w:r>
      <w:r w:rsidR="00951877" w:rsidRPr="00203AAB">
        <w:t>as por el Gobierno de Cantabria.</w:t>
      </w:r>
    </w:p>
    <w:p w:rsidR="00D9527B" w:rsidRPr="00203AAB" w:rsidRDefault="00D9527B" w:rsidP="00D9527B">
      <w:pPr>
        <w:autoSpaceDE w:val="0"/>
        <w:autoSpaceDN w:val="0"/>
        <w:adjustRightInd w:val="0"/>
        <w:jc w:val="both"/>
      </w:pPr>
    </w:p>
    <w:p w:rsidR="00D9527B" w:rsidRDefault="00D9527B" w:rsidP="00D9527B">
      <w:pPr>
        <w:autoSpaceDE w:val="0"/>
        <w:autoSpaceDN w:val="0"/>
        <w:adjustRightInd w:val="0"/>
        <w:jc w:val="both"/>
      </w:pPr>
      <w:r w:rsidRPr="00203AAB">
        <w:t>En ningún caso el importe total de las ayudas recibidas podrá superar el coste de la actividad subvencionada.</w:t>
      </w:r>
    </w:p>
    <w:p w:rsidR="00D82BCD" w:rsidRDefault="00D82BCD" w:rsidP="00D9527B">
      <w:pPr>
        <w:autoSpaceDE w:val="0"/>
        <w:autoSpaceDN w:val="0"/>
        <w:adjustRightInd w:val="0"/>
        <w:jc w:val="both"/>
      </w:pPr>
    </w:p>
    <w:p w:rsidR="00D82BCD" w:rsidRPr="00203AAB" w:rsidRDefault="00D82BCD" w:rsidP="00D9527B">
      <w:pPr>
        <w:autoSpaceDE w:val="0"/>
        <w:autoSpaceDN w:val="0"/>
        <w:adjustRightInd w:val="0"/>
        <w:jc w:val="both"/>
      </w:pPr>
      <w:r>
        <w:t>No podrá emplearse la ayuda en establecimientos dedicados al juego.</w:t>
      </w:r>
    </w:p>
    <w:p w:rsidR="00D9527B" w:rsidRPr="00203AAB" w:rsidRDefault="00D9527B" w:rsidP="00D9527B">
      <w:pPr>
        <w:autoSpaceDE w:val="0"/>
        <w:autoSpaceDN w:val="0"/>
        <w:adjustRightInd w:val="0"/>
        <w:jc w:val="both"/>
        <w:rPr>
          <w:iCs/>
        </w:rPr>
      </w:pPr>
    </w:p>
    <w:p w:rsidR="00D9527B" w:rsidRPr="00203AAB" w:rsidRDefault="00D9527B" w:rsidP="00D9527B">
      <w:pPr>
        <w:rPr>
          <w:b/>
        </w:rPr>
      </w:pPr>
      <w:r w:rsidRPr="00203AAB">
        <w:rPr>
          <w:b/>
        </w:rPr>
        <w:t xml:space="preserve">NOVENA.- Modelo de solicitud y lugar de presentación. </w:t>
      </w:r>
    </w:p>
    <w:p w:rsidR="00D9527B" w:rsidRPr="00203AAB" w:rsidRDefault="00D9527B" w:rsidP="00D9527B">
      <w:pPr>
        <w:rPr>
          <w:b/>
        </w:rPr>
      </w:pPr>
    </w:p>
    <w:p w:rsidR="00D9527B" w:rsidRPr="00203AAB" w:rsidRDefault="00030906" w:rsidP="00D9527B">
      <w:pPr>
        <w:jc w:val="both"/>
      </w:pPr>
      <w:r>
        <w:t xml:space="preserve">1.- </w:t>
      </w:r>
      <w:r w:rsidR="00D9527B" w:rsidRPr="00203AAB">
        <w:t xml:space="preserve">El modelo de solicitud se puede obtener en las oficinas del Ayuntamiento de </w:t>
      </w:r>
      <w:proofErr w:type="spellStart"/>
      <w:r w:rsidR="00D9527B" w:rsidRPr="00203AAB">
        <w:t>Noja</w:t>
      </w:r>
      <w:proofErr w:type="spellEnd"/>
      <w:r w:rsidR="00984350">
        <w:t xml:space="preserve">, </w:t>
      </w:r>
      <w:r w:rsidR="00D9527B" w:rsidRPr="00203AAB">
        <w:t xml:space="preserve">a través de </w:t>
      </w:r>
      <w:r w:rsidR="00984350">
        <w:t>la página web del Ayuntamiento o en los enlaces que aparecerán en las redes sociales (RRSS) municipales.</w:t>
      </w:r>
    </w:p>
    <w:p w:rsidR="00984350" w:rsidRDefault="00984350" w:rsidP="00D9527B">
      <w:pPr>
        <w:jc w:val="both"/>
      </w:pPr>
    </w:p>
    <w:p w:rsidR="00984350" w:rsidRDefault="00030906" w:rsidP="00D9527B">
      <w:pPr>
        <w:jc w:val="both"/>
      </w:pPr>
      <w:r>
        <w:t xml:space="preserve">2.- </w:t>
      </w:r>
      <w:r w:rsidR="00984350">
        <w:t>Dicha solicitud será presentada debidamente cumplimentada en las oficinas de Recaudación municipal,  en donde se facilitará a los solicitantes la correspondiente tarjeta bancaria de débito con el saldo solicitado, previo abono del 50% del mismo y de la constitución de un depósito de tres (3) euros que avale la devolución de la tarjeta.</w:t>
      </w:r>
    </w:p>
    <w:p w:rsidR="00984350" w:rsidRDefault="00984350" w:rsidP="00D9527B">
      <w:pPr>
        <w:jc w:val="both"/>
      </w:pPr>
    </w:p>
    <w:p w:rsidR="00D9527B" w:rsidRPr="00203AAB" w:rsidRDefault="00984350" w:rsidP="00D9527B">
      <w:pPr>
        <w:jc w:val="both"/>
        <w:rPr>
          <w:b/>
        </w:rPr>
      </w:pPr>
      <w:r>
        <w:t>Antes de acudir a las oficinas municipales deberán obtener cita previa.</w:t>
      </w:r>
    </w:p>
    <w:p w:rsidR="00030906" w:rsidRDefault="00030906" w:rsidP="00D9527B">
      <w:pPr>
        <w:jc w:val="both"/>
      </w:pPr>
    </w:p>
    <w:p w:rsidR="00D9527B" w:rsidRPr="00203AAB" w:rsidRDefault="00030906" w:rsidP="00D9527B">
      <w:pPr>
        <w:jc w:val="both"/>
      </w:pPr>
      <w:r>
        <w:t>3</w:t>
      </w:r>
      <w:r w:rsidR="00D9527B" w:rsidRPr="00203AAB">
        <w:t>.- La presentación de la solicitud supone la declaración responsable, por  parte del solicitante, de no hallarse incurso en ninguno de los supuestos recogidos en el artículo 13.2 de la Ley 38/2003, de 17 de novi</w:t>
      </w:r>
      <w:r>
        <w:t>embre, General de Subvenciones, así como de devolución y reintegro de las cantidades indebidamente justificadas.</w:t>
      </w:r>
    </w:p>
    <w:p w:rsidR="00D9527B" w:rsidRPr="00203AAB" w:rsidRDefault="00D9527B" w:rsidP="00D9527B">
      <w:pPr>
        <w:jc w:val="both"/>
      </w:pPr>
    </w:p>
    <w:p w:rsidR="00D9527B" w:rsidRPr="00203AAB" w:rsidRDefault="00030906" w:rsidP="00D9527B">
      <w:pPr>
        <w:jc w:val="both"/>
        <w:rPr>
          <w:b/>
        </w:rPr>
      </w:pPr>
      <w:r>
        <w:rPr>
          <w:b/>
        </w:rPr>
        <w:t>DÉCIMA</w:t>
      </w:r>
      <w:r w:rsidR="00D9527B" w:rsidRPr="00203AAB">
        <w:rPr>
          <w:b/>
        </w:rPr>
        <w:t>.- Obligaciones de los beneficiarios.</w:t>
      </w:r>
    </w:p>
    <w:p w:rsidR="00D9527B" w:rsidRPr="00203AAB" w:rsidRDefault="00D9527B" w:rsidP="00D9527B">
      <w:pPr>
        <w:jc w:val="both"/>
        <w:rPr>
          <w:b/>
        </w:rPr>
      </w:pPr>
    </w:p>
    <w:p w:rsidR="00D9527B" w:rsidRPr="00203AAB" w:rsidRDefault="00D9527B" w:rsidP="00D9527B">
      <w:pPr>
        <w:jc w:val="both"/>
      </w:pPr>
      <w:r w:rsidRPr="00203AAB">
        <w:t>1.- Justificar mediante la presentación</w:t>
      </w:r>
      <w:r w:rsidR="00030906">
        <w:t xml:space="preserve"> en el Registro General del Ayuntamiento</w:t>
      </w:r>
      <w:r w:rsidRPr="00203AAB">
        <w:t xml:space="preserve"> </w:t>
      </w:r>
      <w:r w:rsidR="00CC623D">
        <w:t>entre el 21 de marzo y el 30</w:t>
      </w:r>
      <w:r w:rsidR="00030906">
        <w:t xml:space="preserve"> de abril de 2021, </w:t>
      </w:r>
      <w:r w:rsidRPr="00203AAB">
        <w:t>de factura</w:t>
      </w:r>
      <w:r w:rsidR="00030906">
        <w:t>/s</w:t>
      </w:r>
      <w:r w:rsidR="00D82BCD">
        <w:t xml:space="preserve"> o factura</w:t>
      </w:r>
      <w:r w:rsidR="00030906">
        <w:t>/s</w:t>
      </w:r>
      <w:r w:rsidR="00D82BCD">
        <w:t xml:space="preserve"> simplificada</w:t>
      </w:r>
      <w:r w:rsidR="00030906">
        <w:t>/s</w:t>
      </w:r>
      <w:r w:rsidR="00D82BCD">
        <w:t xml:space="preserve"> original</w:t>
      </w:r>
      <w:r w:rsidR="00030906">
        <w:t>/es</w:t>
      </w:r>
      <w:r w:rsidR="00D82BCD">
        <w:t xml:space="preserve"> </w:t>
      </w:r>
      <w:r w:rsidR="00030906">
        <w:t xml:space="preserve">en las que se plasme </w:t>
      </w:r>
      <w:r w:rsidR="00D82BCD">
        <w:t xml:space="preserve">el gasto realizado en la adquisición de bienes o servicios en </w:t>
      </w:r>
      <w:proofErr w:type="spellStart"/>
      <w:r w:rsidR="00D82BCD">
        <w:t>Noja</w:t>
      </w:r>
      <w:proofErr w:type="spellEnd"/>
      <w:r w:rsidRPr="00203AAB">
        <w:t xml:space="preserve">, finalidad para la que ha sido concedido la ayuda. </w:t>
      </w:r>
    </w:p>
    <w:p w:rsidR="00D9527B" w:rsidRPr="00203AAB" w:rsidRDefault="00D9527B" w:rsidP="00D9527B">
      <w:pPr>
        <w:jc w:val="both"/>
      </w:pPr>
      <w:r w:rsidRPr="00203AAB">
        <w:t xml:space="preserve"> </w:t>
      </w:r>
    </w:p>
    <w:p w:rsidR="00030906" w:rsidRDefault="00D82BCD" w:rsidP="00D9527B">
      <w:pPr>
        <w:jc w:val="both"/>
      </w:pPr>
      <w:r>
        <w:t>2</w:t>
      </w:r>
      <w:r w:rsidR="00D9527B" w:rsidRPr="00203AAB">
        <w:t xml:space="preserve">.- </w:t>
      </w:r>
      <w:r w:rsidR="00030906">
        <w:t>Devolver la tarjeta bancaria de débito recibida para articular la ayuda en el plazo de justificación de la subvención.</w:t>
      </w:r>
    </w:p>
    <w:p w:rsidR="00030906" w:rsidRDefault="00030906" w:rsidP="00D9527B">
      <w:pPr>
        <w:jc w:val="both"/>
      </w:pPr>
    </w:p>
    <w:p w:rsidR="00D9527B" w:rsidRPr="00203AAB" w:rsidRDefault="00030906" w:rsidP="00D9527B">
      <w:pPr>
        <w:jc w:val="both"/>
      </w:pPr>
      <w:r>
        <w:t xml:space="preserve">3.- </w:t>
      </w:r>
      <w:r w:rsidR="00D9527B" w:rsidRPr="00203AAB">
        <w:t xml:space="preserve">Declarar la concesión de ayudas de otras entidades para la misma finalidad. </w:t>
      </w:r>
    </w:p>
    <w:p w:rsidR="00D9527B" w:rsidRPr="00203AAB" w:rsidRDefault="00D9527B" w:rsidP="00D9527B">
      <w:pPr>
        <w:jc w:val="both"/>
      </w:pPr>
    </w:p>
    <w:p w:rsidR="00D9527B" w:rsidRPr="00203AAB" w:rsidRDefault="00030906" w:rsidP="00D9527B">
      <w:pPr>
        <w:jc w:val="both"/>
      </w:pPr>
      <w:r>
        <w:t>4</w:t>
      </w:r>
      <w:r w:rsidR="00D9527B" w:rsidRPr="00203AAB">
        <w:t xml:space="preserve">.- Cooperar con el Ayuntamiento de </w:t>
      </w:r>
      <w:proofErr w:type="spellStart"/>
      <w:r w:rsidR="00D9527B" w:rsidRPr="00203AAB">
        <w:t>Noja</w:t>
      </w:r>
      <w:proofErr w:type="spellEnd"/>
      <w:r w:rsidR="00D9527B" w:rsidRPr="00203AAB">
        <w:t xml:space="preserve"> en cuantas actividades de inspección y verificación lleve a cabo, en orden a asegurar el destino finalista de la ayuda. </w:t>
      </w:r>
    </w:p>
    <w:p w:rsidR="00D9527B" w:rsidRPr="00203AAB" w:rsidRDefault="00D9527B" w:rsidP="00D9527B">
      <w:pPr>
        <w:jc w:val="both"/>
        <w:rPr>
          <w:b/>
        </w:rPr>
      </w:pPr>
    </w:p>
    <w:p w:rsidR="00D9527B" w:rsidRPr="00203AAB" w:rsidRDefault="00030906" w:rsidP="00D9527B">
      <w:pPr>
        <w:jc w:val="both"/>
        <w:rPr>
          <w:b/>
        </w:rPr>
      </w:pPr>
      <w:r>
        <w:rPr>
          <w:b/>
        </w:rPr>
        <w:t>UNDÉCIMA</w:t>
      </w:r>
      <w:r w:rsidR="00D9527B" w:rsidRPr="00203AAB">
        <w:rPr>
          <w:b/>
        </w:rPr>
        <w:t>.</w:t>
      </w:r>
    </w:p>
    <w:p w:rsidR="00D9527B" w:rsidRPr="00203AAB" w:rsidRDefault="00D9527B" w:rsidP="00D9527B">
      <w:pPr>
        <w:jc w:val="both"/>
      </w:pPr>
    </w:p>
    <w:p w:rsidR="00D9527B" w:rsidRPr="00203AAB" w:rsidRDefault="00D9527B" w:rsidP="00D9527B">
      <w:pPr>
        <w:jc w:val="both"/>
      </w:pPr>
      <w:r w:rsidRPr="00203AAB">
        <w:t xml:space="preserve">Para lo no regulado en estas bases se estará a lo dispuesto en la Ley 38/2003, de 17 de noviembre, General de Subvenciones, en la Ley de Cantabria 10/2006, de 17 de julio, de Subvenciones y en la Ley </w:t>
      </w:r>
      <w:r w:rsidR="007310BD" w:rsidRPr="00203AAB">
        <w:t xml:space="preserve">39/2015 de 1 de octubre, </w:t>
      </w:r>
      <w:r w:rsidRPr="00203AAB">
        <w:t xml:space="preserve">del Procedimiento </w:t>
      </w:r>
      <w:r w:rsidR="007310BD" w:rsidRPr="00203AAB">
        <w:t>Administrativo Común de las Administraciones Públicas.</w:t>
      </w:r>
    </w:p>
    <w:p w:rsidR="00D9527B" w:rsidRPr="00203AAB" w:rsidRDefault="00D9527B" w:rsidP="00D9527B"/>
    <w:p w:rsidR="00D9527B" w:rsidRPr="00203AAB" w:rsidRDefault="00D9527B" w:rsidP="00D9527B"/>
    <w:p w:rsidR="00D9527B" w:rsidRPr="00203AAB" w:rsidRDefault="00D9527B" w:rsidP="00D9527B"/>
    <w:p w:rsidR="00D9527B" w:rsidRPr="00203AAB" w:rsidRDefault="00D9527B" w:rsidP="00D9527B"/>
    <w:p w:rsidR="006E51CA" w:rsidRPr="00203AAB" w:rsidRDefault="006E51CA"/>
    <w:sectPr w:rsidR="006E51CA" w:rsidRPr="00203A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B13FA"/>
    <w:multiLevelType w:val="hybridMultilevel"/>
    <w:tmpl w:val="BF9AF532"/>
    <w:lvl w:ilvl="0" w:tplc="F022D7C2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C210B42"/>
    <w:multiLevelType w:val="hybridMultilevel"/>
    <w:tmpl w:val="C43CB336"/>
    <w:lvl w:ilvl="0" w:tplc="D6DC42A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303A56"/>
    <w:multiLevelType w:val="hybridMultilevel"/>
    <w:tmpl w:val="27E4C02A"/>
    <w:lvl w:ilvl="0" w:tplc="328A60C6">
      <w:start w:val="11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4E5E3A6E"/>
    <w:multiLevelType w:val="hybridMultilevel"/>
    <w:tmpl w:val="B7E8BB58"/>
    <w:lvl w:ilvl="0" w:tplc="E38046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58190F"/>
    <w:multiLevelType w:val="hybridMultilevel"/>
    <w:tmpl w:val="DF962C84"/>
    <w:lvl w:ilvl="0" w:tplc="0532BD6E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27B"/>
    <w:rsid w:val="00030906"/>
    <w:rsid w:val="00067FA1"/>
    <w:rsid w:val="001E18AB"/>
    <w:rsid w:val="00203AAB"/>
    <w:rsid w:val="002637E4"/>
    <w:rsid w:val="002C1A41"/>
    <w:rsid w:val="002C3686"/>
    <w:rsid w:val="004A30B9"/>
    <w:rsid w:val="0066029E"/>
    <w:rsid w:val="006C13A1"/>
    <w:rsid w:val="006E51CA"/>
    <w:rsid w:val="007310BD"/>
    <w:rsid w:val="00951877"/>
    <w:rsid w:val="00984350"/>
    <w:rsid w:val="009B367E"/>
    <w:rsid w:val="00B87765"/>
    <w:rsid w:val="00C029D1"/>
    <w:rsid w:val="00CC623D"/>
    <w:rsid w:val="00D82BCD"/>
    <w:rsid w:val="00D9527B"/>
    <w:rsid w:val="00E966C9"/>
    <w:rsid w:val="00E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5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9527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9527B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3090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906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5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9527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9527B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3090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906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yuntamientodenoja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980</Words>
  <Characters>5391</Characters>
  <Application>Microsoft Office Word</Application>
  <DocSecurity>4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</Company>
  <LinksUpToDate>false</LinksUpToDate>
  <CharactersWithSpaces>6359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Puesto08</dc:creator>
  <cp:lastModifiedBy>Puesto08</cp:lastModifiedBy>
  <cp:revision>2</cp:revision>
  <cp:lastPrinted>2020-12-29T12:41:00Z</cp:lastPrinted>
  <dcterms:created xsi:type="dcterms:W3CDTF">2020-12-29T13:31:00Z</dcterms:created>
  <dcterms:modified xsi:type="dcterms:W3CDTF">2020-12-29T13:31:00Z</dcterms:modified>
</cp:coreProperties>
</file>