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64AF8A">
      <w:pPr>
        <w:pStyle w:val="23"/>
        <w:rPr>
          <w:rFonts w:ascii="Arial" w:hAnsi="Arial"/>
          <w:lang w:val="es-ES"/>
        </w:rPr>
      </w:pPr>
      <w:bookmarkStart w:id="0" w:name="_GoBack"/>
      <w:bookmarkEnd w:id="0"/>
      <w:r>
        <w:rPr>
          <w:rFonts w:ascii="Arial" w:hAnsi="Arial"/>
          <w:lang w:val="es-ES"/>
        </w:rPr>
        <w:t>FORMULARIO DE INFORME NARRATIVO DE LOS PROYECTOS FINANCIADOS A TRAVÉS DEL FONS CATALÀ DE COOPERACIÓ</w:t>
      </w:r>
    </w:p>
    <w:p w14:paraId="03A33DD8">
      <w:pPr>
        <w:jc w:val="both"/>
        <w:rPr>
          <w:rFonts w:ascii="Arial" w:hAnsi="Arial"/>
          <w:sz w:val="20"/>
          <w:lang w:val="es-ES"/>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410"/>
        <w:gridCol w:w="1913"/>
        <w:gridCol w:w="1597"/>
        <w:gridCol w:w="810"/>
        <w:gridCol w:w="1914"/>
      </w:tblGrid>
      <w:tr w14:paraId="0C8B9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Borders>
              <w:top w:val="nil"/>
              <w:left w:val="nil"/>
              <w:right w:val="nil"/>
            </w:tcBorders>
          </w:tcPr>
          <w:p w14:paraId="0493B417">
            <w:pPr>
              <w:numPr>
                <w:ilvl w:val="0"/>
                <w:numId w:val="1"/>
              </w:numPr>
              <w:jc w:val="both"/>
              <w:outlineLvl w:val="0"/>
              <w:rPr>
                <w:rFonts w:ascii="Arial" w:hAnsi="Arial"/>
                <w:b/>
                <w:u w:val="single"/>
                <w:lang w:val="es-ES"/>
              </w:rPr>
            </w:pPr>
            <w:r>
              <w:rPr>
                <w:rFonts w:ascii="Arial" w:hAnsi="Arial"/>
                <w:b/>
                <w:u w:val="single"/>
                <w:lang w:val="es-ES"/>
              </w:rPr>
              <w:t>INFORMACIÓN BÁSICA DEL PROYECTO</w:t>
            </w:r>
          </w:p>
          <w:p w14:paraId="41E92968">
            <w:pPr>
              <w:jc w:val="both"/>
              <w:outlineLvl w:val="0"/>
              <w:rPr>
                <w:rFonts w:ascii="Arial" w:hAnsi="Arial"/>
                <w:b/>
                <w:lang w:val="es-ES"/>
              </w:rPr>
            </w:pPr>
          </w:p>
        </w:tc>
      </w:tr>
      <w:tr w14:paraId="5A828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Pr>
          <w:p w14:paraId="58FF766B">
            <w:pPr>
              <w:pStyle w:val="18"/>
              <w:spacing w:before="60" w:after="60"/>
              <w:outlineLvl w:val="0"/>
              <w:rPr>
                <w:rFonts w:ascii="Arial" w:hAnsi="Arial" w:cs="Arial"/>
                <w:b w:val="0"/>
                <w:sz w:val="20"/>
                <w:lang w:val="es-ES"/>
              </w:rPr>
            </w:pPr>
            <w:r>
              <w:rPr>
                <w:rFonts w:ascii="Arial" w:hAnsi="Arial" w:cs="Arial"/>
                <w:sz w:val="20"/>
                <w:lang w:val="es-ES"/>
              </w:rPr>
              <w:t>Número del proyecto</w:t>
            </w:r>
            <w:r>
              <w:rPr>
                <w:rFonts w:ascii="Arial" w:hAnsi="Arial" w:cs="Arial"/>
                <w:b w:val="0"/>
                <w:sz w:val="20"/>
                <w:lang w:val="es-ES"/>
              </w:rPr>
              <w:t xml:space="preserve">: </w:t>
            </w:r>
          </w:p>
        </w:tc>
      </w:tr>
      <w:tr w14:paraId="40C75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Pr>
          <w:p w14:paraId="53704CF0">
            <w:pPr>
              <w:spacing w:before="60" w:after="60"/>
              <w:jc w:val="both"/>
              <w:outlineLvl w:val="0"/>
              <w:rPr>
                <w:rFonts w:ascii="Arial" w:hAnsi="Arial" w:cs="Arial"/>
                <w:sz w:val="20"/>
                <w:lang w:val="es-ES"/>
              </w:rPr>
            </w:pPr>
            <w:r>
              <w:rPr>
                <w:rFonts w:ascii="Arial" w:hAnsi="Arial" w:cs="Arial"/>
                <w:b/>
                <w:sz w:val="20"/>
                <w:lang w:val="es-ES"/>
              </w:rPr>
              <w:t>Título del proyecto</w:t>
            </w:r>
            <w:r>
              <w:rPr>
                <w:rFonts w:ascii="Arial" w:hAnsi="Arial" w:cs="Arial"/>
                <w:sz w:val="20"/>
                <w:lang w:val="es-ES"/>
              </w:rPr>
              <w:t>:</w:t>
            </w:r>
          </w:p>
          <w:p w14:paraId="2C9B68DC">
            <w:pPr>
              <w:spacing w:before="60" w:after="60"/>
              <w:jc w:val="both"/>
              <w:outlineLvl w:val="0"/>
              <w:rPr>
                <w:rFonts w:ascii="Arial" w:hAnsi="Arial" w:cs="Arial"/>
                <w:sz w:val="20"/>
                <w:lang w:val="es-ES"/>
              </w:rPr>
            </w:pPr>
          </w:p>
        </w:tc>
      </w:tr>
      <w:tr w14:paraId="6EB8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Pr>
          <w:p w14:paraId="155DC31D">
            <w:pPr>
              <w:spacing w:before="60" w:after="60"/>
              <w:jc w:val="both"/>
              <w:outlineLvl w:val="0"/>
              <w:rPr>
                <w:rFonts w:ascii="Arial" w:hAnsi="Arial" w:cs="Arial"/>
                <w:b/>
                <w:sz w:val="20"/>
                <w:lang w:val="es-ES"/>
              </w:rPr>
            </w:pPr>
            <w:r>
              <w:rPr>
                <w:rFonts w:ascii="Arial" w:hAnsi="Arial" w:cs="Arial"/>
                <w:b/>
                <w:sz w:val="20"/>
                <w:lang w:val="es-ES"/>
              </w:rPr>
              <w:t>Objetivo(s) de Desarrollo Sostenible (ODS) a los que da respuesta el proyecto:</w:t>
            </w:r>
          </w:p>
          <w:p w14:paraId="4260179B">
            <w:pPr>
              <w:spacing w:before="60" w:after="60"/>
              <w:jc w:val="both"/>
              <w:outlineLvl w:val="0"/>
              <w:rPr>
                <w:rFonts w:ascii="Arial" w:hAnsi="Arial" w:cs="Arial"/>
                <w:b/>
                <w:sz w:val="20"/>
                <w:lang w:val="es-ES"/>
              </w:rPr>
            </w:pPr>
          </w:p>
        </w:tc>
      </w:tr>
      <w:tr w14:paraId="0F7D5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Pr>
          <w:p w14:paraId="5009B671">
            <w:pPr>
              <w:spacing w:before="60" w:after="60"/>
              <w:jc w:val="both"/>
              <w:outlineLvl w:val="0"/>
              <w:rPr>
                <w:rFonts w:ascii="Arial" w:hAnsi="Arial" w:cs="Arial"/>
                <w:sz w:val="20"/>
                <w:lang w:val="es-ES"/>
              </w:rPr>
            </w:pPr>
            <w:r>
              <w:rPr>
                <w:rFonts w:ascii="Arial" w:hAnsi="Arial" w:cs="Arial"/>
                <w:b/>
                <w:sz w:val="20"/>
                <w:lang w:val="es-ES"/>
              </w:rPr>
              <w:t>Localización geográfica</w:t>
            </w:r>
            <w:r>
              <w:rPr>
                <w:rFonts w:ascii="Arial" w:hAnsi="Arial" w:cs="Arial"/>
                <w:sz w:val="20"/>
                <w:lang w:val="es-ES"/>
              </w:rPr>
              <w:t>:</w:t>
            </w:r>
          </w:p>
        </w:tc>
      </w:tr>
      <w:tr w14:paraId="0627E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410" w:type="dxa"/>
          </w:tcPr>
          <w:p w14:paraId="5A43F213">
            <w:pPr>
              <w:spacing w:before="60" w:after="60"/>
              <w:outlineLvl w:val="0"/>
              <w:rPr>
                <w:rFonts w:ascii="Arial" w:hAnsi="Arial" w:cs="Arial"/>
                <w:b/>
                <w:sz w:val="20"/>
                <w:lang w:val="es-ES"/>
              </w:rPr>
            </w:pPr>
            <w:r>
              <w:rPr>
                <w:rFonts w:ascii="Arial" w:hAnsi="Arial" w:cs="Arial"/>
                <w:b/>
                <w:sz w:val="20"/>
                <w:lang w:val="es-ES"/>
              </w:rPr>
              <w:t>Fecha de inicio efectiva del proyecto</w:t>
            </w:r>
            <w:r>
              <w:rPr>
                <w:rFonts w:ascii="Arial" w:hAnsi="Arial" w:cs="Arial"/>
                <w:sz w:val="20"/>
                <w:lang w:val="es-ES"/>
              </w:rPr>
              <w:t>:</w:t>
            </w:r>
          </w:p>
        </w:tc>
        <w:tc>
          <w:tcPr>
            <w:tcW w:w="1913" w:type="dxa"/>
          </w:tcPr>
          <w:p w14:paraId="28C3212C">
            <w:pPr>
              <w:spacing w:before="60" w:after="60"/>
              <w:outlineLvl w:val="0"/>
              <w:rPr>
                <w:rFonts w:ascii="Arial" w:hAnsi="Arial" w:cs="Arial"/>
                <w:b/>
                <w:sz w:val="20"/>
                <w:lang w:val="es-ES"/>
              </w:rPr>
            </w:pPr>
          </w:p>
        </w:tc>
        <w:tc>
          <w:tcPr>
            <w:tcW w:w="2407" w:type="dxa"/>
            <w:gridSpan w:val="2"/>
          </w:tcPr>
          <w:p w14:paraId="7710E878">
            <w:pPr>
              <w:spacing w:before="60" w:after="60"/>
              <w:jc w:val="both"/>
              <w:outlineLvl w:val="0"/>
              <w:rPr>
                <w:rFonts w:ascii="Arial" w:hAnsi="Arial" w:cs="Arial"/>
                <w:b/>
                <w:sz w:val="20"/>
                <w:lang w:val="es-ES"/>
              </w:rPr>
            </w:pPr>
            <w:r>
              <w:rPr>
                <w:rFonts w:ascii="Arial" w:hAnsi="Arial" w:cs="Arial"/>
                <w:b/>
                <w:sz w:val="20"/>
                <w:lang w:val="es-ES"/>
              </w:rPr>
              <w:t>Fecha de finalización del proyecto</w:t>
            </w:r>
            <w:r>
              <w:rPr>
                <w:rFonts w:ascii="Arial" w:hAnsi="Arial" w:cs="Arial"/>
                <w:sz w:val="20"/>
                <w:lang w:val="es-ES"/>
              </w:rPr>
              <w:t>:</w:t>
            </w:r>
          </w:p>
        </w:tc>
        <w:tc>
          <w:tcPr>
            <w:tcW w:w="1914" w:type="dxa"/>
          </w:tcPr>
          <w:p w14:paraId="48D7FD67">
            <w:pPr>
              <w:spacing w:before="60" w:after="60"/>
              <w:jc w:val="both"/>
              <w:outlineLvl w:val="0"/>
              <w:rPr>
                <w:rFonts w:ascii="Arial" w:hAnsi="Arial" w:cs="Arial"/>
                <w:b/>
                <w:sz w:val="20"/>
                <w:lang w:val="es-ES"/>
              </w:rPr>
            </w:pPr>
          </w:p>
        </w:tc>
      </w:tr>
      <w:tr w14:paraId="112E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323" w:type="dxa"/>
            <w:gridSpan w:val="2"/>
          </w:tcPr>
          <w:p w14:paraId="35641C9D">
            <w:pPr>
              <w:spacing w:before="60" w:after="60"/>
              <w:jc w:val="right"/>
              <w:outlineLvl w:val="0"/>
              <w:rPr>
                <w:rFonts w:ascii="Arial" w:hAnsi="Arial" w:cs="Arial"/>
                <w:sz w:val="20"/>
                <w:lang w:val="es-ES"/>
              </w:rPr>
            </w:pPr>
            <w:r>
              <w:rPr>
                <w:rFonts w:ascii="Arial" w:hAnsi="Arial" w:cs="Arial"/>
                <w:b/>
                <w:sz w:val="20"/>
                <w:lang w:val="es-ES"/>
              </w:rPr>
              <w:t>Periodo que abarca este informe</w:t>
            </w:r>
            <w:r>
              <w:rPr>
                <w:rFonts w:ascii="Arial" w:hAnsi="Arial" w:cs="Arial"/>
                <w:sz w:val="20"/>
                <w:lang w:val="es-ES"/>
              </w:rPr>
              <w:t>:</w:t>
            </w:r>
          </w:p>
        </w:tc>
        <w:tc>
          <w:tcPr>
            <w:tcW w:w="4321" w:type="dxa"/>
            <w:gridSpan w:val="3"/>
          </w:tcPr>
          <w:p w14:paraId="29949D2E">
            <w:pPr>
              <w:spacing w:before="60" w:after="60"/>
              <w:jc w:val="both"/>
              <w:outlineLvl w:val="0"/>
              <w:rPr>
                <w:rFonts w:ascii="Arial" w:hAnsi="Arial" w:cs="Arial"/>
                <w:b/>
                <w:sz w:val="20"/>
                <w:lang w:val="es-ES"/>
              </w:rPr>
            </w:pPr>
          </w:p>
        </w:tc>
      </w:tr>
      <w:tr w14:paraId="2CA8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323" w:type="dxa"/>
            <w:gridSpan w:val="2"/>
          </w:tcPr>
          <w:p w14:paraId="364DB77E">
            <w:pPr>
              <w:spacing w:before="60" w:after="60"/>
              <w:jc w:val="right"/>
              <w:outlineLvl w:val="0"/>
              <w:rPr>
                <w:rFonts w:ascii="Arial" w:hAnsi="Arial" w:cs="Arial"/>
                <w:sz w:val="20"/>
                <w:lang w:val="es-ES"/>
              </w:rPr>
            </w:pPr>
            <w:r>
              <w:rPr>
                <w:rFonts w:ascii="Arial" w:hAnsi="Arial" w:cs="Arial"/>
                <w:b/>
                <w:sz w:val="20"/>
                <w:lang w:val="es-ES"/>
              </w:rPr>
              <w:t>Fecha de elaboración de este informe</w:t>
            </w:r>
            <w:r>
              <w:rPr>
                <w:rFonts w:ascii="Arial" w:hAnsi="Arial" w:cs="Arial"/>
                <w:sz w:val="20"/>
                <w:lang w:val="es-ES"/>
              </w:rPr>
              <w:t>:</w:t>
            </w:r>
          </w:p>
        </w:tc>
        <w:tc>
          <w:tcPr>
            <w:tcW w:w="4321" w:type="dxa"/>
            <w:gridSpan w:val="3"/>
          </w:tcPr>
          <w:p w14:paraId="21EAE001">
            <w:pPr>
              <w:spacing w:before="60" w:after="60"/>
              <w:jc w:val="both"/>
              <w:outlineLvl w:val="0"/>
              <w:rPr>
                <w:rFonts w:ascii="Arial" w:hAnsi="Arial" w:cs="Arial"/>
                <w:b/>
                <w:sz w:val="20"/>
                <w:lang w:val="es-ES"/>
              </w:rPr>
            </w:pPr>
          </w:p>
        </w:tc>
      </w:tr>
      <w:tr w14:paraId="06542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5920" w:type="dxa"/>
            <w:gridSpan w:val="3"/>
          </w:tcPr>
          <w:p w14:paraId="431B8EDD">
            <w:pPr>
              <w:spacing w:before="60" w:after="60"/>
              <w:jc w:val="right"/>
              <w:outlineLvl w:val="0"/>
              <w:rPr>
                <w:rFonts w:ascii="Arial" w:hAnsi="Arial" w:cs="Arial"/>
                <w:b/>
                <w:sz w:val="20"/>
                <w:lang w:val="es-ES"/>
              </w:rPr>
            </w:pPr>
            <w:r>
              <w:rPr>
                <w:rFonts w:ascii="Arial" w:hAnsi="Arial" w:cs="Arial"/>
                <w:b/>
                <w:sz w:val="20"/>
                <w:lang w:val="es-ES"/>
              </w:rPr>
              <w:t>Importe subvencionado por el Fons Català de Cooperació</w:t>
            </w:r>
            <w:r>
              <w:rPr>
                <w:rFonts w:ascii="Arial" w:hAnsi="Arial" w:cs="Arial"/>
                <w:sz w:val="20"/>
                <w:lang w:val="es-ES"/>
              </w:rPr>
              <w:t>:</w:t>
            </w:r>
          </w:p>
        </w:tc>
        <w:tc>
          <w:tcPr>
            <w:tcW w:w="2724" w:type="dxa"/>
            <w:gridSpan w:val="2"/>
          </w:tcPr>
          <w:p w14:paraId="76207760">
            <w:pPr>
              <w:spacing w:before="60" w:after="60"/>
              <w:jc w:val="right"/>
              <w:outlineLvl w:val="0"/>
              <w:rPr>
                <w:rFonts w:ascii="Arial" w:hAnsi="Arial" w:cs="Arial"/>
                <w:b/>
                <w:sz w:val="20"/>
                <w:lang w:val="es-ES"/>
              </w:rPr>
            </w:pPr>
            <w:r>
              <w:rPr>
                <w:rFonts w:ascii="Arial" w:hAnsi="Arial" w:cs="Arial"/>
                <w:b/>
                <w:sz w:val="20"/>
                <w:lang w:val="es-ES"/>
              </w:rPr>
              <w:t xml:space="preserve"> €</w:t>
            </w:r>
          </w:p>
        </w:tc>
      </w:tr>
      <w:tr w14:paraId="70601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5"/>
            <w:tcBorders>
              <w:bottom w:val="single" w:color="auto" w:sz="4" w:space="0"/>
            </w:tcBorders>
          </w:tcPr>
          <w:p w14:paraId="2009F578">
            <w:pPr>
              <w:spacing w:before="60" w:after="60"/>
              <w:jc w:val="both"/>
              <w:outlineLvl w:val="0"/>
              <w:rPr>
                <w:rFonts w:ascii="Arial" w:hAnsi="Arial" w:cs="Arial"/>
                <w:b/>
                <w:sz w:val="20"/>
                <w:lang w:val="es-ES"/>
              </w:rPr>
            </w:pPr>
            <w:r>
              <w:rPr>
                <w:rFonts w:ascii="Arial" w:hAnsi="Arial" w:cs="Arial"/>
                <w:b/>
                <w:sz w:val="20"/>
                <w:lang w:val="es-ES"/>
              </w:rPr>
              <w:t>Institución/entidad responsable de la elaboración de este informe</w:t>
            </w:r>
            <w:r>
              <w:rPr>
                <w:rFonts w:ascii="Arial" w:hAnsi="Arial" w:cs="Arial"/>
                <w:sz w:val="20"/>
                <w:lang w:val="es-ES"/>
              </w:rPr>
              <w:t>:</w:t>
            </w:r>
          </w:p>
          <w:p w14:paraId="6A8777FA">
            <w:pPr>
              <w:spacing w:before="60" w:after="60"/>
              <w:jc w:val="both"/>
              <w:outlineLvl w:val="0"/>
              <w:rPr>
                <w:rFonts w:ascii="Arial" w:hAnsi="Arial" w:cs="Arial"/>
                <w:b/>
                <w:sz w:val="20"/>
                <w:lang w:val="es-ES"/>
              </w:rPr>
            </w:pPr>
          </w:p>
        </w:tc>
      </w:tr>
      <w:tr w14:paraId="47FA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Borders>
              <w:top w:val="single" w:color="auto" w:sz="4" w:space="0"/>
              <w:left w:val="single" w:color="auto" w:sz="4" w:space="0"/>
              <w:bottom w:val="single" w:color="auto" w:sz="4" w:space="0"/>
              <w:right w:val="single" w:color="auto" w:sz="4" w:space="0"/>
            </w:tcBorders>
          </w:tcPr>
          <w:p w14:paraId="7D7F00F6">
            <w:pPr>
              <w:spacing w:before="60" w:after="60"/>
              <w:jc w:val="both"/>
              <w:outlineLvl w:val="0"/>
              <w:rPr>
                <w:rFonts w:ascii="Arial" w:hAnsi="Arial" w:cs="Arial"/>
                <w:b/>
                <w:sz w:val="20"/>
                <w:lang w:val="es-ES"/>
              </w:rPr>
            </w:pPr>
            <w:r>
              <w:rPr>
                <w:rFonts w:ascii="Arial" w:hAnsi="Arial" w:cs="Arial"/>
                <w:b/>
                <w:sz w:val="20"/>
                <w:lang w:val="es-ES"/>
              </w:rPr>
              <w:t>Responsable de la entidad</w:t>
            </w:r>
            <w:r>
              <w:rPr>
                <w:rFonts w:ascii="Arial" w:hAnsi="Arial" w:cs="Arial"/>
                <w:sz w:val="20"/>
                <w:lang w:val="es-ES"/>
              </w:rPr>
              <w:t>:</w:t>
            </w:r>
          </w:p>
        </w:tc>
      </w:tr>
      <w:tr w14:paraId="539D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Borders>
              <w:top w:val="single" w:color="auto" w:sz="4" w:space="0"/>
              <w:left w:val="single" w:color="auto" w:sz="4" w:space="0"/>
              <w:bottom w:val="single" w:color="auto" w:sz="4" w:space="0"/>
              <w:right w:val="single" w:color="auto" w:sz="4" w:space="0"/>
            </w:tcBorders>
          </w:tcPr>
          <w:p w14:paraId="0D944ACC">
            <w:pPr>
              <w:spacing w:before="60" w:after="60"/>
              <w:jc w:val="both"/>
              <w:outlineLvl w:val="0"/>
              <w:rPr>
                <w:rFonts w:ascii="Arial" w:hAnsi="Arial" w:cs="Arial"/>
                <w:b/>
                <w:sz w:val="20"/>
                <w:lang w:val="es-ES"/>
              </w:rPr>
            </w:pPr>
            <w:r>
              <w:rPr>
                <w:rFonts w:ascii="Arial" w:hAnsi="Arial" w:cs="Arial"/>
                <w:b/>
                <w:sz w:val="20"/>
                <w:lang w:val="es-ES"/>
              </w:rPr>
              <w:t>Cargo</w:t>
            </w:r>
            <w:r>
              <w:rPr>
                <w:rFonts w:ascii="Arial" w:hAnsi="Arial" w:cs="Arial"/>
                <w:sz w:val="20"/>
                <w:lang w:val="es-ES"/>
              </w:rPr>
              <w:t>:</w:t>
            </w:r>
          </w:p>
        </w:tc>
      </w:tr>
      <w:tr w14:paraId="27DB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3D8C8A08">
            <w:pPr>
              <w:spacing w:before="60" w:after="60"/>
              <w:jc w:val="both"/>
              <w:outlineLvl w:val="0"/>
              <w:rPr>
                <w:rFonts w:ascii="Arial" w:hAnsi="Arial" w:cs="Arial"/>
                <w:b/>
                <w:sz w:val="20"/>
                <w:lang w:val="es-ES"/>
              </w:rPr>
            </w:pPr>
            <w:r>
              <w:rPr>
                <w:rFonts w:ascii="Arial" w:hAnsi="Arial" w:cs="Arial"/>
                <w:b/>
                <w:sz w:val="20"/>
                <w:lang w:val="es-ES"/>
              </w:rPr>
              <w:t>Responsable del proyecto</w:t>
            </w:r>
            <w:r>
              <w:rPr>
                <w:rFonts w:ascii="Arial" w:hAnsi="Arial" w:cs="Arial"/>
                <w:sz w:val="20"/>
                <w:lang w:val="es-ES"/>
              </w:rPr>
              <w:t>:</w:t>
            </w:r>
          </w:p>
        </w:tc>
      </w:tr>
      <w:tr w14:paraId="5EE5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6FCF8E56">
            <w:pPr>
              <w:spacing w:before="60" w:after="60"/>
              <w:jc w:val="both"/>
              <w:outlineLvl w:val="0"/>
              <w:rPr>
                <w:rFonts w:ascii="Arial" w:hAnsi="Arial" w:cs="Arial"/>
                <w:b/>
                <w:sz w:val="20"/>
                <w:lang w:val="es-ES"/>
              </w:rPr>
            </w:pPr>
            <w:r>
              <w:rPr>
                <w:rFonts w:ascii="Arial" w:hAnsi="Arial" w:cs="Arial"/>
                <w:b/>
                <w:sz w:val="20"/>
                <w:lang w:val="es-ES"/>
              </w:rPr>
              <w:t>Cargo en la entidad</w:t>
            </w:r>
            <w:r>
              <w:rPr>
                <w:rFonts w:ascii="Arial" w:hAnsi="Arial" w:cs="Arial"/>
                <w:sz w:val="20"/>
                <w:lang w:val="es-ES"/>
              </w:rPr>
              <w:t>:</w:t>
            </w:r>
          </w:p>
        </w:tc>
      </w:tr>
      <w:tr w14:paraId="17885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405A5A64">
            <w:pPr>
              <w:spacing w:before="60" w:after="60"/>
              <w:jc w:val="both"/>
              <w:outlineLvl w:val="0"/>
              <w:rPr>
                <w:rFonts w:ascii="Arial" w:hAnsi="Arial" w:cs="Arial"/>
                <w:b/>
                <w:sz w:val="20"/>
                <w:lang w:val="es-ES"/>
              </w:rPr>
            </w:pPr>
            <w:r>
              <w:rPr>
                <w:rFonts w:ascii="Arial" w:hAnsi="Arial" w:cs="Arial"/>
                <w:b/>
                <w:sz w:val="20"/>
                <w:lang w:val="es-ES"/>
              </w:rPr>
              <w:t>Teléfono de contacto</w:t>
            </w:r>
            <w:r>
              <w:rPr>
                <w:rFonts w:ascii="Arial" w:hAnsi="Arial" w:cs="Arial"/>
                <w:sz w:val="20"/>
                <w:lang w:val="es-ES"/>
              </w:rPr>
              <w:t>:</w:t>
            </w:r>
          </w:p>
        </w:tc>
      </w:tr>
      <w:tr w14:paraId="58A4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6218FBFF">
            <w:pPr>
              <w:spacing w:before="60" w:after="60"/>
              <w:jc w:val="both"/>
              <w:outlineLvl w:val="0"/>
              <w:rPr>
                <w:rFonts w:ascii="Arial" w:hAnsi="Arial" w:cs="Arial"/>
                <w:b/>
                <w:sz w:val="20"/>
                <w:lang w:val="es-ES"/>
              </w:rPr>
            </w:pPr>
            <w:r>
              <w:rPr>
                <w:rFonts w:ascii="Arial" w:hAnsi="Arial" w:cs="Arial"/>
                <w:b/>
                <w:sz w:val="20"/>
                <w:lang w:val="es-ES"/>
              </w:rPr>
              <w:t>Correo electrónico</w:t>
            </w:r>
            <w:r>
              <w:rPr>
                <w:rFonts w:ascii="Arial" w:hAnsi="Arial" w:cs="Arial"/>
                <w:sz w:val="20"/>
                <w:lang w:val="es-ES"/>
              </w:rPr>
              <w:t>:</w:t>
            </w:r>
          </w:p>
        </w:tc>
      </w:tr>
      <w:tr w14:paraId="4A821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0DB85DA3">
            <w:pPr>
              <w:spacing w:before="60" w:after="60"/>
              <w:jc w:val="both"/>
              <w:outlineLvl w:val="0"/>
              <w:rPr>
                <w:rFonts w:ascii="Arial" w:hAnsi="Arial" w:cs="Arial"/>
                <w:b/>
                <w:sz w:val="20"/>
                <w:lang w:val="es-ES"/>
              </w:rPr>
            </w:pPr>
            <w:r>
              <w:rPr>
                <w:rFonts w:ascii="Arial" w:hAnsi="Arial" w:cs="Arial"/>
                <w:b/>
                <w:sz w:val="20"/>
                <w:lang w:val="es-ES"/>
              </w:rPr>
              <w:t>Responsable de la elaboración del informe</w:t>
            </w:r>
            <w:r>
              <w:rPr>
                <w:rFonts w:ascii="Arial" w:hAnsi="Arial" w:cs="Arial"/>
                <w:sz w:val="20"/>
                <w:lang w:val="es-ES"/>
              </w:rPr>
              <w:t>:</w:t>
            </w:r>
          </w:p>
        </w:tc>
      </w:tr>
      <w:tr w14:paraId="48ABB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37C08C25">
            <w:pPr>
              <w:spacing w:before="60" w:after="60"/>
              <w:jc w:val="both"/>
              <w:outlineLvl w:val="0"/>
              <w:rPr>
                <w:rFonts w:ascii="Arial" w:hAnsi="Arial" w:cs="Arial"/>
                <w:b/>
                <w:sz w:val="20"/>
                <w:lang w:val="es-ES"/>
              </w:rPr>
            </w:pPr>
            <w:r>
              <w:rPr>
                <w:rFonts w:ascii="Arial" w:hAnsi="Arial" w:cs="Arial"/>
                <w:b/>
                <w:sz w:val="20"/>
                <w:lang w:val="es-ES"/>
              </w:rPr>
              <w:t>Cargo en la entidad</w:t>
            </w:r>
            <w:r>
              <w:rPr>
                <w:rFonts w:ascii="Arial" w:hAnsi="Arial" w:cs="Arial"/>
                <w:sz w:val="20"/>
                <w:lang w:val="es-ES"/>
              </w:rPr>
              <w:t>:</w:t>
            </w:r>
          </w:p>
        </w:tc>
      </w:tr>
      <w:tr w14:paraId="0161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1D3E5EC8">
            <w:pPr>
              <w:spacing w:before="60" w:after="60"/>
              <w:jc w:val="both"/>
              <w:outlineLvl w:val="0"/>
              <w:rPr>
                <w:rFonts w:ascii="Arial" w:hAnsi="Arial" w:cs="Arial"/>
                <w:b/>
                <w:sz w:val="20"/>
                <w:lang w:val="es-ES"/>
              </w:rPr>
            </w:pPr>
            <w:r>
              <w:rPr>
                <w:rFonts w:ascii="Arial" w:hAnsi="Arial" w:cs="Arial"/>
                <w:b/>
                <w:sz w:val="20"/>
                <w:lang w:val="es-ES"/>
              </w:rPr>
              <w:t>Teléfono de contacto</w:t>
            </w:r>
            <w:r>
              <w:rPr>
                <w:rFonts w:ascii="Arial" w:hAnsi="Arial" w:cs="Arial"/>
                <w:sz w:val="20"/>
                <w:lang w:val="es-ES"/>
              </w:rPr>
              <w:t>:</w:t>
            </w:r>
          </w:p>
        </w:tc>
      </w:tr>
      <w:tr w14:paraId="40BE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44" w:type="dxa"/>
            <w:gridSpan w:val="5"/>
          </w:tcPr>
          <w:p w14:paraId="56EA4232">
            <w:pPr>
              <w:spacing w:before="60" w:after="60"/>
              <w:jc w:val="both"/>
              <w:outlineLvl w:val="0"/>
              <w:rPr>
                <w:rFonts w:ascii="Arial" w:hAnsi="Arial" w:cs="Arial"/>
                <w:b/>
                <w:sz w:val="20"/>
                <w:lang w:val="es-ES"/>
              </w:rPr>
            </w:pPr>
            <w:r>
              <w:rPr>
                <w:rFonts w:ascii="Arial" w:hAnsi="Arial" w:cs="Arial"/>
                <w:b/>
                <w:sz w:val="20"/>
                <w:lang w:val="es-ES"/>
              </w:rPr>
              <w:t>Correo electrónico</w:t>
            </w:r>
            <w:r>
              <w:rPr>
                <w:rFonts w:ascii="Arial" w:hAnsi="Arial" w:cs="Arial"/>
                <w:sz w:val="20"/>
                <w:lang w:val="es-ES"/>
              </w:rPr>
              <w:t>:</w:t>
            </w:r>
          </w:p>
        </w:tc>
      </w:tr>
    </w:tbl>
    <w:p w14:paraId="11A402A8">
      <w:pPr>
        <w:jc w:val="both"/>
        <w:rPr>
          <w:rFonts w:ascii="Arial" w:hAnsi="Arial"/>
          <w:sz w:val="20"/>
          <w:lang w:val="es-ES"/>
        </w:rPr>
      </w:pPr>
    </w:p>
    <w:p w14:paraId="48BDE505">
      <w:pPr>
        <w:numPr>
          <w:ilvl w:val="0"/>
          <w:numId w:val="1"/>
        </w:numPr>
        <w:jc w:val="both"/>
        <w:rPr>
          <w:rFonts w:ascii="Arial" w:hAnsi="Arial"/>
          <w:b/>
          <w:szCs w:val="24"/>
          <w:u w:val="single"/>
          <w:lang w:val="es-ES"/>
        </w:rPr>
      </w:pPr>
      <w:r>
        <w:rPr>
          <w:rFonts w:ascii="Arial" w:hAnsi="Arial"/>
          <w:b/>
          <w:szCs w:val="24"/>
          <w:u w:val="single"/>
          <w:lang w:val="es-ES"/>
        </w:rPr>
        <w:t>RELACIÓN DE DOCUMENTACIÓN OBLIGATORIA</w:t>
      </w:r>
    </w:p>
    <w:p w14:paraId="27E90227">
      <w:pPr>
        <w:jc w:val="both"/>
        <w:rPr>
          <w:rFonts w:ascii="Arial" w:hAnsi="Arial"/>
          <w:sz w:val="20"/>
          <w:lang w:val="es-ES"/>
        </w:rPr>
      </w:pPr>
    </w:p>
    <w:p w14:paraId="1D92CD2E">
      <w:pPr>
        <w:numPr>
          <w:ilvl w:val="0"/>
          <w:numId w:val="2"/>
        </w:numPr>
        <w:spacing w:after="40"/>
        <w:ind w:left="357" w:hanging="357"/>
        <w:jc w:val="both"/>
        <w:rPr>
          <w:rFonts w:ascii="Arial" w:hAnsi="Arial"/>
          <w:sz w:val="20"/>
          <w:lang w:val="es-ES"/>
        </w:rPr>
      </w:pPr>
      <w:r>
        <w:rPr>
          <w:rFonts w:ascii="Arial" w:hAnsi="Arial"/>
          <w:sz w:val="20"/>
          <w:lang w:val="es-ES"/>
        </w:rPr>
        <w:t>Formulario del informe (este formulario), firmado y cumplimentado en catalán preferentemente. El informe debe presentarse también en formato</w:t>
      </w:r>
      <w:r>
        <w:rPr>
          <w:rFonts w:ascii="Arial" w:hAnsi="Arial" w:cs="Arial"/>
          <w:sz w:val="20"/>
          <w:lang w:val="es-ES" w:eastAsia="ca-ES"/>
        </w:rPr>
        <w:t xml:space="preserve"> Word.</w:t>
      </w:r>
    </w:p>
    <w:p w14:paraId="772C88F0">
      <w:pPr>
        <w:numPr>
          <w:ilvl w:val="0"/>
          <w:numId w:val="2"/>
        </w:numPr>
        <w:spacing w:after="40"/>
        <w:ind w:left="357" w:hanging="357"/>
        <w:jc w:val="both"/>
        <w:rPr>
          <w:rFonts w:ascii="Arial" w:hAnsi="Arial"/>
          <w:sz w:val="20"/>
          <w:lang w:val="es-ES"/>
        </w:rPr>
      </w:pPr>
      <w:r>
        <w:rPr>
          <w:rFonts w:ascii="Arial" w:hAnsi="Arial"/>
          <w:sz w:val="20"/>
          <w:lang w:val="es-ES"/>
        </w:rPr>
        <w:t>Fuentes de verificación y otros anexos (por ejemplo, imágenes, cualquier material producido, copias de los materiales publicados, etc.). Las imágenes deben presentarse en formato JPG.</w:t>
      </w:r>
    </w:p>
    <w:p w14:paraId="77446569">
      <w:pPr>
        <w:numPr>
          <w:ilvl w:val="0"/>
          <w:numId w:val="2"/>
        </w:numPr>
        <w:spacing w:after="40"/>
        <w:ind w:left="357" w:hanging="357"/>
        <w:jc w:val="both"/>
        <w:rPr>
          <w:rFonts w:ascii="Arial" w:hAnsi="Arial"/>
          <w:sz w:val="20"/>
          <w:lang w:val="es-ES"/>
        </w:rPr>
      </w:pPr>
      <w:r>
        <w:rPr>
          <w:rFonts w:ascii="Arial" w:hAnsi="Arial"/>
          <w:sz w:val="20"/>
          <w:lang w:val="es-ES"/>
        </w:rPr>
        <w:t xml:space="preserve">Informe económico en formato Excel. </w:t>
      </w:r>
    </w:p>
    <w:p w14:paraId="6D273C35">
      <w:pPr>
        <w:numPr>
          <w:ilvl w:val="0"/>
          <w:numId w:val="2"/>
        </w:numPr>
        <w:spacing w:after="40"/>
        <w:ind w:left="357" w:hanging="357"/>
        <w:jc w:val="both"/>
        <w:rPr>
          <w:rFonts w:ascii="Arial" w:hAnsi="Arial"/>
          <w:sz w:val="20"/>
          <w:lang w:val="es-ES"/>
        </w:rPr>
      </w:pPr>
      <w:r>
        <w:rPr>
          <w:rFonts w:ascii="Arial" w:hAnsi="Arial" w:cs="Arial"/>
          <w:sz w:val="20"/>
          <w:lang w:val="es-ES" w:eastAsia="ca-ES"/>
        </w:rPr>
        <w:t>Copias escaneadas de facturas, recibos o cualquier otro justificante de gasto y el correspondiente comprobante de pago.</w:t>
      </w:r>
    </w:p>
    <w:p w14:paraId="1DF08E7A">
      <w:pPr>
        <w:numPr>
          <w:ilvl w:val="0"/>
          <w:numId w:val="2"/>
        </w:numPr>
        <w:spacing w:after="40"/>
        <w:ind w:left="357" w:hanging="357"/>
        <w:jc w:val="both"/>
        <w:rPr>
          <w:rFonts w:ascii="Arial" w:hAnsi="Arial"/>
          <w:sz w:val="20"/>
          <w:lang w:val="es-ES"/>
        </w:rPr>
      </w:pPr>
      <w:r>
        <w:rPr>
          <w:rFonts w:ascii="Arial" w:hAnsi="Arial"/>
          <w:sz w:val="20"/>
          <w:lang w:val="es-ES"/>
        </w:rPr>
        <w:t>Documentos que acrediten la transferencia de fondos a la contraparte local y las operaciones de cambio a moneda local efectuadas, a fin de acreditar los tipos de cambio aplicados.</w:t>
      </w:r>
    </w:p>
    <w:p w14:paraId="309B48D0">
      <w:pPr>
        <w:numPr>
          <w:ilvl w:val="0"/>
          <w:numId w:val="2"/>
        </w:numPr>
        <w:spacing w:after="40"/>
        <w:ind w:left="357" w:hanging="357"/>
        <w:jc w:val="both"/>
        <w:rPr>
          <w:rFonts w:ascii="Arial" w:hAnsi="Arial"/>
          <w:sz w:val="20"/>
          <w:lang w:val="es-ES"/>
        </w:rPr>
      </w:pPr>
      <w:r>
        <w:rPr>
          <w:rFonts w:ascii="Arial" w:hAnsi="Arial"/>
          <w:sz w:val="20"/>
          <w:lang w:val="es-ES"/>
        </w:rPr>
        <w:t>Declaración responsable para la presentación del informe económico de proyectos financiados a través del Fons Català de Cooperació.</w:t>
      </w:r>
    </w:p>
    <w:p w14:paraId="3967D866">
      <w:pPr>
        <w:numPr>
          <w:ilvl w:val="0"/>
          <w:numId w:val="1"/>
        </w:numPr>
        <w:jc w:val="both"/>
        <w:outlineLvl w:val="0"/>
        <w:rPr>
          <w:rFonts w:ascii="Arial" w:hAnsi="Arial"/>
          <w:b/>
          <w:u w:val="single"/>
          <w:lang w:val="es-ES"/>
        </w:rPr>
      </w:pPr>
      <w:r>
        <w:rPr>
          <w:rFonts w:ascii="Arial" w:hAnsi="Arial"/>
          <w:b/>
          <w:u w:val="single"/>
          <w:lang w:val="es-ES"/>
        </w:rPr>
        <w:t>DESCRIPCIÓN DEL PROYECTO Y DEL MECANISMO DE EJECUCIÓN</w:t>
      </w:r>
      <w:r>
        <w:rPr>
          <w:rFonts w:ascii="Arial" w:hAnsi="Arial"/>
          <w:sz w:val="20"/>
          <w:lang w:val="es-ES"/>
        </w:rPr>
        <w:t xml:space="preserve"> (</w:t>
      </w:r>
      <w:r>
        <w:rPr>
          <w:rFonts w:ascii="Arial" w:hAnsi="Arial"/>
          <w:sz w:val="18"/>
          <w:szCs w:val="18"/>
          <w:lang w:val="es-ES"/>
        </w:rPr>
        <w:t>máximo una página).</w:t>
      </w:r>
    </w:p>
    <w:p w14:paraId="3BCAFDCA">
      <w:pPr>
        <w:ind w:left="360"/>
        <w:jc w:val="both"/>
        <w:outlineLvl w:val="0"/>
        <w:rPr>
          <w:rFonts w:ascii="Arial" w:hAnsi="Arial"/>
          <w:b/>
          <w:u w:val="single"/>
          <w:lang w:val="es-ES"/>
        </w:rPr>
      </w:pPr>
    </w:p>
    <w:p w14:paraId="4AABC585">
      <w:pPr>
        <w:ind w:left="360"/>
        <w:jc w:val="both"/>
        <w:outlineLvl w:val="0"/>
        <w:rPr>
          <w:rFonts w:ascii="Arial" w:hAnsi="Arial"/>
          <w:b/>
          <w:u w:val="single"/>
          <w:lang w:val="es-ES"/>
        </w:rPr>
      </w:pPr>
      <w:r>
        <w:rPr>
          <w:rFonts w:ascii="Arial" w:hAnsi="Arial"/>
          <w:sz w:val="18"/>
          <w:szCs w:val="18"/>
          <w:lang w:val="es-ES"/>
        </w:rPr>
        <w:t>Durante el periodo que abarca el informe: explicar la evolución del contexto, los mecanismos establecidos para ejecutar el proyecto. Qué se ha hecho durante el periodo que abarca este informe. En su caso, explicar las modificaciones realizadas con respecto al proyecto aprobado.</w:t>
      </w:r>
    </w:p>
    <w:p w14:paraId="374E769A">
      <w:pPr>
        <w:jc w:val="both"/>
        <w:rPr>
          <w:rFonts w:ascii="Arial" w:hAnsi="Arial"/>
          <w:b/>
          <w:sz w:val="20"/>
          <w:lang w:val="es-ES"/>
        </w:rPr>
      </w:pPr>
    </w:p>
    <w:p w14:paraId="1AFF3281">
      <w:pPr>
        <w:jc w:val="both"/>
        <w:rPr>
          <w:rFonts w:ascii="Arial" w:hAnsi="Arial"/>
          <w:b/>
          <w:sz w:val="20"/>
          <w:lang w:val="es-ES"/>
        </w:rPr>
      </w:pPr>
    </w:p>
    <w:p w14:paraId="374F4568">
      <w:pPr>
        <w:jc w:val="both"/>
        <w:rPr>
          <w:rFonts w:ascii="Arial" w:hAnsi="Arial"/>
          <w:b/>
          <w:sz w:val="20"/>
          <w:lang w:val="es-ES"/>
        </w:rPr>
      </w:pPr>
      <w:r>
        <w:rPr>
          <w:rFonts w:ascii="Arial" w:hAnsi="Arial"/>
          <w:b/>
          <w:sz w:val="20"/>
          <w:lang w:val="es-ES"/>
        </w:rPr>
        <w:t>3.1 DESCRIPCIÓN Y GRADO DE PARTICIPACIÓN DE PERSONAS Y ENTIDADES TITULARES DE DERECHOS, DE RESPONSABILIDADES Y DE OBLIGACIONES</w:t>
      </w:r>
    </w:p>
    <w:p w14:paraId="606EA2FE">
      <w:pPr>
        <w:jc w:val="both"/>
        <w:rPr>
          <w:rFonts w:ascii="Arial" w:hAnsi="Arial"/>
          <w:lang w:val="es-ES"/>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9"/>
        <w:gridCol w:w="6103"/>
      </w:tblGrid>
      <w:tr w14:paraId="2CADC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0" w:type="auto"/>
            <w:gridSpan w:val="2"/>
            <w:shd w:val="clear" w:color="auto" w:fill="auto"/>
            <w:vAlign w:val="center"/>
          </w:tcPr>
          <w:p w14:paraId="594B4F2E">
            <w:pPr>
              <w:jc w:val="center"/>
              <w:rPr>
                <w:rFonts w:ascii="Arial" w:hAnsi="Arial"/>
                <w:b/>
                <w:bCs/>
                <w:sz w:val="18"/>
                <w:szCs w:val="14"/>
                <w:lang w:val="es-ES"/>
              </w:rPr>
            </w:pPr>
            <w:r>
              <w:rPr>
                <w:rFonts w:ascii="Arial" w:hAnsi="Arial"/>
                <w:b/>
                <w:bCs/>
                <w:sz w:val="18"/>
                <w:szCs w:val="18"/>
                <w:lang w:val="es-ES"/>
              </w:rPr>
              <w:t>DESCRIPCIÓN</w:t>
            </w:r>
          </w:p>
        </w:tc>
      </w:tr>
      <w:tr w14:paraId="3EC9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2419" w:type="dxa"/>
            <w:shd w:val="clear" w:color="auto" w:fill="auto"/>
            <w:vAlign w:val="center"/>
          </w:tcPr>
          <w:p w14:paraId="262DDAC5">
            <w:pPr>
              <w:rPr>
                <w:rFonts w:ascii="Arial" w:hAnsi="Arial"/>
                <w:b/>
                <w:bCs/>
                <w:sz w:val="16"/>
                <w:szCs w:val="16"/>
                <w:lang w:val="es-ES"/>
              </w:rPr>
            </w:pPr>
            <w:r>
              <w:rPr>
                <w:rFonts w:ascii="Arial" w:hAnsi="Arial"/>
                <w:b/>
                <w:bCs/>
                <w:sz w:val="16"/>
                <w:szCs w:val="16"/>
                <w:lang w:val="es-ES"/>
              </w:rPr>
              <w:t>Titulares de derechos</w:t>
            </w:r>
          </w:p>
        </w:tc>
        <w:tc>
          <w:tcPr>
            <w:tcW w:w="6103" w:type="dxa"/>
            <w:shd w:val="clear" w:color="auto" w:fill="auto"/>
            <w:vAlign w:val="center"/>
          </w:tcPr>
          <w:p w14:paraId="7445EC83">
            <w:pPr>
              <w:rPr>
                <w:rFonts w:ascii="Arial" w:hAnsi="Arial"/>
                <w:sz w:val="16"/>
                <w:szCs w:val="16"/>
                <w:lang w:val="es-ES"/>
              </w:rPr>
            </w:pPr>
          </w:p>
          <w:p w14:paraId="6ED5C1C7">
            <w:pPr>
              <w:jc w:val="both"/>
              <w:rPr>
                <w:rFonts w:ascii="Arial" w:hAnsi="Arial"/>
                <w:sz w:val="16"/>
                <w:szCs w:val="16"/>
                <w:lang w:val="es-ES"/>
              </w:rPr>
            </w:pPr>
          </w:p>
        </w:tc>
      </w:tr>
      <w:tr w14:paraId="0A6C7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2419" w:type="dxa"/>
            <w:shd w:val="clear" w:color="auto" w:fill="auto"/>
            <w:vAlign w:val="center"/>
          </w:tcPr>
          <w:p w14:paraId="44AE54BE">
            <w:pPr>
              <w:rPr>
                <w:rFonts w:ascii="Arial" w:hAnsi="Arial"/>
                <w:sz w:val="16"/>
                <w:szCs w:val="16"/>
                <w:lang w:val="es-ES"/>
              </w:rPr>
            </w:pPr>
            <w:r>
              <w:rPr>
                <w:rFonts w:ascii="Arial" w:hAnsi="Arial"/>
                <w:b/>
                <w:bCs/>
                <w:sz w:val="16"/>
                <w:szCs w:val="16"/>
                <w:lang w:val="es-ES"/>
              </w:rPr>
              <w:t>Titulares de responsabilidades</w:t>
            </w:r>
          </w:p>
        </w:tc>
        <w:tc>
          <w:tcPr>
            <w:tcW w:w="6103" w:type="dxa"/>
            <w:shd w:val="clear" w:color="auto" w:fill="auto"/>
            <w:vAlign w:val="center"/>
          </w:tcPr>
          <w:p w14:paraId="18E53E58">
            <w:pPr>
              <w:rPr>
                <w:rFonts w:ascii="Arial" w:hAnsi="Arial"/>
                <w:sz w:val="16"/>
                <w:szCs w:val="16"/>
                <w:lang w:val="es-ES"/>
              </w:rPr>
            </w:pPr>
          </w:p>
          <w:p w14:paraId="2D8EA938">
            <w:pPr>
              <w:rPr>
                <w:rFonts w:ascii="Arial" w:hAnsi="Arial"/>
                <w:sz w:val="16"/>
                <w:szCs w:val="16"/>
                <w:lang w:val="es-ES"/>
              </w:rPr>
            </w:pPr>
          </w:p>
        </w:tc>
      </w:tr>
      <w:tr w14:paraId="39427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2419" w:type="dxa"/>
            <w:tcBorders>
              <w:bottom w:val="single" w:color="auto" w:sz="4" w:space="0"/>
            </w:tcBorders>
            <w:shd w:val="clear" w:color="auto" w:fill="auto"/>
            <w:vAlign w:val="center"/>
          </w:tcPr>
          <w:p w14:paraId="20BD6162">
            <w:pPr>
              <w:rPr>
                <w:rFonts w:ascii="Arial" w:hAnsi="Arial"/>
                <w:sz w:val="16"/>
                <w:szCs w:val="16"/>
                <w:lang w:val="es-ES"/>
              </w:rPr>
            </w:pPr>
            <w:r>
              <w:rPr>
                <w:rFonts w:ascii="Arial" w:hAnsi="Arial"/>
                <w:b/>
                <w:bCs/>
                <w:sz w:val="16"/>
                <w:szCs w:val="16"/>
                <w:lang w:val="es-ES"/>
              </w:rPr>
              <w:t>Titulares de obligaciones</w:t>
            </w:r>
          </w:p>
        </w:tc>
        <w:tc>
          <w:tcPr>
            <w:tcW w:w="6103" w:type="dxa"/>
            <w:tcBorders>
              <w:bottom w:val="single" w:color="auto" w:sz="4" w:space="0"/>
            </w:tcBorders>
            <w:shd w:val="clear" w:color="auto" w:fill="auto"/>
            <w:vAlign w:val="center"/>
          </w:tcPr>
          <w:p w14:paraId="587AA6CE">
            <w:pPr>
              <w:rPr>
                <w:rFonts w:ascii="Arial" w:hAnsi="Arial"/>
                <w:sz w:val="16"/>
                <w:szCs w:val="16"/>
                <w:lang w:val="es-ES"/>
              </w:rPr>
            </w:pPr>
          </w:p>
          <w:p w14:paraId="65066F42">
            <w:pPr>
              <w:rPr>
                <w:rFonts w:ascii="Arial" w:hAnsi="Arial"/>
                <w:sz w:val="16"/>
                <w:szCs w:val="16"/>
                <w:lang w:val="es-ES"/>
              </w:rPr>
            </w:pPr>
          </w:p>
        </w:tc>
      </w:tr>
    </w:tbl>
    <w:p w14:paraId="18D182CB">
      <w:pPr>
        <w:jc w:val="both"/>
        <w:rPr>
          <w:rFonts w:ascii="Arial" w:hAnsi="Arial"/>
          <w:lang w:val="es-ES"/>
        </w:rPr>
      </w:pPr>
    </w:p>
    <w:tbl>
      <w:tblPr>
        <w:tblStyle w:val="11"/>
        <w:tblW w:w="4025"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1221"/>
        <w:gridCol w:w="1221"/>
        <w:gridCol w:w="1222"/>
        <w:gridCol w:w="1016"/>
      </w:tblGrid>
      <w:tr w14:paraId="43617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1667" w:type="pct"/>
            <w:vMerge w:val="restart"/>
            <w:shd w:val="clear" w:color="auto" w:fill="auto"/>
            <w:vAlign w:val="center"/>
          </w:tcPr>
          <w:p w14:paraId="25A0106E">
            <w:pPr>
              <w:rPr>
                <w:rFonts w:ascii="Arial" w:hAnsi="Arial"/>
                <w:b/>
                <w:bCs/>
                <w:sz w:val="16"/>
                <w:szCs w:val="12"/>
                <w:lang w:val="es-ES"/>
              </w:rPr>
            </w:pPr>
            <w:r>
              <w:rPr>
                <w:rFonts w:ascii="Arial" w:hAnsi="Arial"/>
                <w:b/>
                <w:bCs/>
                <w:sz w:val="16"/>
                <w:szCs w:val="12"/>
                <w:lang w:val="es-ES"/>
              </w:rPr>
              <w:t>Titulares de derechos</w:t>
            </w:r>
          </w:p>
        </w:tc>
        <w:tc>
          <w:tcPr>
            <w:tcW w:w="870" w:type="pct"/>
            <w:shd w:val="clear" w:color="auto" w:fill="auto"/>
            <w:vAlign w:val="center"/>
          </w:tcPr>
          <w:p w14:paraId="708577F0">
            <w:pPr>
              <w:jc w:val="center"/>
              <w:rPr>
                <w:rFonts w:ascii="Arial" w:hAnsi="Arial"/>
                <w:b/>
                <w:bCs/>
                <w:sz w:val="16"/>
                <w:szCs w:val="12"/>
                <w:lang w:val="es-ES"/>
              </w:rPr>
            </w:pPr>
            <w:r>
              <w:rPr>
                <w:rFonts w:ascii="Arial" w:hAnsi="Arial"/>
                <w:b/>
                <w:bCs/>
                <w:sz w:val="16"/>
                <w:szCs w:val="12"/>
                <w:lang w:val="es-ES"/>
              </w:rPr>
              <w:t>N.</w:t>
            </w:r>
            <w:r>
              <w:rPr>
                <w:rFonts w:ascii="Arial" w:hAnsi="Arial"/>
                <w:b/>
                <w:bCs/>
                <w:sz w:val="16"/>
                <w:szCs w:val="12"/>
                <w:vertAlign w:val="superscript"/>
                <w:lang w:val="es-ES"/>
              </w:rPr>
              <w:t>o</w:t>
            </w:r>
            <w:r>
              <w:rPr>
                <w:rFonts w:ascii="Arial" w:hAnsi="Arial"/>
                <w:b/>
                <w:bCs/>
                <w:sz w:val="16"/>
                <w:szCs w:val="12"/>
                <w:lang w:val="es-ES"/>
              </w:rPr>
              <w:t xml:space="preserve"> de mujeres</w:t>
            </w:r>
          </w:p>
        </w:tc>
        <w:tc>
          <w:tcPr>
            <w:tcW w:w="870" w:type="pct"/>
            <w:shd w:val="clear" w:color="auto" w:fill="auto"/>
            <w:vAlign w:val="center"/>
          </w:tcPr>
          <w:p w14:paraId="2F43644A">
            <w:pPr>
              <w:jc w:val="center"/>
              <w:rPr>
                <w:rFonts w:ascii="Arial" w:hAnsi="Arial"/>
                <w:b/>
                <w:bCs/>
                <w:sz w:val="16"/>
                <w:szCs w:val="12"/>
                <w:lang w:val="es-ES"/>
              </w:rPr>
            </w:pPr>
            <w:r>
              <w:rPr>
                <w:rFonts w:ascii="Arial" w:hAnsi="Arial"/>
                <w:b/>
                <w:bCs/>
                <w:sz w:val="16"/>
                <w:szCs w:val="12"/>
                <w:lang w:val="es-ES"/>
              </w:rPr>
              <w:t>N.</w:t>
            </w:r>
            <w:r>
              <w:rPr>
                <w:rFonts w:ascii="Arial" w:hAnsi="Arial"/>
                <w:b/>
                <w:bCs/>
                <w:sz w:val="16"/>
                <w:szCs w:val="12"/>
                <w:vertAlign w:val="superscript"/>
                <w:lang w:val="es-ES"/>
              </w:rPr>
              <w:t>o</w:t>
            </w:r>
            <w:r>
              <w:rPr>
                <w:rFonts w:ascii="Arial" w:hAnsi="Arial"/>
                <w:b/>
                <w:bCs/>
                <w:sz w:val="16"/>
                <w:szCs w:val="12"/>
                <w:lang w:val="es-ES"/>
              </w:rPr>
              <w:t xml:space="preserve"> de hombres</w:t>
            </w:r>
          </w:p>
        </w:tc>
        <w:tc>
          <w:tcPr>
            <w:tcW w:w="870" w:type="pct"/>
            <w:shd w:val="clear" w:color="auto" w:fill="auto"/>
            <w:vAlign w:val="center"/>
          </w:tcPr>
          <w:p w14:paraId="7740AA06">
            <w:pPr>
              <w:jc w:val="center"/>
              <w:rPr>
                <w:rFonts w:ascii="Arial" w:hAnsi="Arial"/>
                <w:b/>
                <w:bCs/>
                <w:sz w:val="16"/>
                <w:szCs w:val="12"/>
                <w:lang w:val="es-ES"/>
              </w:rPr>
            </w:pPr>
            <w:r>
              <w:rPr>
                <w:rFonts w:ascii="Arial" w:hAnsi="Arial"/>
                <w:b/>
                <w:bCs/>
                <w:sz w:val="16"/>
                <w:szCs w:val="12"/>
                <w:lang w:val="es-ES"/>
              </w:rPr>
              <w:t>N.</w:t>
            </w:r>
            <w:r>
              <w:rPr>
                <w:rFonts w:ascii="Arial" w:hAnsi="Arial"/>
                <w:b/>
                <w:bCs/>
                <w:sz w:val="16"/>
                <w:szCs w:val="12"/>
                <w:vertAlign w:val="superscript"/>
                <w:lang w:val="es-ES"/>
              </w:rPr>
              <w:t>o</w:t>
            </w:r>
            <w:r>
              <w:rPr>
                <w:rFonts w:ascii="Arial" w:hAnsi="Arial"/>
                <w:b/>
                <w:bCs/>
                <w:sz w:val="16"/>
                <w:szCs w:val="12"/>
                <w:lang w:val="es-ES"/>
              </w:rPr>
              <w:t xml:space="preserve"> de personas no binarias</w:t>
            </w:r>
          </w:p>
        </w:tc>
        <w:tc>
          <w:tcPr>
            <w:tcW w:w="723" w:type="pct"/>
            <w:shd w:val="clear" w:color="auto" w:fill="auto"/>
            <w:vAlign w:val="center"/>
          </w:tcPr>
          <w:p w14:paraId="5B3B5F34">
            <w:pPr>
              <w:jc w:val="center"/>
              <w:rPr>
                <w:rFonts w:ascii="Arial" w:hAnsi="Arial"/>
                <w:b/>
                <w:bCs/>
                <w:sz w:val="16"/>
                <w:szCs w:val="12"/>
                <w:lang w:val="es-ES"/>
              </w:rPr>
            </w:pPr>
            <w:r>
              <w:rPr>
                <w:rFonts w:ascii="Arial" w:hAnsi="Arial"/>
                <w:b/>
                <w:bCs/>
                <w:sz w:val="16"/>
                <w:szCs w:val="12"/>
                <w:lang w:val="es-ES"/>
              </w:rPr>
              <w:t>TOTAL</w:t>
            </w:r>
          </w:p>
        </w:tc>
      </w:tr>
      <w:tr w14:paraId="4C111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67" w:type="pct"/>
            <w:vMerge w:val="continue"/>
            <w:shd w:val="clear" w:color="auto" w:fill="auto"/>
            <w:vAlign w:val="center"/>
          </w:tcPr>
          <w:p w14:paraId="1E4AE444">
            <w:pPr>
              <w:rPr>
                <w:rFonts w:ascii="Arial" w:hAnsi="Arial"/>
                <w:b/>
                <w:bCs/>
                <w:sz w:val="16"/>
                <w:szCs w:val="12"/>
                <w:lang w:val="es-ES"/>
              </w:rPr>
            </w:pPr>
          </w:p>
        </w:tc>
        <w:tc>
          <w:tcPr>
            <w:tcW w:w="870" w:type="pct"/>
            <w:shd w:val="clear" w:color="auto" w:fill="auto"/>
            <w:vAlign w:val="center"/>
          </w:tcPr>
          <w:p w14:paraId="29E8867D">
            <w:pPr>
              <w:jc w:val="center"/>
              <w:rPr>
                <w:rFonts w:ascii="Arial" w:hAnsi="Arial"/>
                <w:sz w:val="16"/>
                <w:szCs w:val="12"/>
                <w:lang w:val="es-ES"/>
              </w:rPr>
            </w:pPr>
          </w:p>
        </w:tc>
        <w:tc>
          <w:tcPr>
            <w:tcW w:w="870" w:type="pct"/>
            <w:shd w:val="clear" w:color="auto" w:fill="auto"/>
            <w:vAlign w:val="center"/>
          </w:tcPr>
          <w:p w14:paraId="7FAB7779">
            <w:pPr>
              <w:jc w:val="center"/>
              <w:rPr>
                <w:rFonts w:ascii="Arial" w:hAnsi="Arial"/>
                <w:sz w:val="16"/>
                <w:szCs w:val="12"/>
                <w:lang w:val="es-ES"/>
              </w:rPr>
            </w:pPr>
          </w:p>
        </w:tc>
        <w:tc>
          <w:tcPr>
            <w:tcW w:w="870" w:type="pct"/>
            <w:shd w:val="clear" w:color="auto" w:fill="auto"/>
            <w:vAlign w:val="center"/>
          </w:tcPr>
          <w:p w14:paraId="0614E41F">
            <w:pPr>
              <w:jc w:val="center"/>
              <w:rPr>
                <w:rFonts w:ascii="Arial" w:hAnsi="Arial"/>
                <w:sz w:val="16"/>
                <w:szCs w:val="12"/>
                <w:lang w:val="es-ES"/>
              </w:rPr>
            </w:pPr>
          </w:p>
        </w:tc>
        <w:tc>
          <w:tcPr>
            <w:tcW w:w="723" w:type="pct"/>
            <w:shd w:val="clear" w:color="auto" w:fill="auto"/>
            <w:vAlign w:val="center"/>
          </w:tcPr>
          <w:p w14:paraId="44BB06A4">
            <w:pPr>
              <w:jc w:val="center"/>
              <w:rPr>
                <w:rFonts w:ascii="Arial" w:hAnsi="Arial"/>
                <w:sz w:val="16"/>
                <w:szCs w:val="12"/>
                <w:lang w:val="es-ES"/>
              </w:rPr>
            </w:pPr>
          </w:p>
        </w:tc>
      </w:tr>
      <w:tr w14:paraId="7FEA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667" w:type="pct"/>
            <w:vMerge w:val="restart"/>
            <w:shd w:val="clear" w:color="auto" w:fill="auto"/>
            <w:vAlign w:val="center"/>
          </w:tcPr>
          <w:p w14:paraId="77A2189F">
            <w:pPr>
              <w:rPr>
                <w:rFonts w:ascii="Arial" w:hAnsi="Arial"/>
                <w:b/>
                <w:bCs/>
                <w:sz w:val="16"/>
                <w:szCs w:val="12"/>
                <w:lang w:val="es-ES"/>
              </w:rPr>
            </w:pPr>
            <w:r>
              <w:rPr>
                <w:rFonts w:ascii="Arial" w:hAnsi="Arial"/>
                <w:b/>
                <w:bCs/>
                <w:sz w:val="16"/>
                <w:szCs w:val="12"/>
                <w:lang w:val="es-ES"/>
              </w:rPr>
              <w:t>Titulares de responsabilidades</w:t>
            </w:r>
          </w:p>
        </w:tc>
        <w:tc>
          <w:tcPr>
            <w:tcW w:w="870" w:type="pct"/>
            <w:shd w:val="clear" w:color="auto" w:fill="auto"/>
            <w:vAlign w:val="center"/>
          </w:tcPr>
          <w:p w14:paraId="476ABE83">
            <w:pPr>
              <w:jc w:val="center"/>
              <w:rPr>
                <w:rFonts w:ascii="Arial" w:hAnsi="Arial"/>
                <w:sz w:val="16"/>
                <w:szCs w:val="12"/>
                <w:lang w:val="es-ES"/>
              </w:rPr>
            </w:pPr>
            <w:r>
              <w:rPr>
                <w:rFonts w:ascii="Arial" w:hAnsi="Arial"/>
                <w:b/>
                <w:bCs/>
                <w:sz w:val="16"/>
                <w:szCs w:val="12"/>
                <w:lang w:val="es-ES"/>
              </w:rPr>
              <w:t>N.</w:t>
            </w:r>
            <w:r>
              <w:rPr>
                <w:rFonts w:ascii="Arial" w:hAnsi="Arial"/>
                <w:b/>
                <w:bCs/>
                <w:sz w:val="16"/>
                <w:szCs w:val="12"/>
                <w:vertAlign w:val="superscript"/>
                <w:lang w:val="es-ES"/>
              </w:rPr>
              <w:t>o</w:t>
            </w:r>
            <w:r>
              <w:rPr>
                <w:rFonts w:ascii="Arial" w:hAnsi="Arial"/>
                <w:b/>
                <w:bCs/>
                <w:sz w:val="16"/>
                <w:szCs w:val="12"/>
                <w:lang w:val="es-ES"/>
              </w:rPr>
              <w:t xml:space="preserve"> de mujeres</w:t>
            </w:r>
          </w:p>
        </w:tc>
        <w:tc>
          <w:tcPr>
            <w:tcW w:w="870" w:type="pct"/>
            <w:shd w:val="clear" w:color="auto" w:fill="auto"/>
            <w:vAlign w:val="center"/>
          </w:tcPr>
          <w:p w14:paraId="44AE39E5">
            <w:pPr>
              <w:jc w:val="center"/>
              <w:rPr>
                <w:rFonts w:ascii="Arial" w:hAnsi="Arial"/>
                <w:sz w:val="16"/>
                <w:szCs w:val="12"/>
                <w:lang w:val="es-ES"/>
              </w:rPr>
            </w:pPr>
            <w:r>
              <w:rPr>
                <w:rFonts w:ascii="Arial" w:hAnsi="Arial"/>
                <w:b/>
                <w:bCs/>
                <w:sz w:val="16"/>
                <w:szCs w:val="12"/>
                <w:lang w:val="es-ES"/>
              </w:rPr>
              <w:t>N.</w:t>
            </w:r>
            <w:r>
              <w:rPr>
                <w:rFonts w:ascii="Arial" w:hAnsi="Arial"/>
                <w:b/>
                <w:bCs/>
                <w:sz w:val="16"/>
                <w:szCs w:val="12"/>
                <w:vertAlign w:val="superscript"/>
                <w:lang w:val="es-ES"/>
              </w:rPr>
              <w:t>o</w:t>
            </w:r>
            <w:r>
              <w:rPr>
                <w:rFonts w:ascii="Arial" w:hAnsi="Arial"/>
                <w:b/>
                <w:bCs/>
                <w:sz w:val="16"/>
                <w:szCs w:val="12"/>
                <w:lang w:val="es-ES"/>
              </w:rPr>
              <w:t xml:space="preserve"> de hombres</w:t>
            </w:r>
          </w:p>
        </w:tc>
        <w:tc>
          <w:tcPr>
            <w:tcW w:w="870" w:type="pct"/>
            <w:shd w:val="clear" w:color="auto" w:fill="auto"/>
            <w:vAlign w:val="center"/>
          </w:tcPr>
          <w:p w14:paraId="457B2D05">
            <w:pPr>
              <w:jc w:val="center"/>
              <w:rPr>
                <w:rFonts w:ascii="Arial" w:hAnsi="Arial"/>
                <w:sz w:val="16"/>
                <w:szCs w:val="12"/>
                <w:lang w:val="es-ES"/>
              </w:rPr>
            </w:pPr>
            <w:r>
              <w:rPr>
                <w:rFonts w:ascii="Arial" w:hAnsi="Arial"/>
                <w:b/>
                <w:bCs/>
                <w:sz w:val="16"/>
                <w:szCs w:val="12"/>
                <w:lang w:val="es-ES"/>
              </w:rPr>
              <w:t>N.</w:t>
            </w:r>
            <w:r>
              <w:rPr>
                <w:rFonts w:ascii="Arial" w:hAnsi="Arial"/>
                <w:b/>
                <w:bCs/>
                <w:sz w:val="16"/>
                <w:szCs w:val="12"/>
                <w:vertAlign w:val="superscript"/>
                <w:lang w:val="es-ES"/>
              </w:rPr>
              <w:t>o</w:t>
            </w:r>
            <w:r>
              <w:rPr>
                <w:rFonts w:ascii="Arial" w:hAnsi="Arial"/>
                <w:b/>
                <w:bCs/>
                <w:sz w:val="16"/>
                <w:szCs w:val="12"/>
                <w:lang w:val="es-ES"/>
              </w:rPr>
              <w:t xml:space="preserve"> de personas no binarias</w:t>
            </w:r>
          </w:p>
        </w:tc>
        <w:tc>
          <w:tcPr>
            <w:tcW w:w="723" w:type="pct"/>
            <w:shd w:val="clear" w:color="auto" w:fill="auto"/>
            <w:vAlign w:val="center"/>
          </w:tcPr>
          <w:p w14:paraId="05E6A6D2">
            <w:pPr>
              <w:jc w:val="center"/>
              <w:rPr>
                <w:rFonts w:ascii="Arial" w:hAnsi="Arial"/>
                <w:sz w:val="16"/>
                <w:szCs w:val="12"/>
                <w:lang w:val="es-ES"/>
              </w:rPr>
            </w:pPr>
            <w:r>
              <w:rPr>
                <w:rFonts w:ascii="Arial" w:hAnsi="Arial"/>
                <w:b/>
                <w:bCs/>
                <w:sz w:val="16"/>
                <w:szCs w:val="12"/>
                <w:lang w:val="es-ES"/>
              </w:rPr>
              <w:t>TOTAL</w:t>
            </w:r>
          </w:p>
        </w:tc>
      </w:tr>
      <w:tr w14:paraId="3BEC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667" w:type="pct"/>
            <w:vMerge w:val="continue"/>
            <w:shd w:val="clear" w:color="auto" w:fill="auto"/>
            <w:vAlign w:val="center"/>
          </w:tcPr>
          <w:p w14:paraId="5E33B84E">
            <w:pPr>
              <w:rPr>
                <w:rFonts w:ascii="Arial" w:hAnsi="Arial"/>
                <w:b/>
                <w:bCs/>
                <w:sz w:val="16"/>
                <w:szCs w:val="12"/>
                <w:lang w:val="es-ES"/>
              </w:rPr>
            </w:pPr>
          </w:p>
        </w:tc>
        <w:tc>
          <w:tcPr>
            <w:tcW w:w="870" w:type="pct"/>
            <w:shd w:val="clear" w:color="auto" w:fill="auto"/>
            <w:vAlign w:val="center"/>
          </w:tcPr>
          <w:p w14:paraId="7534E878">
            <w:pPr>
              <w:jc w:val="center"/>
              <w:rPr>
                <w:rFonts w:ascii="Arial" w:hAnsi="Arial"/>
                <w:sz w:val="16"/>
                <w:szCs w:val="12"/>
                <w:lang w:val="es-ES"/>
              </w:rPr>
            </w:pPr>
          </w:p>
        </w:tc>
        <w:tc>
          <w:tcPr>
            <w:tcW w:w="870" w:type="pct"/>
            <w:shd w:val="clear" w:color="auto" w:fill="auto"/>
            <w:vAlign w:val="center"/>
          </w:tcPr>
          <w:p w14:paraId="55D073E0">
            <w:pPr>
              <w:jc w:val="center"/>
              <w:rPr>
                <w:rFonts w:ascii="Arial" w:hAnsi="Arial"/>
                <w:sz w:val="16"/>
                <w:szCs w:val="12"/>
                <w:lang w:val="es-ES"/>
              </w:rPr>
            </w:pPr>
          </w:p>
        </w:tc>
        <w:tc>
          <w:tcPr>
            <w:tcW w:w="870" w:type="pct"/>
            <w:shd w:val="clear" w:color="auto" w:fill="auto"/>
            <w:vAlign w:val="center"/>
          </w:tcPr>
          <w:p w14:paraId="2DB7013A">
            <w:pPr>
              <w:jc w:val="center"/>
              <w:rPr>
                <w:rFonts w:ascii="Arial" w:hAnsi="Arial"/>
                <w:sz w:val="16"/>
                <w:szCs w:val="12"/>
                <w:lang w:val="es-ES"/>
              </w:rPr>
            </w:pPr>
          </w:p>
        </w:tc>
        <w:tc>
          <w:tcPr>
            <w:tcW w:w="723" w:type="pct"/>
            <w:shd w:val="clear" w:color="auto" w:fill="auto"/>
            <w:vAlign w:val="center"/>
          </w:tcPr>
          <w:p w14:paraId="4CD4A7FE">
            <w:pPr>
              <w:jc w:val="center"/>
              <w:rPr>
                <w:rFonts w:ascii="Arial" w:hAnsi="Arial"/>
                <w:sz w:val="16"/>
                <w:szCs w:val="12"/>
                <w:lang w:val="es-ES"/>
              </w:rPr>
            </w:pPr>
          </w:p>
        </w:tc>
      </w:tr>
      <w:tr w14:paraId="5CA10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667" w:type="pct"/>
            <w:vMerge w:val="restart"/>
            <w:shd w:val="clear" w:color="auto" w:fill="auto"/>
            <w:vAlign w:val="center"/>
          </w:tcPr>
          <w:p w14:paraId="176510FE">
            <w:pPr>
              <w:rPr>
                <w:rFonts w:ascii="Arial" w:hAnsi="Arial"/>
                <w:b/>
                <w:bCs/>
                <w:sz w:val="16"/>
                <w:szCs w:val="12"/>
                <w:lang w:val="es-ES"/>
              </w:rPr>
            </w:pPr>
            <w:r>
              <w:rPr>
                <w:rFonts w:ascii="Arial" w:hAnsi="Arial"/>
                <w:b/>
                <w:bCs/>
                <w:sz w:val="16"/>
                <w:szCs w:val="12"/>
                <w:lang w:val="es-ES"/>
              </w:rPr>
              <w:t>Titulares de obligaciones</w:t>
            </w:r>
          </w:p>
        </w:tc>
        <w:tc>
          <w:tcPr>
            <w:tcW w:w="870" w:type="pct"/>
            <w:shd w:val="clear" w:color="auto" w:fill="auto"/>
            <w:vAlign w:val="center"/>
          </w:tcPr>
          <w:p w14:paraId="323CB178">
            <w:pPr>
              <w:jc w:val="center"/>
              <w:rPr>
                <w:rFonts w:ascii="Arial" w:hAnsi="Arial"/>
                <w:sz w:val="16"/>
                <w:szCs w:val="12"/>
                <w:lang w:val="es-ES"/>
              </w:rPr>
            </w:pPr>
            <w:r>
              <w:rPr>
                <w:rFonts w:ascii="Arial" w:hAnsi="Arial"/>
                <w:b/>
                <w:bCs/>
                <w:sz w:val="16"/>
                <w:szCs w:val="12"/>
                <w:lang w:val="es-ES"/>
              </w:rPr>
              <w:t>N.</w:t>
            </w:r>
            <w:r>
              <w:rPr>
                <w:rFonts w:ascii="Arial" w:hAnsi="Arial"/>
                <w:b/>
                <w:bCs/>
                <w:sz w:val="16"/>
                <w:szCs w:val="12"/>
                <w:vertAlign w:val="superscript"/>
                <w:lang w:val="es-ES"/>
              </w:rPr>
              <w:t>o</w:t>
            </w:r>
            <w:r>
              <w:rPr>
                <w:rFonts w:ascii="Arial" w:hAnsi="Arial"/>
                <w:b/>
                <w:bCs/>
                <w:sz w:val="16"/>
                <w:szCs w:val="12"/>
                <w:lang w:val="es-ES"/>
              </w:rPr>
              <w:t xml:space="preserve"> de mujeres</w:t>
            </w:r>
          </w:p>
        </w:tc>
        <w:tc>
          <w:tcPr>
            <w:tcW w:w="870" w:type="pct"/>
            <w:shd w:val="clear" w:color="auto" w:fill="auto"/>
            <w:vAlign w:val="center"/>
          </w:tcPr>
          <w:p w14:paraId="21E74627">
            <w:pPr>
              <w:jc w:val="center"/>
              <w:rPr>
                <w:rFonts w:ascii="Arial" w:hAnsi="Arial"/>
                <w:sz w:val="16"/>
                <w:szCs w:val="12"/>
                <w:lang w:val="es-ES"/>
              </w:rPr>
            </w:pPr>
            <w:r>
              <w:rPr>
                <w:rFonts w:ascii="Arial" w:hAnsi="Arial"/>
                <w:b/>
                <w:bCs/>
                <w:sz w:val="16"/>
                <w:szCs w:val="12"/>
                <w:lang w:val="es-ES"/>
              </w:rPr>
              <w:t>N.</w:t>
            </w:r>
            <w:r>
              <w:rPr>
                <w:rFonts w:ascii="Arial" w:hAnsi="Arial"/>
                <w:b/>
                <w:bCs/>
                <w:sz w:val="16"/>
                <w:szCs w:val="12"/>
                <w:vertAlign w:val="superscript"/>
                <w:lang w:val="es-ES"/>
              </w:rPr>
              <w:t>o</w:t>
            </w:r>
            <w:r>
              <w:rPr>
                <w:rFonts w:ascii="Arial" w:hAnsi="Arial"/>
                <w:b/>
                <w:bCs/>
                <w:sz w:val="16"/>
                <w:szCs w:val="12"/>
                <w:lang w:val="es-ES"/>
              </w:rPr>
              <w:t xml:space="preserve"> de hombres</w:t>
            </w:r>
          </w:p>
        </w:tc>
        <w:tc>
          <w:tcPr>
            <w:tcW w:w="870" w:type="pct"/>
            <w:shd w:val="clear" w:color="auto" w:fill="auto"/>
            <w:vAlign w:val="center"/>
          </w:tcPr>
          <w:p w14:paraId="59566BCB">
            <w:pPr>
              <w:jc w:val="center"/>
              <w:rPr>
                <w:rFonts w:ascii="Arial" w:hAnsi="Arial"/>
                <w:sz w:val="16"/>
                <w:szCs w:val="12"/>
                <w:lang w:val="es-ES"/>
              </w:rPr>
            </w:pPr>
            <w:r>
              <w:rPr>
                <w:rFonts w:ascii="Arial" w:hAnsi="Arial"/>
                <w:b/>
                <w:bCs/>
                <w:sz w:val="16"/>
                <w:szCs w:val="12"/>
                <w:lang w:val="es-ES"/>
              </w:rPr>
              <w:t>N.</w:t>
            </w:r>
            <w:r>
              <w:rPr>
                <w:rFonts w:ascii="Arial" w:hAnsi="Arial"/>
                <w:b/>
                <w:bCs/>
                <w:sz w:val="16"/>
                <w:szCs w:val="12"/>
                <w:vertAlign w:val="superscript"/>
                <w:lang w:val="es-ES"/>
              </w:rPr>
              <w:t>o</w:t>
            </w:r>
            <w:r>
              <w:rPr>
                <w:rFonts w:ascii="Arial" w:hAnsi="Arial"/>
                <w:b/>
                <w:bCs/>
                <w:sz w:val="16"/>
                <w:szCs w:val="12"/>
                <w:lang w:val="es-ES"/>
              </w:rPr>
              <w:t xml:space="preserve"> de personas no binarias</w:t>
            </w:r>
          </w:p>
        </w:tc>
        <w:tc>
          <w:tcPr>
            <w:tcW w:w="723" w:type="pct"/>
            <w:shd w:val="clear" w:color="auto" w:fill="auto"/>
            <w:vAlign w:val="center"/>
          </w:tcPr>
          <w:p w14:paraId="60E5B395">
            <w:pPr>
              <w:jc w:val="center"/>
              <w:rPr>
                <w:rFonts w:ascii="Arial" w:hAnsi="Arial"/>
                <w:sz w:val="16"/>
                <w:szCs w:val="12"/>
                <w:lang w:val="es-ES"/>
              </w:rPr>
            </w:pPr>
            <w:r>
              <w:rPr>
                <w:rFonts w:ascii="Arial" w:hAnsi="Arial"/>
                <w:b/>
                <w:bCs/>
                <w:sz w:val="16"/>
                <w:szCs w:val="12"/>
                <w:lang w:val="es-ES"/>
              </w:rPr>
              <w:t>TOTAL</w:t>
            </w:r>
          </w:p>
        </w:tc>
      </w:tr>
      <w:tr w14:paraId="74716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667" w:type="pct"/>
            <w:vMerge w:val="continue"/>
            <w:shd w:val="clear" w:color="auto" w:fill="auto"/>
          </w:tcPr>
          <w:p w14:paraId="62124A75">
            <w:pPr>
              <w:jc w:val="both"/>
              <w:rPr>
                <w:rFonts w:ascii="Arial" w:hAnsi="Arial"/>
                <w:lang w:val="es-ES"/>
              </w:rPr>
            </w:pPr>
          </w:p>
        </w:tc>
        <w:tc>
          <w:tcPr>
            <w:tcW w:w="870" w:type="pct"/>
            <w:shd w:val="clear" w:color="auto" w:fill="auto"/>
            <w:vAlign w:val="center"/>
          </w:tcPr>
          <w:p w14:paraId="20B8194D">
            <w:pPr>
              <w:jc w:val="center"/>
              <w:rPr>
                <w:rFonts w:ascii="Arial" w:hAnsi="Arial"/>
                <w:sz w:val="16"/>
                <w:szCs w:val="12"/>
                <w:lang w:val="es-ES"/>
              </w:rPr>
            </w:pPr>
          </w:p>
        </w:tc>
        <w:tc>
          <w:tcPr>
            <w:tcW w:w="870" w:type="pct"/>
            <w:shd w:val="clear" w:color="auto" w:fill="auto"/>
            <w:vAlign w:val="center"/>
          </w:tcPr>
          <w:p w14:paraId="7504DD99">
            <w:pPr>
              <w:jc w:val="center"/>
              <w:rPr>
                <w:rFonts w:ascii="Arial" w:hAnsi="Arial"/>
                <w:sz w:val="16"/>
                <w:szCs w:val="12"/>
                <w:lang w:val="es-ES"/>
              </w:rPr>
            </w:pPr>
          </w:p>
        </w:tc>
        <w:tc>
          <w:tcPr>
            <w:tcW w:w="870" w:type="pct"/>
            <w:shd w:val="clear" w:color="auto" w:fill="auto"/>
            <w:vAlign w:val="center"/>
          </w:tcPr>
          <w:p w14:paraId="69F08607">
            <w:pPr>
              <w:jc w:val="center"/>
              <w:rPr>
                <w:rFonts w:ascii="Arial" w:hAnsi="Arial"/>
                <w:sz w:val="16"/>
                <w:szCs w:val="12"/>
                <w:lang w:val="es-ES"/>
              </w:rPr>
            </w:pPr>
          </w:p>
        </w:tc>
        <w:tc>
          <w:tcPr>
            <w:tcW w:w="723" w:type="pct"/>
            <w:shd w:val="clear" w:color="auto" w:fill="auto"/>
            <w:vAlign w:val="center"/>
          </w:tcPr>
          <w:p w14:paraId="6D8D6266">
            <w:pPr>
              <w:jc w:val="center"/>
              <w:rPr>
                <w:rFonts w:ascii="Arial" w:hAnsi="Arial"/>
                <w:sz w:val="16"/>
                <w:szCs w:val="12"/>
                <w:lang w:val="es-ES"/>
              </w:rPr>
            </w:pPr>
          </w:p>
        </w:tc>
      </w:tr>
      <w:tr w14:paraId="0BA8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4277" w:type="pct"/>
            <w:gridSpan w:val="4"/>
            <w:shd w:val="clear" w:color="auto" w:fill="auto"/>
            <w:vAlign w:val="center"/>
          </w:tcPr>
          <w:p w14:paraId="02056232">
            <w:pPr>
              <w:rPr>
                <w:rFonts w:ascii="Arial" w:hAnsi="Arial"/>
                <w:b/>
                <w:bCs/>
                <w:sz w:val="16"/>
                <w:szCs w:val="12"/>
                <w:lang w:val="es-ES"/>
              </w:rPr>
            </w:pPr>
            <w:r>
              <w:rPr>
                <w:rFonts w:ascii="Arial" w:hAnsi="Arial"/>
                <w:b/>
                <w:bCs/>
                <w:sz w:val="16"/>
                <w:szCs w:val="12"/>
                <w:lang w:val="es-ES"/>
              </w:rPr>
              <w:t>TOTAL PARTICIPANTES</w:t>
            </w:r>
          </w:p>
        </w:tc>
        <w:tc>
          <w:tcPr>
            <w:tcW w:w="723" w:type="pct"/>
            <w:shd w:val="clear" w:color="auto" w:fill="auto"/>
            <w:vAlign w:val="center"/>
          </w:tcPr>
          <w:p w14:paraId="69BC8226">
            <w:pPr>
              <w:jc w:val="center"/>
              <w:rPr>
                <w:rFonts w:ascii="Arial" w:hAnsi="Arial"/>
                <w:sz w:val="16"/>
                <w:szCs w:val="12"/>
                <w:lang w:val="es-ES"/>
              </w:rPr>
            </w:pPr>
          </w:p>
        </w:tc>
      </w:tr>
    </w:tbl>
    <w:p w14:paraId="539830E9">
      <w:pPr>
        <w:jc w:val="both"/>
        <w:rPr>
          <w:rFonts w:ascii="Arial" w:hAnsi="Arial"/>
          <w:lang w:val="es-ES"/>
        </w:rPr>
      </w:pPr>
    </w:p>
    <w:p w14:paraId="7EBD1CDF">
      <w:pPr>
        <w:ind w:left="284"/>
        <w:jc w:val="both"/>
        <w:rPr>
          <w:rFonts w:ascii="Arial" w:hAnsi="Arial"/>
          <w:lang w:val="es-ES"/>
        </w:rPr>
      </w:pPr>
    </w:p>
    <w:p w14:paraId="76E04BC9">
      <w:pPr>
        <w:numPr>
          <w:ilvl w:val="0"/>
          <w:numId w:val="1"/>
        </w:numPr>
        <w:jc w:val="both"/>
        <w:outlineLvl w:val="0"/>
        <w:rPr>
          <w:rFonts w:ascii="Arial" w:hAnsi="Arial"/>
          <w:b/>
          <w:sz w:val="22"/>
          <w:szCs w:val="18"/>
          <w:u w:val="single"/>
          <w:lang w:val="es-ES"/>
        </w:rPr>
      </w:pPr>
      <w:r>
        <w:rPr>
          <w:rFonts w:ascii="Arial" w:hAnsi="Arial"/>
          <w:b/>
          <w:szCs w:val="24"/>
          <w:u w:val="single"/>
          <w:lang w:val="es-ES"/>
        </w:rPr>
        <w:t>DESCRIPCIÓN DE LA INTERVENCIÓN</w:t>
      </w:r>
      <w:r>
        <w:rPr>
          <w:rFonts w:ascii="Arial" w:hAnsi="Arial"/>
          <w:sz w:val="20"/>
          <w:lang w:val="es-ES"/>
        </w:rPr>
        <w:t xml:space="preserve"> (</w:t>
      </w:r>
      <w:r>
        <w:rPr>
          <w:rFonts w:ascii="Arial" w:hAnsi="Arial"/>
          <w:sz w:val="18"/>
          <w:szCs w:val="18"/>
          <w:lang w:val="es-ES"/>
        </w:rPr>
        <w:t>de acuerdo con la matriz del marco lógico del proyecto inicial).</w:t>
      </w:r>
    </w:p>
    <w:p w14:paraId="7F048D01">
      <w:pPr>
        <w:jc w:val="both"/>
        <w:rPr>
          <w:rFonts w:ascii="Arial" w:hAnsi="Arial"/>
          <w:sz w:val="20"/>
          <w:lang w:val="es-ES"/>
        </w:rPr>
      </w:pPr>
    </w:p>
    <w:p w14:paraId="4E05CFD7">
      <w:pPr>
        <w:jc w:val="both"/>
        <w:rPr>
          <w:rFonts w:ascii="Arial" w:hAnsi="Arial"/>
          <w:sz w:val="18"/>
          <w:szCs w:val="18"/>
          <w:lang w:val="es-ES"/>
        </w:rPr>
      </w:pPr>
      <w:r>
        <w:rPr>
          <w:rFonts w:ascii="Arial" w:hAnsi="Arial"/>
          <w:b/>
          <w:sz w:val="20"/>
          <w:lang w:val="es-ES"/>
        </w:rPr>
        <w:t xml:space="preserve">4.1- OBJETIVOS Y RESULTADOS </w:t>
      </w:r>
      <w:r>
        <w:rPr>
          <w:rFonts w:ascii="Arial" w:hAnsi="Arial"/>
          <w:sz w:val="18"/>
          <w:szCs w:val="18"/>
          <w:lang w:val="es-ES"/>
        </w:rPr>
        <w:t>(añadir tantos cuadros como sean necesarios).</w:t>
      </w:r>
    </w:p>
    <w:p w14:paraId="5ED0BFD9">
      <w:pPr>
        <w:jc w:val="both"/>
        <w:rPr>
          <w:rFonts w:ascii="Arial" w:hAnsi="Arial"/>
          <w:sz w:val="20"/>
          <w:lang w:val="es-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6"/>
        <w:gridCol w:w="4000"/>
      </w:tblGrid>
      <w:tr w14:paraId="7C93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2"/>
          </w:tcPr>
          <w:p w14:paraId="0EAECA83">
            <w:pPr>
              <w:jc w:val="both"/>
              <w:rPr>
                <w:rFonts w:ascii="Arial" w:hAnsi="Arial"/>
                <w:sz w:val="18"/>
                <w:szCs w:val="18"/>
                <w:lang w:val="es-ES"/>
              </w:rPr>
            </w:pPr>
            <w:r>
              <w:rPr>
                <w:rFonts w:ascii="Arial" w:hAnsi="Arial"/>
                <w:b/>
                <w:sz w:val="18"/>
                <w:szCs w:val="18"/>
                <w:lang w:val="es-ES"/>
              </w:rPr>
              <w:t>Objetivo general</w:t>
            </w:r>
            <w:r>
              <w:rPr>
                <w:rFonts w:ascii="Arial" w:hAnsi="Arial"/>
                <w:sz w:val="18"/>
                <w:szCs w:val="18"/>
                <w:lang w:val="es-ES"/>
              </w:rPr>
              <w:t>:</w:t>
            </w:r>
          </w:p>
          <w:p w14:paraId="3DB073FE">
            <w:pPr>
              <w:jc w:val="both"/>
              <w:rPr>
                <w:rFonts w:ascii="Arial" w:hAnsi="Arial"/>
                <w:sz w:val="18"/>
                <w:szCs w:val="18"/>
                <w:lang w:val="es-ES"/>
              </w:rPr>
            </w:pPr>
          </w:p>
          <w:p w14:paraId="5B214054">
            <w:pPr>
              <w:jc w:val="both"/>
              <w:rPr>
                <w:rFonts w:ascii="Arial" w:hAnsi="Arial"/>
                <w:sz w:val="18"/>
                <w:szCs w:val="18"/>
                <w:lang w:val="es-ES"/>
              </w:rPr>
            </w:pPr>
          </w:p>
        </w:tc>
      </w:tr>
      <w:tr w14:paraId="34339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6" w:type="dxa"/>
          </w:tcPr>
          <w:p w14:paraId="1496B330">
            <w:pPr>
              <w:jc w:val="both"/>
              <w:rPr>
                <w:rFonts w:ascii="Arial" w:hAnsi="Arial"/>
                <w:sz w:val="18"/>
                <w:szCs w:val="18"/>
                <w:lang w:val="es-ES"/>
              </w:rPr>
            </w:pPr>
            <w:r>
              <w:rPr>
                <w:rFonts w:ascii="Arial" w:hAnsi="Arial"/>
                <w:b/>
                <w:sz w:val="18"/>
                <w:szCs w:val="18"/>
                <w:lang w:val="es-ES"/>
              </w:rPr>
              <w:t>Indicadores previstos del objetivo general</w:t>
            </w:r>
            <w:r>
              <w:rPr>
                <w:rFonts w:ascii="Arial" w:hAnsi="Arial"/>
                <w:sz w:val="18"/>
                <w:szCs w:val="18"/>
                <w:lang w:val="es-ES"/>
              </w:rPr>
              <w:t>:</w:t>
            </w:r>
          </w:p>
          <w:p w14:paraId="0659DAA6">
            <w:pPr>
              <w:jc w:val="both"/>
              <w:rPr>
                <w:rFonts w:ascii="Arial" w:hAnsi="Arial"/>
                <w:sz w:val="18"/>
                <w:szCs w:val="18"/>
                <w:lang w:val="es-ES"/>
              </w:rPr>
            </w:pPr>
          </w:p>
          <w:p w14:paraId="3705BE3A">
            <w:pPr>
              <w:jc w:val="both"/>
              <w:rPr>
                <w:rFonts w:ascii="Arial" w:hAnsi="Arial"/>
                <w:sz w:val="18"/>
                <w:szCs w:val="18"/>
                <w:lang w:val="es-ES"/>
              </w:rPr>
            </w:pPr>
          </w:p>
          <w:p w14:paraId="0A766B39">
            <w:pPr>
              <w:jc w:val="both"/>
              <w:rPr>
                <w:rFonts w:ascii="Arial" w:hAnsi="Arial"/>
                <w:sz w:val="18"/>
                <w:szCs w:val="18"/>
                <w:lang w:val="es-ES"/>
              </w:rPr>
            </w:pPr>
          </w:p>
        </w:tc>
        <w:tc>
          <w:tcPr>
            <w:tcW w:w="4000" w:type="dxa"/>
          </w:tcPr>
          <w:p w14:paraId="6C76424A">
            <w:pPr>
              <w:jc w:val="both"/>
              <w:rPr>
                <w:rFonts w:ascii="Arial" w:hAnsi="Arial"/>
                <w:sz w:val="18"/>
                <w:szCs w:val="18"/>
                <w:lang w:val="es-ES"/>
              </w:rPr>
            </w:pPr>
            <w:r>
              <w:rPr>
                <w:rFonts w:ascii="Arial" w:hAnsi="Arial"/>
                <w:b/>
                <w:sz w:val="18"/>
                <w:szCs w:val="18"/>
                <w:lang w:val="es-ES"/>
              </w:rPr>
              <w:t>Fuentes de verificación</w:t>
            </w:r>
            <w:r>
              <w:rPr>
                <w:rFonts w:ascii="Arial" w:hAnsi="Arial"/>
                <w:sz w:val="18"/>
                <w:szCs w:val="18"/>
                <w:lang w:val="es-ES"/>
              </w:rPr>
              <w:t>:</w:t>
            </w:r>
          </w:p>
        </w:tc>
      </w:tr>
    </w:tbl>
    <w:p w14:paraId="6EC30AA6">
      <w:pPr>
        <w:jc w:val="both"/>
        <w:rPr>
          <w:rFonts w:ascii="Arial" w:hAnsi="Arial"/>
          <w:sz w:val="18"/>
          <w:szCs w:val="18"/>
          <w:lang w:val="es-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6BFA3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3"/>
          </w:tcPr>
          <w:p w14:paraId="1D925D99">
            <w:pPr>
              <w:jc w:val="both"/>
              <w:rPr>
                <w:rFonts w:ascii="Arial" w:hAnsi="Arial"/>
                <w:sz w:val="18"/>
                <w:szCs w:val="18"/>
                <w:lang w:val="es-ES"/>
              </w:rPr>
            </w:pPr>
            <w:r>
              <w:rPr>
                <w:rFonts w:ascii="Arial" w:hAnsi="Arial"/>
                <w:b/>
                <w:sz w:val="18"/>
                <w:szCs w:val="18"/>
                <w:lang w:val="es-ES"/>
              </w:rPr>
              <w:t>Objetivo específico 1</w:t>
            </w:r>
            <w:r>
              <w:rPr>
                <w:rFonts w:ascii="Arial" w:hAnsi="Arial"/>
                <w:sz w:val="18"/>
                <w:szCs w:val="18"/>
                <w:lang w:val="es-ES"/>
              </w:rPr>
              <w:t>:</w:t>
            </w:r>
          </w:p>
          <w:p w14:paraId="5E566923">
            <w:pPr>
              <w:jc w:val="both"/>
              <w:rPr>
                <w:rFonts w:ascii="Arial" w:hAnsi="Arial"/>
                <w:sz w:val="18"/>
                <w:szCs w:val="18"/>
                <w:lang w:val="es-ES"/>
              </w:rPr>
            </w:pPr>
          </w:p>
          <w:p w14:paraId="5D495DC3">
            <w:pPr>
              <w:jc w:val="both"/>
              <w:rPr>
                <w:rFonts w:ascii="Arial" w:hAnsi="Arial"/>
                <w:sz w:val="18"/>
                <w:szCs w:val="18"/>
                <w:lang w:val="es-ES"/>
              </w:rPr>
            </w:pPr>
          </w:p>
        </w:tc>
      </w:tr>
      <w:tr w14:paraId="1C94F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Pr>
          <w:p w14:paraId="7B1CEB61">
            <w:pPr>
              <w:jc w:val="both"/>
              <w:rPr>
                <w:rFonts w:ascii="Arial" w:hAnsi="Arial"/>
                <w:sz w:val="18"/>
                <w:szCs w:val="18"/>
                <w:lang w:val="es-ES"/>
              </w:rPr>
            </w:pPr>
            <w:r>
              <w:rPr>
                <w:rFonts w:ascii="Arial" w:hAnsi="Arial"/>
                <w:b/>
                <w:sz w:val="18"/>
                <w:szCs w:val="18"/>
                <w:lang w:val="es-ES"/>
              </w:rPr>
              <w:t>Indicadores previstos</w:t>
            </w:r>
            <w:r>
              <w:rPr>
                <w:rFonts w:ascii="Arial" w:hAnsi="Arial"/>
                <w:sz w:val="18"/>
                <w:szCs w:val="18"/>
                <w:lang w:val="es-ES"/>
              </w:rPr>
              <w:t>:</w:t>
            </w:r>
          </w:p>
          <w:p w14:paraId="353E1D7F">
            <w:pPr>
              <w:jc w:val="both"/>
              <w:rPr>
                <w:rFonts w:ascii="Arial" w:hAnsi="Arial"/>
                <w:sz w:val="18"/>
                <w:szCs w:val="18"/>
                <w:lang w:val="es-ES"/>
              </w:rPr>
            </w:pPr>
          </w:p>
          <w:p w14:paraId="48AC0EE7">
            <w:pPr>
              <w:jc w:val="both"/>
              <w:rPr>
                <w:rFonts w:ascii="Arial" w:hAnsi="Arial"/>
                <w:sz w:val="18"/>
                <w:szCs w:val="18"/>
                <w:lang w:val="es-ES"/>
              </w:rPr>
            </w:pPr>
          </w:p>
          <w:p w14:paraId="30CC0492">
            <w:pPr>
              <w:jc w:val="both"/>
              <w:rPr>
                <w:rFonts w:ascii="Arial" w:hAnsi="Arial"/>
                <w:sz w:val="18"/>
                <w:szCs w:val="18"/>
                <w:lang w:val="es-ES"/>
              </w:rPr>
            </w:pPr>
          </w:p>
        </w:tc>
        <w:tc>
          <w:tcPr>
            <w:tcW w:w="3261" w:type="dxa"/>
          </w:tcPr>
          <w:p w14:paraId="30B221F0">
            <w:pPr>
              <w:jc w:val="both"/>
              <w:rPr>
                <w:rFonts w:ascii="Arial" w:hAnsi="Arial"/>
                <w:sz w:val="18"/>
                <w:szCs w:val="18"/>
                <w:lang w:val="es-ES"/>
              </w:rPr>
            </w:pPr>
            <w:r>
              <w:rPr>
                <w:rFonts w:ascii="Arial" w:hAnsi="Arial"/>
                <w:b/>
                <w:sz w:val="18"/>
                <w:szCs w:val="18"/>
                <w:lang w:val="es-ES"/>
              </w:rPr>
              <w:t>Objetivos logrados:</w:t>
            </w:r>
          </w:p>
        </w:tc>
        <w:tc>
          <w:tcPr>
            <w:tcW w:w="2440" w:type="dxa"/>
          </w:tcPr>
          <w:p w14:paraId="40E44F7C">
            <w:pPr>
              <w:jc w:val="both"/>
              <w:rPr>
                <w:rFonts w:ascii="Arial" w:hAnsi="Arial"/>
                <w:sz w:val="18"/>
                <w:szCs w:val="18"/>
                <w:lang w:val="es-ES"/>
              </w:rPr>
            </w:pPr>
            <w:r>
              <w:rPr>
                <w:rFonts w:ascii="Arial" w:hAnsi="Arial"/>
                <w:b/>
                <w:sz w:val="18"/>
                <w:szCs w:val="18"/>
                <w:lang w:val="es-ES"/>
              </w:rPr>
              <w:t>Fuentes de verificación</w:t>
            </w:r>
            <w:r>
              <w:rPr>
                <w:rFonts w:ascii="Arial" w:hAnsi="Arial"/>
                <w:sz w:val="18"/>
                <w:szCs w:val="18"/>
                <w:lang w:val="es-ES"/>
              </w:rPr>
              <w:t>:</w:t>
            </w:r>
          </w:p>
        </w:tc>
      </w:tr>
    </w:tbl>
    <w:p w14:paraId="4B63D753">
      <w:pPr>
        <w:jc w:val="both"/>
        <w:rPr>
          <w:rFonts w:ascii="Arial" w:hAnsi="Arial"/>
          <w:sz w:val="18"/>
          <w:szCs w:val="18"/>
          <w:lang w:val="es-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0B7C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3"/>
          </w:tcPr>
          <w:p w14:paraId="3DE25D26">
            <w:pPr>
              <w:jc w:val="both"/>
              <w:rPr>
                <w:rFonts w:ascii="Arial" w:hAnsi="Arial"/>
                <w:sz w:val="18"/>
                <w:szCs w:val="18"/>
                <w:lang w:val="es-ES"/>
              </w:rPr>
            </w:pPr>
            <w:r>
              <w:rPr>
                <w:rFonts w:ascii="Arial" w:hAnsi="Arial"/>
                <w:b/>
                <w:sz w:val="18"/>
                <w:szCs w:val="18"/>
                <w:lang w:val="es-ES"/>
              </w:rPr>
              <w:t>Resultado esperado 1.1</w:t>
            </w:r>
            <w:r>
              <w:rPr>
                <w:rFonts w:ascii="Arial" w:hAnsi="Arial"/>
                <w:sz w:val="18"/>
                <w:szCs w:val="18"/>
                <w:lang w:val="es-ES"/>
              </w:rPr>
              <w:t>:</w:t>
            </w:r>
          </w:p>
          <w:p w14:paraId="2305D02D">
            <w:pPr>
              <w:jc w:val="both"/>
              <w:rPr>
                <w:rFonts w:ascii="Arial" w:hAnsi="Arial"/>
                <w:sz w:val="18"/>
                <w:szCs w:val="18"/>
                <w:lang w:val="es-ES"/>
              </w:rPr>
            </w:pPr>
          </w:p>
          <w:p w14:paraId="7F8B1752">
            <w:pPr>
              <w:jc w:val="both"/>
              <w:rPr>
                <w:rFonts w:ascii="Arial" w:hAnsi="Arial"/>
                <w:sz w:val="18"/>
                <w:szCs w:val="18"/>
                <w:lang w:val="es-ES"/>
              </w:rPr>
            </w:pPr>
          </w:p>
          <w:p w14:paraId="10643708">
            <w:pPr>
              <w:jc w:val="both"/>
              <w:rPr>
                <w:rFonts w:ascii="Arial" w:hAnsi="Arial"/>
                <w:sz w:val="18"/>
                <w:szCs w:val="18"/>
                <w:lang w:val="es-ES"/>
              </w:rPr>
            </w:pPr>
          </w:p>
        </w:tc>
      </w:tr>
      <w:tr w14:paraId="38102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Pr>
          <w:p w14:paraId="762FEB8D">
            <w:pPr>
              <w:jc w:val="both"/>
              <w:rPr>
                <w:rFonts w:ascii="Arial" w:hAnsi="Arial"/>
                <w:sz w:val="18"/>
                <w:szCs w:val="18"/>
                <w:lang w:val="es-ES"/>
              </w:rPr>
            </w:pPr>
            <w:r>
              <w:rPr>
                <w:rFonts w:ascii="Arial" w:hAnsi="Arial"/>
                <w:b/>
                <w:sz w:val="18"/>
                <w:szCs w:val="18"/>
                <w:lang w:val="es-ES"/>
              </w:rPr>
              <w:t>Indicadores previstos</w:t>
            </w:r>
            <w:r>
              <w:rPr>
                <w:rFonts w:ascii="Arial" w:hAnsi="Arial"/>
                <w:sz w:val="18"/>
                <w:szCs w:val="18"/>
                <w:lang w:val="es-ES"/>
              </w:rPr>
              <w:t>:</w:t>
            </w:r>
          </w:p>
          <w:p w14:paraId="073D1CA7">
            <w:pPr>
              <w:jc w:val="both"/>
              <w:rPr>
                <w:rFonts w:ascii="Arial" w:hAnsi="Arial"/>
                <w:sz w:val="18"/>
                <w:szCs w:val="18"/>
                <w:lang w:val="es-ES"/>
              </w:rPr>
            </w:pPr>
          </w:p>
          <w:p w14:paraId="7642238F">
            <w:pPr>
              <w:jc w:val="both"/>
              <w:rPr>
                <w:rFonts w:ascii="Arial" w:hAnsi="Arial"/>
                <w:sz w:val="18"/>
                <w:szCs w:val="18"/>
                <w:lang w:val="es-ES"/>
              </w:rPr>
            </w:pPr>
          </w:p>
          <w:p w14:paraId="20B9ED32">
            <w:pPr>
              <w:jc w:val="both"/>
              <w:rPr>
                <w:rFonts w:ascii="Arial" w:hAnsi="Arial"/>
                <w:sz w:val="18"/>
                <w:szCs w:val="18"/>
                <w:lang w:val="es-ES"/>
              </w:rPr>
            </w:pPr>
          </w:p>
        </w:tc>
        <w:tc>
          <w:tcPr>
            <w:tcW w:w="3261" w:type="dxa"/>
          </w:tcPr>
          <w:p w14:paraId="759B98DF">
            <w:pPr>
              <w:jc w:val="both"/>
              <w:rPr>
                <w:rFonts w:ascii="Arial" w:hAnsi="Arial"/>
                <w:sz w:val="18"/>
                <w:szCs w:val="18"/>
                <w:lang w:val="es-ES"/>
              </w:rPr>
            </w:pPr>
            <w:r>
              <w:rPr>
                <w:rFonts w:ascii="Arial" w:hAnsi="Arial"/>
                <w:b/>
                <w:sz w:val="18"/>
                <w:szCs w:val="18"/>
                <w:lang w:val="es-ES"/>
              </w:rPr>
              <w:t>Resultados logrados</w:t>
            </w:r>
            <w:r>
              <w:rPr>
                <w:rFonts w:ascii="Arial" w:hAnsi="Arial"/>
                <w:sz w:val="18"/>
                <w:szCs w:val="18"/>
                <w:lang w:val="es-ES"/>
              </w:rPr>
              <w:t>:</w:t>
            </w:r>
          </w:p>
        </w:tc>
        <w:tc>
          <w:tcPr>
            <w:tcW w:w="2440" w:type="dxa"/>
          </w:tcPr>
          <w:p w14:paraId="0FAE50DD">
            <w:pPr>
              <w:jc w:val="both"/>
              <w:rPr>
                <w:rFonts w:ascii="Arial" w:hAnsi="Arial"/>
                <w:sz w:val="18"/>
                <w:szCs w:val="18"/>
                <w:lang w:val="es-ES"/>
              </w:rPr>
            </w:pPr>
            <w:r>
              <w:rPr>
                <w:rFonts w:ascii="Arial" w:hAnsi="Arial"/>
                <w:b/>
                <w:sz w:val="18"/>
                <w:szCs w:val="18"/>
                <w:lang w:val="es-ES"/>
              </w:rPr>
              <w:t>Fuentes de verificación</w:t>
            </w:r>
            <w:r>
              <w:rPr>
                <w:rFonts w:ascii="Arial" w:hAnsi="Arial"/>
                <w:sz w:val="18"/>
                <w:szCs w:val="18"/>
                <w:lang w:val="es-ES"/>
              </w:rPr>
              <w:t>:</w:t>
            </w:r>
          </w:p>
        </w:tc>
      </w:tr>
    </w:tbl>
    <w:p w14:paraId="401DB3DD">
      <w:pPr>
        <w:rPr>
          <w:lang w:val="es-ES"/>
        </w:rPr>
      </w:pPr>
      <w:r>
        <w:rPr>
          <w:lang w:val="es-ES"/>
        </w:rPr>
        <w:br w:type="page"/>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1B78A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3"/>
          </w:tcPr>
          <w:p w14:paraId="2325C6BC">
            <w:pPr>
              <w:jc w:val="both"/>
              <w:rPr>
                <w:rFonts w:ascii="Arial" w:hAnsi="Arial"/>
                <w:sz w:val="18"/>
                <w:szCs w:val="18"/>
                <w:lang w:val="es-ES"/>
              </w:rPr>
            </w:pPr>
            <w:r>
              <w:rPr>
                <w:rFonts w:ascii="Arial" w:hAnsi="Arial"/>
                <w:b/>
                <w:sz w:val="18"/>
                <w:szCs w:val="18"/>
                <w:lang w:val="es-ES"/>
              </w:rPr>
              <w:t>Resultado esperado 1.2</w:t>
            </w:r>
            <w:r>
              <w:rPr>
                <w:rFonts w:ascii="Arial" w:hAnsi="Arial"/>
                <w:sz w:val="18"/>
                <w:szCs w:val="18"/>
                <w:lang w:val="es-ES"/>
              </w:rPr>
              <w:t>:</w:t>
            </w:r>
          </w:p>
          <w:p w14:paraId="05F204AE">
            <w:pPr>
              <w:jc w:val="both"/>
              <w:rPr>
                <w:rFonts w:ascii="Arial" w:hAnsi="Arial"/>
                <w:sz w:val="18"/>
                <w:szCs w:val="18"/>
                <w:lang w:val="es-ES"/>
              </w:rPr>
            </w:pPr>
          </w:p>
          <w:p w14:paraId="3115B487">
            <w:pPr>
              <w:jc w:val="both"/>
              <w:rPr>
                <w:rFonts w:ascii="Arial" w:hAnsi="Arial"/>
                <w:sz w:val="18"/>
                <w:szCs w:val="18"/>
                <w:lang w:val="es-ES"/>
              </w:rPr>
            </w:pPr>
          </w:p>
        </w:tc>
      </w:tr>
      <w:tr w14:paraId="5EFE0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Pr>
          <w:p w14:paraId="4CB3ED03">
            <w:pPr>
              <w:jc w:val="both"/>
              <w:rPr>
                <w:rFonts w:ascii="Arial" w:hAnsi="Arial"/>
                <w:sz w:val="18"/>
                <w:szCs w:val="18"/>
                <w:lang w:val="es-ES"/>
              </w:rPr>
            </w:pPr>
            <w:r>
              <w:rPr>
                <w:rFonts w:ascii="Arial" w:hAnsi="Arial"/>
                <w:b/>
                <w:sz w:val="18"/>
                <w:szCs w:val="18"/>
                <w:lang w:val="es-ES"/>
              </w:rPr>
              <w:t>Indicadores previstos</w:t>
            </w:r>
            <w:r>
              <w:rPr>
                <w:rFonts w:ascii="Arial" w:hAnsi="Arial"/>
                <w:sz w:val="18"/>
                <w:szCs w:val="18"/>
                <w:lang w:val="es-ES"/>
              </w:rPr>
              <w:t>:</w:t>
            </w:r>
          </w:p>
          <w:p w14:paraId="238C219F">
            <w:pPr>
              <w:jc w:val="both"/>
              <w:rPr>
                <w:rFonts w:ascii="Arial" w:hAnsi="Arial"/>
                <w:sz w:val="18"/>
                <w:szCs w:val="18"/>
                <w:lang w:val="es-ES"/>
              </w:rPr>
            </w:pPr>
          </w:p>
          <w:p w14:paraId="1561C979">
            <w:pPr>
              <w:jc w:val="both"/>
              <w:rPr>
                <w:rFonts w:ascii="Arial" w:hAnsi="Arial"/>
                <w:sz w:val="18"/>
                <w:szCs w:val="18"/>
                <w:lang w:val="es-ES"/>
              </w:rPr>
            </w:pPr>
          </w:p>
          <w:p w14:paraId="7CEF877D">
            <w:pPr>
              <w:jc w:val="both"/>
              <w:rPr>
                <w:rFonts w:ascii="Arial" w:hAnsi="Arial"/>
                <w:sz w:val="18"/>
                <w:szCs w:val="18"/>
                <w:lang w:val="es-ES"/>
              </w:rPr>
            </w:pPr>
          </w:p>
        </w:tc>
        <w:tc>
          <w:tcPr>
            <w:tcW w:w="3261" w:type="dxa"/>
          </w:tcPr>
          <w:p w14:paraId="2D1CB922">
            <w:pPr>
              <w:jc w:val="both"/>
              <w:rPr>
                <w:rFonts w:ascii="Arial" w:hAnsi="Arial"/>
                <w:sz w:val="18"/>
                <w:szCs w:val="18"/>
                <w:lang w:val="es-ES"/>
              </w:rPr>
            </w:pPr>
            <w:r>
              <w:rPr>
                <w:rFonts w:ascii="Arial" w:hAnsi="Arial"/>
                <w:b/>
                <w:sz w:val="18"/>
                <w:szCs w:val="18"/>
                <w:lang w:val="es-ES"/>
              </w:rPr>
              <w:t>Resultados logrados</w:t>
            </w:r>
            <w:r>
              <w:rPr>
                <w:rFonts w:ascii="Arial" w:hAnsi="Arial"/>
                <w:sz w:val="18"/>
                <w:szCs w:val="18"/>
                <w:lang w:val="es-ES"/>
              </w:rPr>
              <w:t>:</w:t>
            </w:r>
          </w:p>
        </w:tc>
        <w:tc>
          <w:tcPr>
            <w:tcW w:w="2440" w:type="dxa"/>
          </w:tcPr>
          <w:p w14:paraId="5B82B9ED">
            <w:pPr>
              <w:jc w:val="both"/>
              <w:rPr>
                <w:rFonts w:ascii="Arial" w:hAnsi="Arial"/>
                <w:sz w:val="18"/>
                <w:szCs w:val="18"/>
                <w:lang w:val="es-ES"/>
              </w:rPr>
            </w:pPr>
            <w:r>
              <w:rPr>
                <w:rFonts w:ascii="Arial" w:hAnsi="Arial"/>
                <w:b/>
                <w:sz w:val="18"/>
                <w:szCs w:val="18"/>
                <w:lang w:val="es-ES"/>
              </w:rPr>
              <w:t>Fuentes de verificación</w:t>
            </w:r>
            <w:r>
              <w:rPr>
                <w:rFonts w:ascii="Arial" w:hAnsi="Arial"/>
                <w:sz w:val="18"/>
                <w:szCs w:val="18"/>
                <w:lang w:val="es-ES"/>
              </w:rPr>
              <w:t>:</w:t>
            </w:r>
          </w:p>
        </w:tc>
      </w:tr>
    </w:tbl>
    <w:p w14:paraId="615B2D4F">
      <w:pPr>
        <w:rPr>
          <w:lang w:val="es-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1B0C6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3"/>
          </w:tcPr>
          <w:p w14:paraId="553D79ED">
            <w:pPr>
              <w:rPr>
                <w:rFonts w:ascii="Arial" w:hAnsi="Arial"/>
                <w:sz w:val="18"/>
                <w:szCs w:val="18"/>
                <w:lang w:val="es-ES"/>
              </w:rPr>
            </w:pPr>
            <w:r>
              <w:rPr>
                <w:rFonts w:ascii="Arial" w:hAnsi="Arial"/>
                <w:b/>
                <w:sz w:val="18"/>
                <w:szCs w:val="18"/>
                <w:lang w:val="es-ES"/>
              </w:rPr>
              <w:t>Objetivo específico 2</w:t>
            </w:r>
            <w:r>
              <w:rPr>
                <w:rFonts w:ascii="Arial" w:hAnsi="Arial"/>
                <w:sz w:val="18"/>
                <w:szCs w:val="18"/>
                <w:lang w:val="es-ES"/>
              </w:rPr>
              <w:t>:</w:t>
            </w:r>
          </w:p>
          <w:p w14:paraId="55A7A3A0">
            <w:pPr>
              <w:rPr>
                <w:rFonts w:ascii="Arial" w:hAnsi="Arial"/>
                <w:sz w:val="18"/>
                <w:szCs w:val="18"/>
                <w:lang w:val="es-ES"/>
              </w:rPr>
            </w:pPr>
          </w:p>
          <w:p w14:paraId="02EC4CD7">
            <w:pPr>
              <w:rPr>
                <w:rFonts w:ascii="Arial" w:hAnsi="Arial"/>
                <w:sz w:val="18"/>
                <w:szCs w:val="18"/>
                <w:lang w:val="es-ES"/>
              </w:rPr>
            </w:pPr>
          </w:p>
        </w:tc>
      </w:tr>
      <w:tr w14:paraId="56187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Pr>
          <w:p w14:paraId="1F291902">
            <w:pPr>
              <w:jc w:val="both"/>
              <w:rPr>
                <w:rFonts w:ascii="Arial" w:hAnsi="Arial"/>
                <w:sz w:val="18"/>
                <w:szCs w:val="18"/>
                <w:lang w:val="es-ES"/>
              </w:rPr>
            </w:pPr>
            <w:r>
              <w:rPr>
                <w:rFonts w:ascii="Arial" w:hAnsi="Arial"/>
                <w:b/>
                <w:sz w:val="18"/>
                <w:szCs w:val="18"/>
                <w:lang w:val="es-ES"/>
              </w:rPr>
              <w:t>Indicadores previstos</w:t>
            </w:r>
            <w:r>
              <w:rPr>
                <w:rFonts w:ascii="Arial" w:hAnsi="Arial"/>
                <w:sz w:val="18"/>
                <w:szCs w:val="18"/>
                <w:lang w:val="es-ES"/>
              </w:rPr>
              <w:t>:</w:t>
            </w:r>
          </w:p>
          <w:p w14:paraId="5CF7FC19">
            <w:pPr>
              <w:rPr>
                <w:rFonts w:ascii="Arial" w:hAnsi="Arial"/>
                <w:sz w:val="18"/>
                <w:szCs w:val="18"/>
                <w:lang w:val="es-ES"/>
              </w:rPr>
            </w:pPr>
          </w:p>
          <w:p w14:paraId="2E65FB72">
            <w:pPr>
              <w:rPr>
                <w:rFonts w:ascii="Arial" w:hAnsi="Arial"/>
                <w:sz w:val="18"/>
                <w:szCs w:val="18"/>
                <w:lang w:val="es-ES"/>
              </w:rPr>
            </w:pPr>
          </w:p>
          <w:p w14:paraId="4C2EF48B">
            <w:pPr>
              <w:rPr>
                <w:rFonts w:ascii="Arial" w:hAnsi="Arial"/>
                <w:sz w:val="18"/>
                <w:szCs w:val="18"/>
                <w:lang w:val="es-ES"/>
              </w:rPr>
            </w:pPr>
          </w:p>
        </w:tc>
        <w:tc>
          <w:tcPr>
            <w:tcW w:w="3261" w:type="dxa"/>
          </w:tcPr>
          <w:p w14:paraId="48F64AF5">
            <w:pPr>
              <w:rPr>
                <w:rFonts w:ascii="Arial" w:hAnsi="Arial"/>
                <w:sz w:val="18"/>
                <w:szCs w:val="18"/>
                <w:lang w:val="es-ES"/>
              </w:rPr>
            </w:pPr>
            <w:r>
              <w:rPr>
                <w:rFonts w:ascii="Arial" w:hAnsi="Arial"/>
                <w:b/>
                <w:sz w:val="18"/>
                <w:szCs w:val="18"/>
                <w:lang w:val="es-ES"/>
              </w:rPr>
              <w:t>Objetivos logrados:</w:t>
            </w:r>
          </w:p>
        </w:tc>
        <w:tc>
          <w:tcPr>
            <w:tcW w:w="2440" w:type="dxa"/>
          </w:tcPr>
          <w:p w14:paraId="02F1CA12">
            <w:pPr>
              <w:rPr>
                <w:rFonts w:ascii="Arial" w:hAnsi="Arial"/>
                <w:sz w:val="18"/>
                <w:szCs w:val="18"/>
                <w:lang w:val="es-ES"/>
              </w:rPr>
            </w:pPr>
            <w:r>
              <w:rPr>
                <w:rFonts w:ascii="Arial" w:hAnsi="Arial"/>
                <w:b/>
                <w:sz w:val="18"/>
                <w:szCs w:val="18"/>
                <w:lang w:val="es-ES"/>
              </w:rPr>
              <w:t>Fuentes de verificación</w:t>
            </w:r>
            <w:r>
              <w:rPr>
                <w:rFonts w:ascii="Arial" w:hAnsi="Arial"/>
                <w:sz w:val="18"/>
                <w:szCs w:val="18"/>
                <w:lang w:val="es-ES"/>
              </w:rPr>
              <w:t>:</w:t>
            </w:r>
          </w:p>
        </w:tc>
      </w:tr>
    </w:tbl>
    <w:p w14:paraId="7FCC71D4">
      <w:pPr>
        <w:jc w:val="both"/>
        <w:rPr>
          <w:rFonts w:ascii="Arial" w:hAnsi="Arial"/>
          <w:sz w:val="18"/>
          <w:szCs w:val="18"/>
          <w:lang w:val="es-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10FF7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gridSpan w:val="3"/>
          </w:tcPr>
          <w:p w14:paraId="0A219DCF">
            <w:pPr>
              <w:rPr>
                <w:rFonts w:ascii="Arial" w:hAnsi="Arial"/>
                <w:sz w:val="18"/>
                <w:szCs w:val="18"/>
                <w:lang w:val="es-ES"/>
              </w:rPr>
            </w:pPr>
            <w:r>
              <w:rPr>
                <w:rFonts w:ascii="Arial" w:hAnsi="Arial"/>
                <w:b/>
                <w:sz w:val="18"/>
                <w:szCs w:val="18"/>
                <w:lang w:val="es-ES"/>
              </w:rPr>
              <w:t>Resultado esperado 2.1</w:t>
            </w:r>
            <w:r>
              <w:rPr>
                <w:rFonts w:ascii="Arial" w:hAnsi="Arial"/>
                <w:sz w:val="18"/>
                <w:szCs w:val="18"/>
                <w:lang w:val="es-ES"/>
              </w:rPr>
              <w:t>:</w:t>
            </w:r>
          </w:p>
          <w:p w14:paraId="72CE4085">
            <w:pPr>
              <w:rPr>
                <w:rFonts w:ascii="Arial" w:hAnsi="Arial"/>
                <w:sz w:val="18"/>
                <w:szCs w:val="18"/>
                <w:lang w:val="es-ES"/>
              </w:rPr>
            </w:pPr>
          </w:p>
          <w:p w14:paraId="04F43989">
            <w:pPr>
              <w:rPr>
                <w:rFonts w:ascii="Arial" w:hAnsi="Arial"/>
                <w:sz w:val="18"/>
                <w:szCs w:val="18"/>
                <w:lang w:val="es-ES"/>
              </w:rPr>
            </w:pPr>
          </w:p>
        </w:tc>
      </w:tr>
      <w:tr w14:paraId="198A0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Pr>
          <w:p w14:paraId="19AD35D5">
            <w:pPr>
              <w:rPr>
                <w:rFonts w:ascii="Arial" w:hAnsi="Arial"/>
                <w:sz w:val="18"/>
                <w:szCs w:val="18"/>
                <w:lang w:val="es-ES"/>
              </w:rPr>
            </w:pPr>
            <w:r>
              <w:rPr>
                <w:rFonts w:ascii="Arial" w:hAnsi="Arial"/>
                <w:b/>
                <w:sz w:val="18"/>
                <w:szCs w:val="18"/>
                <w:lang w:val="es-ES"/>
              </w:rPr>
              <w:t>Indicadores previstos</w:t>
            </w:r>
            <w:r>
              <w:rPr>
                <w:rFonts w:ascii="Arial" w:hAnsi="Arial"/>
                <w:sz w:val="18"/>
                <w:szCs w:val="18"/>
                <w:lang w:val="es-ES"/>
              </w:rPr>
              <w:t>:</w:t>
            </w:r>
          </w:p>
          <w:p w14:paraId="0F999912">
            <w:pPr>
              <w:rPr>
                <w:rFonts w:ascii="Arial" w:hAnsi="Arial"/>
                <w:sz w:val="18"/>
                <w:szCs w:val="18"/>
                <w:lang w:val="es-ES"/>
              </w:rPr>
            </w:pPr>
          </w:p>
          <w:p w14:paraId="555A0AE7">
            <w:pPr>
              <w:rPr>
                <w:rFonts w:ascii="Arial" w:hAnsi="Arial"/>
                <w:sz w:val="18"/>
                <w:szCs w:val="18"/>
                <w:lang w:val="es-ES"/>
              </w:rPr>
            </w:pPr>
          </w:p>
          <w:p w14:paraId="2ABBF59D">
            <w:pPr>
              <w:rPr>
                <w:rFonts w:ascii="Arial" w:hAnsi="Arial"/>
                <w:sz w:val="18"/>
                <w:szCs w:val="18"/>
                <w:lang w:val="es-ES"/>
              </w:rPr>
            </w:pPr>
          </w:p>
        </w:tc>
        <w:tc>
          <w:tcPr>
            <w:tcW w:w="3261" w:type="dxa"/>
          </w:tcPr>
          <w:p w14:paraId="1EB0B635">
            <w:pPr>
              <w:rPr>
                <w:rFonts w:ascii="Arial" w:hAnsi="Arial"/>
                <w:sz w:val="18"/>
                <w:szCs w:val="18"/>
                <w:lang w:val="es-ES"/>
              </w:rPr>
            </w:pPr>
            <w:r>
              <w:rPr>
                <w:rFonts w:ascii="Arial" w:hAnsi="Arial"/>
                <w:b/>
                <w:sz w:val="18"/>
                <w:szCs w:val="18"/>
                <w:lang w:val="es-ES"/>
              </w:rPr>
              <w:t>Resultados logrados</w:t>
            </w:r>
            <w:r>
              <w:rPr>
                <w:rFonts w:ascii="Arial" w:hAnsi="Arial"/>
                <w:sz w:val="18"/>
                <w:szCs w:val="18"/>
                <w:lang w:val="es-ES"/>
              </w:rPr>
              <w:t>:</w:t>
            </w:r>
          </w:p>
        </w:tc>
        <w:tc>
          <w:tcPr>
            <w:tcW w:w="2440" w:type="dxa"/>
          </w:tcPr>
          <w:p w14:paraId="516B2199">
            <w:pPr>
              <w:rPr>
                <w:rFonts w:ascii="Arial" w:hAnsi="Arial"/>
                <w:sz w:val="18"/>
                <w:szCs w:val="18"/>
                <w:lang w:val="es-ES"/>
              </w:rPr>
            </w:pPr>
            <w:r>
              <w:rPr>
                <w:rFonts w:ascii="Arial" w:hAnsi="Arial"/>
                <w:b/>
                <w:sz w:val="18"/>
                <w:szCs w:val="18"/>
                <w:lang w:val="es-ES"/>
              </w:rPr>
              <w:t>Fuentes de verificación</w:t>
            </w:r>
            <w:r>
              <w:rPr>
                <w:rFonts w:ascii="Arial" w:hAnsi="Arial"/>
                <w:sz w:val="18"/>
                <w:szCs w:val="18"/>
                <w:lang w:val="es-ES"/>
              </w:rPr>
              <w:t>:</w:t>
            </w:r>
          </w:p>
        </w:tc>
      </w:tr>
    </w:tbl>
    <w:p w14:paraId="2CB703A2">
      <w:pPr>
        <w:jc w:val="both"/>
        <w:rPr>
          <w:rFonts w:ascii="Arial" w:hAnsi="Arial"/>
          <w:sz w:val="18"/>
          <w:szCs w:val="18"/>
          <w:lang w:val="es-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3261"/>
        <w:gridCol w:w="2440"/>
      </w:tblGrid>
      <w:tr w14:paraId="23DD6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36" w:type="dxa"/>
            <w:gridSpan w:val="3"/>
          </w:tcPr>
          <w:p w14:paraId="38E441AD">
            <w:pPr>
              <w:rPr>
                <w:rFonts w:ascii="Arial" w:hAnsi="Arial"/>
                <w:sz w:val="18"/>
                <w:szCs w:val="18"/>
                <w:lang w:val="es-ES"/>
              </w:rPr>
            </w:pPr>
            <w:r>
              <w:rPr>
                <w:rFonts w:ascii="Arial" w:hAnsi="Arial"/>
                <w:b/>
                <w:sz w:val="18"/>
                <w:szCs w:val="18"/>
                <w:lang w:val="es-ES"/>
              </w:rPr>
              <w:t>Resultado esperado 2.2</w:t>
            </w:r>
            <w:r>
              <w:rPr>
                <w:rFonts w:ascii="Arial" w:hAnsi="Arial"/>
                <w:sz w:val="18"/>
                <w:szCs w:val="18"/>
                <w:lang w:val="es-ES"/>
              </w:rPr>
              <w:t>:</w:t>
            </w:r>
          </w:p>
          <w:p w14:paraId="21C9EB96">
            <w:pPr>
              <w:rPr>
                <w:rFonts w:ascii="Arial" w:hAnsi="Arial"/>
                <w:sz w:val="18"/>
                <w:szCs w:val="18"/>
                <w:lang w:val="es-ES"/>
              </w:rPr>
            </w:pPr>
          </w:p>
          <w:p w14:paraId="22A64C19">
            <w:pPr>
              <w:rPr>
                <w:rFonts w:ascii="Arial" w:hAnsi="Arial"/>
                <w:sz w:val="18"/>
                <w:szCs w:val="18"/>
                <w:lang w:val="es-ES"/>
              </w:rPr>
            </w:pPr>
          </w:p>
        </w:tc>
      </w:tr>
      <w:tr w14:paraId="31F3F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5" w:type="dxa"/>
          </w:tcPr>
          <w:p w14:paraId="09D5FFA6">
            <w:pPr>
              <w:rPr>
                <w:rFonts w:ascii="Arial" w:hAnsi="Arial"/>
                <w:sz w:val="18"/>
                <w:szCs w:val="18"/>
                <w:lang w:val="es-ES"/>
              </w:rPr>
            </w:pPr>
            <w:r>
              <w:rPr>
                <w:rFonts w:ascii="Arial" w:hAnsi="Arial"/>
                <w:b/>
                <w:sz w:val="18"/>
                <w:szCs w:val="18"/>
                <w:lang w:val="es-ES"/>
              </w:rPr>
              <w:t>Indicadores previstos</w:t>
            </w:r>
            <w:r>
              <w:rPr>
                <w:rFonts w:ascii="Arial" w:hAnsi="Arial"/>
                <w:sz w:val="18"/>
                <w:szCs w:val="18"/>
                <w:lang w:val="es-ES"/>
              </w:rPr>
              <w:t>:</w:t>
            </w:r>
          </w:p>
          <w:p w14:paraId="0D21CAEC">
            <w:pPr>
              <w:rPr>
                <w:rFonts w:ascii="Arial" w:hAnsi="Arial"/>
                <w:sz w:val="18"/>
                <w:szCs w:val="18"/>
                <w:lang w:val="es-ES"/>
              </w:rPr>
            </w:pPr>
          </w:p>
          <w:p w14:paraId="0F36B92A">
            <w:pPr>
              <w:rPr>
                <w:rFonts w:ascii="Arial" w:hAnsi="Arial"/>
                <w:sz w:val="18"/>
                <w:szCs w:val="18"/>
                <w:lang w:val="es-ES"/>
              </w:rPr>
            </w:pPr>
          </w:p>
          <w:p w14:paraId="3530EBF6">
            <w:pPr>
              <w:rPr>
                <w:rFonts w:ascii="Arial" w:hAnsi="Arial"/>
                <w:sz w:val="18"/>
                <w:szCs w:val="18"/>
                <w:lang w:val="es-ES"/>
              </w:rPr>
            </w:pPr>
          </w:p>
        </w:tc>
        <w:tc>
          <w:tcPr>
            <w:tcW w:w="3261" w:type="dxa"/>
          </w:tcPr>
          <w:p w14:paraId="6DB90D5E">
            <w:pPr>
              <w:rPr>
                <w:rFonts w:ascii="Arial" w:hAnsi="Arial"/>
                <w:sz w:val="18"/>
                <w:szCs w:val="18"/>
                <w:lang w:val="es-ES"/>
              </w:rPr>
            </w:pPr>
            <w:r>
              <w:rPr>
                <w:rFonts w:ascii="Arial" w:hAnsi="Arial"/>
                <w:b/>
                <w:sz w:val="18"/>
                <w:szCs w:val="18"/>
                <w:lang w:val="es-ES"/>
              </w:rPr>
              <w:t>Resultados logrados</w:t>
            </w:r>
            <w:r>
              <w:rPr>
                <w:rFonts w:ascii="Arial" w:hAnsi="Arial"/>
                <w:sz w:val="18"/>
                <w:szCs w:val="18"/>
                <w:lang w:val="es-ES"/>
              </w:rPr>
              <w:t>:</w:t>
            </w:r>
          </w:p>
        </w:tc>
        <w:tc>
          <w:tcPr>
            <w:tcW w:w="2440" w:type="dxa"/>
          </w:tcPr>
          <w:p w14:paraId="1F9AA564">
            <w:pPr>
              <w:rPr>
                <w:rFonts w:ascii="Arial" w:hAnsi="Arial"/>
                <w:sz w:val="18"/>
                <w:szCs w:val="18"/>
                <w:lang w:val="es-ES"/>
              </w:rPr>
            </w:pPr>
            <w:r>
              <w:rPr>
                <w:rFonts w:ascii="Arial" w:hAnsi="Arial"/>
                <w:b/>
                <w:sz w:val="18"/>
                <w:szCs w:val="18"/>
                <w:lang w:val="es-ES"/>
              </w:rPr>
              <w:t>Fuentes de verificación</w:t>
            </w:r>
            <w:r>
              <w:rPr>
                <w:rFonts w:ascii="Arial" w:hAnsi="Arial"/>
                <w:sz w:val="18"/>
                <w:szCs w:val="18"/>
                <w:lang w:val="es-ES"/>
              </w:rPr>
              <w:t>:</w:t>
            </w:r>
          </w:p>
        </w:tc>
      </w:tr>
    </w:tbl>
    <w:p w14:paraId="302D5190">
      <w:pPr>
        <w:jc w:val="both"/>
        <w:rPr>
          <w:rFonts w:ascii="Arial" w:hAnsi="Arial"/>
          <w:b/>
          <w:sz w:val="20"/>
          <w:lang w:val="es-ES"/>
        </w:rPr>
      </w:pPr>
    </w:p>
    <w:p w14:paraId="37F51EB7">
      <w:pPr>
        <w:jc w:val="both"/>
        <w:rPr>
          <w:rFonts w:ascii="Arial" w:hAnsi="Arial"/>
          <w:b/>
          <w:sz w:val="20"/>
          <w:lang w:val="es-ES"/>
        </w:rPr>
      </w:pPr>
    </w:p>
    <w:p w14:paraId="72457E32">
      <w:pPr>
        <w:jc w:val="both"/>
        <w:rPr>
          <w:rFonts w:ascii="Arial" w:hAnsi="Arial"/>
          <w:sz w:val="18"/>
          <w:szCs w:val="18"/>
          <w:lang w:val="es-ES"/>
        </w:rPr>
      </w:pPr>
      <w:r>
        <w:rPr>
          <w:rFonts w:ascii="Arial" w:hAnsi="Arial"/>
          <w:b/>
          <w:sz w:val="20"/>
          <w:lang w:val="es-ES"/>
        </w:rPr>
        <w:t>4.2- ACTIVIDADES PREVISTAS Y GRADO DE CUMPLIMIENTO</w:t>
      </w:r>
      <w:r>
        <w:rPr>
          <w:rFonts w:ascii="Arial" w:hAnsi="Arial"/>
          <w:sz w:val="18"/>
          <w:szCs w:val="18"/>
          <w:lang w:val="es-ES"/>
        </w:rPr>
        <w:t xml:space="preserve"> (añadir tantos cuadros como sean necesarios).</w:t>
      </w:r>
    </w:p>
    <w:p w14:paraId="0B44BC20">
      <w:pPr>
        <w:jc w:val="both"/>
        <w:rPr>
          <w:rFonts w:ascii="Arial" w:hAnsi="Arial"/>
          <w:b/>
          <w:sz w:val="20"/>
          <w:lang w:val="es-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6"/>
      </w:tblGrid>
      <w:tr w14:paraId="501F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46ED9CD6">
            <w:pPr>
              <w:rPr>
                <w:rFonts w:ascii="Arial" w:hAnsi="Arial"/>
                <w:sz w:val="18"/>
                <w:szCs w:val="18"/>
                <w:lang w:val="es-ES"/>
              </w:rPr>
            </w:pPr>
            <w:r>
              <w:rPr>
                <w:rFonts w:ascii="Arial" w:hAnsi="Arial"/>
                <w:b/>
                <w:sz w:val="18"/>
                <w:szCs w:val="18"/>
                <w:lang w:val="es-ES"/>
              </w:rPr>
              <w:t>Actividad 1.1.1</w:t>
            </w:r>
            <w:r>
              <w:rPr>
                <w:rFonts w:ascii="Arial" w:hAnsi="Arial"/>
                <w:sz w:val="18"/>
                <w:szCs w:val="18"/>
                <w:lang w:val="es-ES"/>
              </w:rPr>
              <w:t>:</w:t>
            </w:r>
          </w:p>
          <w:p w14:paraId="1FDC100E">
            <w:pPr>
              <w:rPr>
                <w:rFonts w:ascii="Arial" w:hAnsi="Arial"/>
                <w:sz w:val="18"/>
                <w:szCs w:val="18"/>
                <w:lang w:val="es-ES"/>
              </w:rPr>
            </w:pPr>
          </w:p>
          <w:p w14:paraId="1578F2F3">
            <w:pPr>
              <w:rPr>
                <w:rFonts w:ascii="Arial" w:hAnsi="Arial"/>
                <w:sz w:val="18"/>
                <w:szCs w:val="18"/>
                <w:lang w:val="es-ES"/>
              </w:rPr>
            </w:pPr>
          </w:p>
        </w:tc>
      </w:tr>
      <w:tr w14:paraId="7881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213637E0">
            <w:pPr>
              <w:rPr>
                <w:rFonts w:ascii="Arial" w:hAnsi="Arial"/>
                <w:sz w:val="18"/>
                <w:szCs w:val="18"/>
                <w:lang w:val="es-ES"/>
              </w:rPr>
            </w:pPr>
            <w:r>
              <w:rPr>
                <w:rFonts w:ascii="Arial" w:hAnsi="Arial"/>
                <w:b/>
                <w:sz w:val="18"/>
                <w:szCs w:val="18"/>
                <w:lang w:val="es-ES"/>
              </w:rPr>
              <w:t>Descripción de la acción realizada y observaciones</w:t>
            </w:r>
            <w:r>
              <w:rPr>
                <w:rFonts w:ascii="Arial" w:hAnsi="Arial"/>
                <w:sz w:val="18"/>
                <w:szCs w:val="18"/>
                <w:lang w:val="es-ES"/>
              </w:rPr>
              <w:t>:</w:t>
            </w:r>
          </w:p>
          <w:p w14:paraId="692E8EF2">
            <w:pPr>
              <w:rPr>
                <w:rFonts w:ascii="Arial" w:hAnsi="Arial"/>
                <w:b/>
                <w:sz w:val="18"/>
                <w:szCs w:val="18"/>
                <w:lang w:val="es-ES"/>
              </w:rPr>
            </w:pPr>
          </w:p>
          <w:p w14:paraId="2FBFC3A1">
            <w:pPr>
              <w:rPr>
                <w:rFonts w:ascii="Arial" w:hAnsi="Arial"/>
                <w:b/>
                <w:sz w:val="18"/>
                <w:szCs w:val="18"/>
                <w:lang w:val="es-ES"/>
              </w:rPr>
            </w:pPr>
          </w:p>
          <w:p w14:paraId="23F1D896">
            <w:pPr>
              <w:rPr>
                <w:rFonts w:ascii="Arial" w:hAnsi="Arial"/>
                <w:b/>
                <w:sz w:val="18"/>
                <w:szCs w:val="18"/>
                <w:lang w:val="es-ES"/>
              </w:rPr>
            </w:pPr>
          </w:p>
        </w:tc>
      </w:tr>
    </w:tbl>
    <w:p w14:paraId="31158DE1">
      <w:pPr>
        <w:jc w:val="both"/>
        <w:rPr>
          <w:rFonts w:ascii="Arial" w:hAnsi="Arial"/>
          <w:b/>
          <w:sz w:val="20"/>
          <w:lang w:val="es-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6"/>
      </w:tblGrid>
      <w:tr w14:paraId="1080C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3EBA3201">
            <w:pPr>
              <w:jc w:val="both"/>
              <w:rPr>
                <w:rFonts w:ascii="Arial" w:hAnsi="Arial"/>
                <w:sz w:val="18"/>
                <w:szCs w:val="18"/>
                <w:lang w:val="es-ES"/>
              </w:rPr>
            </w:pPr>
            <w:r>
              <w:rPr>
                <w:rFonts w:ascii="Arial" w:hAnsi="Arial"/>
                <w:b/>
                <w:sz w:val="18"/>
                <w:szCs w:val="18"/>
                <w:lang w:val="es-ES"/>
              </w:rPr>
              <w:t>Actividad 1.1.2</w:t>
            </w:r>
            <w:r>
              <w:rPr>
                <w:rFonts w:ascii="Arial" w:hAnsi="Arial"/>
                <w:sz w:val="18"/>
                <w:szCs w:val="18"/>
                <w:lang w:val="es-ES"/>
              </w:rPr>
              <w:t>:</w:t>
            </w:r>
          </w:p>
          <w:p w14:paraId="661CCFBF">
            <w:pPr>
              <w:jc w:val="both"/>
              <w:rPr>
                <w:rFonts w:ascii="Arial" w:hAnsi="Arial"/>
                <w:sz w:val="18"/>
                <w:szCs w:val="18"/>
                <w:lang w:val="es-ES"/>
              </w:rPr>
            </w:pPr>
          </w:p>
          <w:p w14:paraId="78BB7555">
            <w:pPr>
              <w:jc w:val="both"/>
              <w:rPr>
                <w:rFonts w:ascii="Arial" w:hAnsi="Arial"/>
                <w:sz w:val="18"/>
                <w:szCs w:val="18"/>
                <w:lang w:val="es-ES"/>
              </w:rPr>
            </w:pPr>
          </w:p>
        </w:tc>
      </w:tr>
      <w:tr w14:paraId="33450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316525FC">
            <w:pPr>
              <w:rPr>
                <w:rFonts w:ascii="Arial" w:hAnsi="Arial"/>
                <w:sz w:val="18"/>
                <w:szCs w:val="18"/>
                <w:lang w:val="es-ES"/>
              </w:rPr>
            </w:pPr>
            <w:r>
              <w:rPr>
                <w:rFonts w:ascii="Arial" w:hAnsi="Arial"/>
                <w:b/>
                <w:sz w:val="18"/>
                <w:szCs w:val="18"/>
                <w:lang w:val="es-ES"/>
              </w:rPr>
              <w:t>Descripción de la acción realizada y observaciones</w:t>
            </w:r>
            <w:r>
              <w:rPr>
                <w:rFonts w:ascii="Arial" w:hAnsi="Arial"/>
                <w:sz w:val="18"/>
                <w:szCs w:val="18"/>
                <w:lang w:val="es-ES"/>
              </w:rPr>
              <w:t>:</w:t>
            </w:r>
          </w:p>
          <w:p w14:paraId="4DCA98CA">
            <w:pPr>
              <w:jc w:val="both"/>
              <w:rPr>
                <w:rFonts w:ascii="Arial" w:hAnsi="Arial"/>
                <w:b/>
                <w:sz w:val="18"/>
                <w:szCs w:val="18"/>
                <w:lang w:val="es-ES"/>
              </w:rPr>
            </w:pPr>
          </w:p>
          <w:p w14:paraId="05C910A5">
            <w:pPr>
              <w:jc w:val="both"/>
              <w:rPr>
                <w:rFonts w:ascii="Arial" w:hAnsi="Arial"/>
                <w:b/>
                <w:sz w:val="18"/>
                <w:szCs w:val="18"/>
                <w:lang w:val="es-ES"/>
              </w:rPr>
            </w:pPr>
          </w:p>
          <w:p w14:paraId="0982DCA8">
            <w:pPr>
              <w:jc w:val="both"/>
              <w:rPr>
                <w:rFonts w:ascii="Arial" w:hAnsi="Arial"/>
                <w:b/>
                <w:sz w:val="18"/>
                <w:szCs w:val="18"/>
                <w:lang w:val="es-ES"/>
              </w:rPr>
            </w:pPr>
          </w:p>
        </w:tc>
      </w:tr>
    </w:tbl>
    <w:p w14:paraId="64B75416">
      <w:pPr>
        <w:jc w:val="both"/>
        <w:rPr>
          <w:rFonts w:ascii="Arial" w:hAnsi="Arial"/>
          <w:b/>
          <w:sz w:val="20"/>
          <w:lang w:val="es-ES"/>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6"/>
      </w:tblGrid>
      <w:tr w14:paraId="2D9D6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543349EF">
            <w:pPr>
              <w:jc w:val="both"/>
              <w:rPr>
                <w:rFonts w:ascii="Arial" w:hAnsi="Arial"/>
                <w:sz w:val="18"/>
                <w:szCs w:val="18"/>
                <w:lang w:val="es-ES"/>
              </w:rPr>
            </w:pPr>
            <w:r>
              <w:rPr>
                <w:rFonts w:ascii="Arial" w:hAnsi="Arial"/>
                <w:b/>
                <w:sz w:val="18"/>
                <w:szCs w:val="18"/>
                <w:lang w:val="es-ES"/>
              </w:rPr>
              <w:t>Actividad 2.1.1</w:t>
            </w:r>
            <w:r>
              <w:rPr>
                <w:rFonts w:ascii="Arial" w:hAnsi="Arial"/>
                <w:sz w:val="18"/>
                <w:szCs w:val="18"/>
                <w:lang w:val="es-ES"/>
              </w:rPr>
              <w:t>:</w:t>
            </w:r>
          </w:p>
          <w:p w14:paraId="4B39127D">
            <w:pPr>
              <w:jc w:val="both"/>
              <w:rPr>
                <w:rFonts w:ascii="Arial" w:hAnsi="Arial"/>
                <w:sz w:val="18"/>
                <w:szCs w:val="18"/>
                <w:lang w:val="es-ES"/>
              </w:rPr>
            </w:pPr>
          </w:p>
          <w:p w14:paraId="4B5F2EDC">
            <w:pPr>
              <w:jc w:val="both"/>
              <w:rPr>
                <w:rFonts w:ascii="Arial" w:hAnsi="Arial"/>
                <w:sz w:val="18"/>
                <w:szCs w:val="18"/>
                <w:lang w:val="es-ES"/>
              </w:rPr>
            </w:pPr>
          </w:p>
        </w:tc>
      </w:tr>
      <w:tr w14:paraId="24C4B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1EA36652">
            <w:pPr>
              <w:rPr>
                <w:rFonts w:ascii="Arial" w:hAnsi="Arial"/>
                <w:sz w:val="18"/>
                <w:szCs w:val="18"/>
                <w:lang w:val="es-ES"/>
              </w:rPr>
            </w:pPr>
            <w:r>
              <w:rPr>
                <w:rFonts w:ascii="Arial" w:hAnsi="Arial"/>
                <w:b/>
                <w:sz w:val="18"/>
                <w:szCs w:val="18"/>
                <w:lang w:val="es-ES"/>
              </w:rPr>
              <w:t>Descripción de la acción realizada y observaciones</w:t>
            </w:r>
            <w:r>
              <w:rPr>
                <w:rFonts w:ascii="Arial" w:hAnsi="Arial"/>
                <w:sz w:val="18"/>
                <w:szCs w:val="18"/>
                <w:lang w:val="es-ES"/>
              </w:rPr>
              <w:t>:</w:t>
            </w:r>
          </w:p>
          <w:p w14:paraId="52BA2B86">
            <w:pPr>
              <w:jc w:val="both"/>
              <w:rPr>
                <w:rFonts w:ascii="Arial" w:hAnsi="Arial"/>
                <w:b/>
                <w:sz w:val="18"/>
                <w:szCs w:val="18"/>
                <w:lang w:val="es-ES"/>
              </w:rPr>
            </w:pPr>
          </w:p>
          <w:p w14:paraId="08A8031A">
            <w:pPr>
              <w:jc w:val="both"/>
              <w:rPr>
                <w:rFonts w:ascii="Arial" w:hAnsi="Arial"/>
                <w:b/>
                <w:sz w:val="18"/>
                <w:szCs w:val="18"/>
                <w:lang w:val="es-ES"/>
              </w:rPr>
            </w:pPr>
          </w:p>
          <w:p w14:paraId="483D71D8">
            <w:pPr>
              <w:jc w:val="both"/>
              <w:rPr>
                <w:rFonts w:ascii="Arial" w:hAnsi="Arial"/>
                <w:b/>
                <w:sz w:val="18"/>
                <w:szCs w:val="18"/>
                <w:lang w:val="es-ES"/>
              </w:rPr>
            </w:pPr>
          </w:p>
        </w:tc>
      </w:tr>
    </w:tbl>
    <w:p w14:paraId="2450176E">
      <w:pPr>
        <w:rPr>
          <w:rFonts w:ascii="Arial" w:hAnsi="Arial"/>
          <w:b/>
          <w:sz w:val="20"/>
          <w:lang w:val="es-ES"/>
        </w:rPr>
      </w:pPr>
    </w:p>
    <w:p w14:paraId="7CBEDA09">
      <w:pPr>
        <w:rPr>
          <w:rFonts w:ascii="Arial" w:hAnsi="Arial"/>
          <w:b/>
          <w:sz w:val="20"/>
          <w:lang w:val="es-ES"/>
        </w:rPr>
      </w:pPr>
      <w:r>
        <w:rPr>
          <w:rFonts w:ascii="Arial" w:hAnsi="Arial"/>
          <w:b/>
          <w:sz w:val="20"/>
          <w:lang w:val="es-ES"/>
        </w:rPr>
        <w:br w:type="page"/>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6"/>
      </w:tblGrid>
      <w:tr w14:paraId="4FF5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6ABD8395">
            <w:pPr>
              <w:rPr>
                <w:rFonts w:ascii="Arial" w:hAnsi="Arial"/>
                <w:sz w:val="18"/>
                <w:szCs w:val="18"/>
                <w:lang w:val="es-ES"/>
              </w:rPr>
            </w:pPr>
            <w:r>
              <w:rPr>
                <w:rFonts w:ascii="Arial" w:hAnsi="Arial"/>
                <w:b/>
                <w:sz w:val="18"/>
                <w:szCs w:val="18"/>
                <w:lang w:val="es-ES"/>
              </w:rPr>
              <w:t>Actividad 2.1.2</w:t>
            </w:r>
            <w:r>
              <w:rPr>
                <w:rFonts w:ascii="Arial" w:hAnsi="Arial"/>
                <w:sz w:val="18"/>
                <w:szCs w:val="18"/>
                <w:lang w:val="es-ES"/>
              </w:rPr>
              <w:t>:</w:t>
            </w:r>
          </w:p>
          <w:p w14:paraId="1E430F85">
            <w:pPr>
              <w:rPr>
                <w:rFonts w:ascii="Arial" w:hAnsi="Arial"/>
                <w:sz w:val="18"/>
                <w:szCs w:val="18"/>
                <w:lang w:val="es-ES"/>
              </w:rPr>
            </w:pPr>
          </w:p>
          <w:p w14:paraId="64638E70">
            <w:pPr>
              <w:rPr>
                <w:rFonts w:ascii="Arial" w:hAnsi="Arial"/>
                <w:sz w:val="18"/>
                <w:szCs w:val="18"/>
                <w:lang w:val="es-ES"/>
              </w:rPr>
            </w:pPr>
          </w:p>
        </w:tc>
      </w:tr>
      <w:tr w14:paraId="79379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6" w:type="dxa"/>
          </w:tcPr>
          <w:p w14:paraId="1987EFF7">
            <w:pPr>
              <w:rPr>
                <w:rFonts w:ascii="Arial" w:hAnsi="Arial"/>
                <w:sz w:val="18"/>
                <w:szCs w:val="18"/>
                <w:lang w:val="es-ES"/>
              </w:rPr>
            </w:pPr>
            <w:r>
              <w:rPr>
                <w:rFonts w:ascii="Arial" w:hAnsi="Arial"/>
                <w:b/>
                <w:sz w:val="18"/>
                <w:szCs w:val="18"/>
                <w:lang w:val="es-ES"/>
              </w:rPr>
              <w:t>Descripción de la acción realizada y observaciones</w:t>
            </w:r>
            <w:r>
              <w:rPr>
                <w:rFonts w:ascii="Arial" w:hAnsi="Arial"/>
                <w:sz w:val="18"/>
                <w:szCs w:val="18"/>
                <w:lang w:val="es-ES"/>
              </w:rPr>
              <w:t>:</w:t>
            </w:r>
          </w:p>
          <w:p w14:paraId="6B33B607">
            <w:pPr>
              <w:rPr>
                <w:rFonts w:ascii="Arial" w:hAnsi="Arial"/>
                <w:b/>
                <w:sz w:val="18"/>
                <w:szCs w:val="18"/>
                <w:lang w:val="es-ES"/>
              </w:rPr>
            </w:pPr>
          </w:p>
          <w:p w14:paraId="107013F6">
            <w:pPr>
              <w:rPr>
                <w:rFonts w:ascii="Arial" w:hAnsi="Arial"/>
                <w:b/>
                <w:sz w:val="18"/>
                <w:szCs w:val="18"/>
                <w:lang w:val="es-ES"/>
              </w:rPr>
            </w:pPr>
          </w:p>
          <w:p w14:paraId="21A59002">
            <w:pPr>
              <w:rPr>
                <w:rFonts w:ascii="Arial" w:hAnsi="Arial"/>
                <w:b/>
                <w:sz w:val="18"/>
                <w:szCs w:val="18"/>
                <w:lang w:val="es-ES"/>
              </w:rPr>
            </w:pPr>
          </w:p>
        </w:tc>
      </w:tr>
    </w:tbl>
    <w:p w14:paraId="0571DD97">
      <w:pPr>
        <w:jc w:val="both"/>
        <w:rPr>
          <w:rFonts w:ascii="Arial" w:hAnsi="Arial"/>
          <w:b/>
          <w:sz w:val="20"/>
          <w:lang w:val="es-ES"/>
        </w:rPr>
      </w:pPr>
    </w:p>
    <w:p w14:paraId="1C41C86E">
      <w:pPr>
        <w:jc w:val="both"/>
        <w:rPr>
          <w:rFonts w:ascii="Arial" w:hAnsi="Arial"/>
          <w:b/>
          <w:sz w:val="20"/>
          <w:lang w:val="es-ES"/>
        </w:rPr>
      </w:pPr>
      <w:r>
        <w:rPr>
          <w:rFonts w:ascii="Arial" w:hAnsi="Arial"/>
          <w:b/>
          <w:sz w:val="20"/>
          <w:lang w:val="es-ES"/>
        </w:rPr>
        <w:t>Resumen del estado de las actividades y grado de cumplimiento</w:t>
      </w:r>
    </w:p>
    <w:p w14:paraId="13D83ACE">
      <w:pPr>
        <w:jc w:val="both"/>
        <w:rPr>
          <w:rFonts w:ascii="Arial" w:hAnsi="Arial"/>
          <w:b/>
          <w:sz w:val="20"/>
          <w:lang w:val="es-ES"/>
        </w:rPr>
      </w:pPr>
    </w:p>
    <w:tbl>
      <w:tblPr>
        <w:tblStyle w:val="11"/>
        <w:tblW w:w="8931"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437"/>
        <w:gridCol w:w="1313"/>
        <w:gridCol w:w="1313"/>
        <w:gridCol w:w="1313"/>
        <w:gridCol w:w="1313"/>
        <w:gridCol w:w="1242"/>
      </w:tblGrid>
      <w:tr w14:paraId="6A7E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vMerge w:val="restart"/>
            <w:tcBorders>
              <w:top w:val="single" w:color="auto" w:sz="4" w:space="0"/>
              <w:left w:val="single" w:color="auto" w:sz="4" w:space="0"/>
            </w:tcBorders>
            <w:vAlign w:val="center"/>
          </w:tcPr>
          <w:p w14:paraId="262431D3">
            <w:pPr>
              <w:pStyle w:val="19"/>
              <w:spacing w:before="60" w:after="60"/>
              <w:jc w:val="center"/>
              <w:rPr>
                <w:rFonts w:ascii="Arial" w:hAnsi="Arial"/>
                <w:b/>
                <w:sz w:val="16"/>
                <w:lang w:val="es-ES"/>
              </w:rPr>
            </w:pPr>
            <w:r>
              <w:rPr>
                <w:rFonts w:ascii="Arial" w:hAnsi="Arial"/>
                <w:b/>
                <w:sz w:val="16"/>
                <w:lang w:val="es-ES"/>
              </w:rPr>
              <w:t>Actividades planificadas</w:t>
            </w:r>
          </w:p>
        </w:tc>
        <w:tc>
          <w:tcPr>
            <w:tcW w:w="5252" w:type="dxa"/>
            <w:gridSpan w:val="4"/>
            <w:tcBorders>
              <w:top w:val="single" w:color="auto" w:sz="4" w:space="0"/>
              <w:bottom w:val="single" w:color="auto" w:sz="4" w:space="0"/>
            </w:tcBorders>
            <w:vAlign w:val="center"/>
          </w:tcPr>
          <w:p w14:paraId="08FC4CAE">
            <w:pPr>
              <w:pStyle w:val="19"/>
              <w:spacing w:before="60" w:after="60"/>
              <w:jc w:val="center"/>
              <w:rPr>
                <w:rFonts w:ascii="Arial" w:hAnsi="Arial"/>
                <w:b/>
                <w:sz w:val="16"/>
                <w:lang w:val="es-ES"/>
              </w:rPr>
            </w:pPr>
            <w:r>
              <w:rPr>
                <w:rFonts w:ascii="Arial" w:hAnsi="Arial"/>
                <w:b/>
                <w:sz w:val="16"/>
                <w:lang w:val="es-ES"/>
              </w:rPr>
              <w:t>Estado de las actividades (en relación con el cronograma)</w:t>
            </w:r>
          </w:p>
        </w:tc>
        <w:tc>
          <w:tcPr>
            <w:tcW w:w="1242" w:type="dxa"/>
            <w:vMerge w:val="restart"/>
            <w:tcBorders>
              <w:top w:val="single" w:color="auto" w:sz="4" w:space="0"/>
            </w:tcBorders>
          </w:tcPr>
          <w:p w14:paraId="66DCDBDA">
            <w:pPr>
              <w:pStyle w:val="19"/>
              <w:spacing w:before="60" w:after="60"/>
              <w:jc w:val="center"/>
              <w:rPr>
                <w:rFonts w:ascii="Arial" w:hAnsi="Arial"/>
                <w:b/>
                <w:sz w:val="16"/>
                <w:lang w:val="es-ES"/>
              </w:rPr>
            </w:pPr>
            <w:r>
              <w:rPr>
                <w:rFonts w:ascii="Arial" w:hAnsi="Arial"/>
                <w:b/>
                <w:sz w:val="16"/>
                <w:lang w:val="es-ES"/>
              </w:rPr>
              <w:t>Grado de cumplimiento (en %)</w:t>
            </w:r>
          </w:p>
        </w:tc>
      </w:tr>
      <w:tr w14:paraId="7857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vMerge w:val="continue"/>
            <w:tcBorders>
              <w:left w:val="single" w:color="auto" w:sz="4" w:space="0"/>
            </w:tcBorders>
          </w:tcPr>
          <w:p w14:paraId="5E71926B">
            <w:pPr>
              <w:pStyle w:val="19"/>
              <w:spacing w:before="60" w:after="60"/>
              <w:jc w:val="both"/>
              <w:rPr>
                <w:rFonts w:ascii="Arial" w:hAnsi="Arial"/>
                <w:sz w:val="16"/>
                <w:lang w:val="es-ES"/>
              </w:rPr>
            </w:pPr>
          </w:p>
        </w:tc>
        <w:tc>
          <w:tcPr>
            <w:tcW w:w="1313" w:type="dxa"/>
            <w:tcBorders>
              <w:top w:val="single" w:color="auto" w:sz="4" w:space="0"/>
            </w:tcBorders>
          </w:tcPr>
          <w:p w14:paraId="4FF37FAC">
            <w:pPr>
              <w:pStyle w:val="19"/>
              <w:spacing w:before="60" w:after="60"/>
              <w:jc w:val="center"/>
              <w:rPr>
                <w:rFonts w:ascii="Arial" w:hAnsi="Arial"/>
                <w:b/>
                <w:sz w:val="16"/>
                <w:lang w:val="es-ES"/>
              </w:rPr>
            </w:pPr>
            <w:r>
              <w:rPr>
                <w:rFonts w:ascii="Arial" w:hAnsi="Arial"/>
                <w:b/>
                <w:sz w:val="16"/>
                <w:lang w:val="es-ES"/>
              </w:rPr>
              <w:t>Anulada</w:t>
            </w:r>
          </w:p>
        </w:tc>
        <w:tc>
          <w:tcPr>
            <w:tcW w:w="1313" w:type="dxa"/>
            <w:tcBorders>
              <w:top w:val="single" w:color="auto" w:sz="4" w:space="0"/>
            </w:tcBorders>
          </w:tcPr>
          <w:p w14:paraId="1C528A4E">
            <w:pPr>
              <w:pStyle w:val="19"/>
              <w:spacing w:before="60" w:after="60"/>
              <w:jc w:val="center"/>
              <w:rPr>
                <w:rFonts w:ascii="Arial" w:hAnsi="Arial"/>
                <w:b/>
                <w:sz w:val="16"/>
                <w:lang w:val="es-ES"/>
              </w:rPr>
            </w:pPr>
            <w:r>
              <w:rPr>
                <w:rFonts w:ascii="Arial" w:hAnsi="Arial"/>
                <w:b/>
                <w:sz w:val="16"/>
                <w:lang w:val="es-ES"/>
              </w:rPr>
              <w:t>Atrasada</w:t>
            </w:r>
          </w:p>
        </w:tc>
        <w:tc>
          <w:tcPr>
            <w:tcW w:w="1313" w:type="dxa"/>
            <w:tcBorders>
              <w:top w:val="single" w:color="auto" w:sz="4" w:space="0"/>
            </w:tcBorders>
          </w:tcPr>
          <w:p w14:paraId="72474FFB">
            <w:pPr>
              <w:pStyle w:val="19"/>
              <w:spacing w:before="60" w:after="60"/>
              <w:jc w:val="center"/>
              <w:rPr>
                <w:rFonts w:ascii="Arial" w:hAnsi="Arial"/>
                <w:b/>
                <w:sz w:val="16"/>
                <w:lang w:val="es-ES"/>
              </w:rPr>
            </w:pPr>
            <w:r>
              <w:rPr>
                <w:rFonts w:ascii="Arial" w:hAnsi="Arial"/>
                <w:b/>
                <w:sz w:val="16"/>
                <w:lang w:val="es-ES"/>
              </w:rPr>
              <w:t>Al día</w:t>
            </w:r>
          </w:p>
        </w:tc>
        <w:tc>
          <w:tcPr>
            <w:tcW w:w="1313" w:type="dxa"/>
            <w:tcBorders>
              <w:top w:val="single" w:color="auto" w:sz="4" w:space="0"/>
            </w:tcBorders>
          </w:tcPr>
          <w:p w14:paraId="082211D6">
            <w:pPr>
              <w:pStyle w:val="19"/>
              <w:spacing w:before="60" w:after="60"/>
              <w:jc w:val="center"/>
              <w:rPr>
                <w:rFonts w:ascii="Arial" w:hAnsi="Arial"/>
                <w:b/>
                <w:sz w:val="16"/>
                <w:lang w:val="es-ES"/>
              </w:rPr>
            </w:pPr>
            <w:r>
              <w:rPr>
                <w:rFonts w:ascii="Arial" w:hAnsi="Arial"/>
                <w:b/>
                <w:sz w:val="16"/>
                <w:lang w:val="es-ES"/>
              </w:rPr>
              <w:t>Adelantada</w:t>
            </w:r>
          </w:p>
        </w:tc>
        <w:tc>
          <w:tcPr>
            <w:tcW w:w="1242" w:type="dxa"/>
            <w:vMerge w:val="continue"/>
          </w:tcPr>
          <w:p w14:paraId="6B51916F">
            <w:pPr>
              <w:pStyle w:val="19"/>
              <w:spacing w:before="60" w:after="60"/>
              <w:jc w:val="center"/>
              <w:rPr>
                <w:rFonts w:ascii="Arial" w:hAnsi="Arial"/>
                <w:b/>
                <w:sz w:val="16"/>
                <w:lang w:val="es-ES"/>
              </w:rPr>
            </w:pPr>
          </w:p>
        </w:tc>
      </w:tr>
      <w:tr w14:paraId="6EFFA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tcBorders>
              <w:top w:val="single" w:color="auto" w:sz="4" w:space="0"/>
              <w:left w:val="single" w:color="auto" w:sz="4" w:space="0"/>
              <w:bottom w:val="single" w:color="auto" w:sz="4" w:space="0"/>
            </w:tcBorders>
          </w:tcPr>
          <w:p w14:paraId="134BE39A">
            <w:pPr>
              <w:pStyle w:val="19"/>
              <w:rPr>
                <w:rFonts w:ascii="Arial" w:hAnsi="Arial"/>
                <w:sz w:val="16"/>
                <w:lang w:val="es-ES"/>
              </w:rPr>
            </w:pPr>
            <w:r>
              <w:rPr>
                <w:rFonts w:ascii="Arial" w:hAnsi="Arial"/>
                <w:sz w:val="16"/>
                <w:lang w:val="es-ES"/>
              </w:rPr>
              <w:t>1.1.1</w:t>
            </w:r>
          </w:p>
        </w:tc>
        <w:tc>
          <w:tcPr>
            <w:tcW w:w="1313" w:type="dxa"/>
          </w:tcPr>
          <w:p w14:paraId="3A6A9E90">
            <w:pPr>
              <w:pStyle w:val="19"/>
              <w:jc w:val="center"/>
              <w:rPr>
                <w:rFonts w:ascii="Arial" w:hAnsi="Arial"/>
                <w:sz w:val="16"/>
                <w:lang w:val="es-ES"/>
              </w:rPr>
            </w:pPr>
          </w:p>
        </w:tc>
        <w:tc>
          <w:tcPr>
            <w:tcW w:w="1313" w:type="dxa"/>
          </w:tcPr>
          <w:p w14:paraId="15E2F032">
            <w:pPr>
              <w:pStyle w:val="19"/>
              <w:jc w:val="center"/>
              <w:rPr>
                <w:rFonts w:ascii="Arial" w:hAnsi="Arial"/>
                <w:sz w:val="16"/>
                <w:lang w:val="es-ES"/>
              </w:rPr>
            </w:pPr>
          </w:p>
        </w:tc>
        <w:tc>
          <w:tcPr>
            <w:tcW w:w="1313" w:type="dxa"/>
          </w:tcPr>
          <w:p w14:paraId="4F78C035">
            <w:pPr>
              <w:pStyle w:val="19"/>
              <w:jc w:val="center"/>
              <w:rPr>
                <w:rFonts w:ascii="Arial" w:hAnsi="Arial"/>
                <w:sz w:val="16"/>
                <w:lang w:val="es-ES"/>
              </w:rPr>
            </w:pPr>
          </w:p>
        </w:tc>
        <w:tc>
          <w:tcPr>
            <w:tcW w:w="1313" w:type="dxa"/>
          </w:tcPr>
          <w:p w14:paraId="10F2D5E6">
            <w:pPr>
              <w:pStyle w:val="19"/>
              <w:jc w:val="center"/>
              <w:rPr>
                <w:rFonts w:ascii="Arial" w:hAnsi="Arial"/>
                <w:sz w:val="16"/>
                <w:lang w:val="es-ES"/>
              </w:rPr>
            </w:pPr>
          </w:p>
        </w:tc>
        <w:tc>
          <w:tcPr>
            <w:tcW w:w="1242" w:type="dxa"/>
          </w:tcPr>
          <w:p w14:paraId="2A46F135">
            <w:pPr>
              <w:pStyle w:val="19"/>
              <w:jc w:val="center"/>
              <w:rPr>
                <w:rFonts w:ascii="Arial" w:hAnsi="Arial"/>
                <w:sz w:val="16"/>
                <w:lang w:val="es-ES"/>
              </w:rPr>
            </w:pPr>
          </w:p>
        </w:tc>
      </w:tr>
      <w:tr w14:paraId="32FBB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tcBorders>
              <w:top w:val="single" w:color="auto" w:sz="4" w:space="0"/>
              <w:left w:val="single" w:color="auto" w:sz="4" w:space="0"/>
              <w:bottom w:val="single" w:color="auto" w:sz="4" w:space="0"/>
            </w:tcBorders>
          </w:tcPr>
          <w:p w14:paraId="7D43323F">
            <w:pPr>
              <w:pStyle w:val="19"/>
              <w:rPr>
                <w:rFonts w:ascii="Arial" w:hAnsi="Arial"/>
                <w:sz w:val="16"/>
                <w:lang w:val="es-ES"/>
              </w:rPr>
            </w:pPr>
            <w:r>
              <w:rPr>
                <w:rFonts w:ascii="Arial" w:hAnsi="Arial"/>
                <w:sz w:val="16"/>
                <w:lang w:val="es-ES"/>
              </w:rPr>
              <w:t>1.1.2</w:t>
            </w:r>
          </w:p>
        </w:tc>
        <w:tc>
          <w:tcPr>
            <w:tcW w:w="1313" w:type="dxa"/>
          </w:tcPr>
          <w:p w14:paraId="7796F8F6">
            <w:pPr>
              <w:pStyle w:val="19"/>
              <w:jc w:val="center"/>
              <w:rPr>
                <w:rFonts w:ascii="Arial" w:hAnsi="Arial"/>
                <w:sz w:val="16"/>
                <w:lang w:val="es-ES"/>
              </w:rPr>
            </w:pPr>
          </w:p>
        </w:tc>
        <w:tc>
          <w:tcPr>
            <w:tcW w:w="1313" w:type="dxa"/>
          </w:tcPr>
          <w:p w14:paraId="3C1913B0">
            <w:pPr>
              <w:pStyle w:val="19"/>
              <w:jc w:val="center"/>
              <w:rPr>
                <w:rFonts w:ascii="Arial" w:hAnsi="Arial"/>
                <w:sz w:val="16"/>
                <w:lang w:val="es-ES"/>
              </w:rPr>
            </w:pPr>
          </w:p>
        </w:tc>
        <w:tc>
          <w:tcPr>
            <w:tcW w:w="1313" w:type="dxa"/>
          </w:tcPr>
          <w:p w14:paraId="1EAB38DB">
            <w:pPr>
              <w:pStyle w:val="19"/>
              <w:jc w:val="center"/>
              <w:rPr>
                <w:rFonts w:ascii="Arial" w:hAnsi="Arial"/>
                <w:sz w:val="16"/>
                <w:lang w:val="es-ES"/>
              </w:rPr>
            </w:pPr>
          </w:p>
        </w:tc>
        <w:tc>
          <w:tcPr>
            <w:tcW w:w="1313" w:type="dxa"/>
          </w:tcPr>
          <w:p w14:paraId="25E6F361">
            <w:pPr>
              <w:pStyle w:val="19"/>
              <w:jc w:val="center"/>
              <w:rPr>
                <w:rFonts w:ascii="Arial" w:hAnsi="Arial"/>
                <w:sz w:val="16"/>
                <w:lang w:val="es-ES"/>
              </w:rPr>
            </w:pPr>
          </w:p>
        </w:tc>
        <w:tc>
          <w:tcPr>
            <w:tcW w:w="1242" w:type="dxa"/>
          </w:tcPr>
          <w:p w14:paraId="314DA49E">
            <w:pPr>
              <w:pStyle w:val="19"/>
              <w:jc w:val="center"/>
              <w:rPr>
                <w:rFonts w:ascii="Arial" w:hAnsi="Arial"/>
                <w:sz w:val="16"/>
                <w:lang w:val="es-ES"/>
              </w:rPr>
            </w:pPr>
          </w:p>
        </w:tc>
      </w:tr>
      <w:tr w14:paraId="12428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tcBorders>
              <w:top w:val="single" w:color="auto" w:sz="4" w:space="0"/>
              <w:left w:val="single" w:color="auto" w:sz="4" w:space="0"/>
              <w:bottom w:val="single" w:color="auto" w:sz="4" w:space="0"/>
            </w:tcBorders>
          </w:tcPr>
          <w:p w14:paraId="0A157138">
            <w:pPr>
              <w:pStyle w:val="19"/>
              <w:rPr>
                <w:rFonts w:ascii="Arial" w:hAnsi="Arial"/>
                <w:sz w:val="16"/>
                <w:lang w:val="es-ES"/>
              </w:rPr>
            </w:pPr>
          </w:p>
        </w:tc>
        <w:tc>
          <w:tcPr>
            <w:tcW w:w="1313" w:type="dxa"/>
          </w:tcPr>
          <w:p w14:paraId="756BB068">
            <w:pPr>
              <w:pStyle w:val="19"/>
              <w:jc w:val="center"/>
              <w:rPr>
                <w:rFonts w:ascii="Arial" w:hAnsi="Arial"/>
                <w:sz w:val="16"/>
                <w:lang w:val="es-ES"/>
              </w:rPr>
            </w:pPr>
          </w:p>
        </w:tc>
        <w:tc>
          <w:tcPr>
            <w:tcW w:w="1313" w:type="dxa"/>
          </w:tcPr>
          <w:p w14:paraId="25E64CCD">
            <w:pPr>
              <w:pStyle w:val="19"/>
              <w:jc w:val="center"/>
              <w:rPr>
                <w:rFonts w:ascii="Arial" w:hAnsi="Arial"/>
                <w:sz w:val="16"/>
                <w:lang w:val="es-ES"/>
              </w:rPr>
            </w:pPr>
          </w:p>
        </w:tc>
        <w:tc>
          <w:tcPr>
            <w:tcW w:w="1313" w:type="dxa"/>
          </w:tcPr>
          <w:p w14:paraId="36442AC8">
            <w:pPr>
              <w:pStyle w:val="19"/>
              <w:jc w:val="center"/>
              <w:rPr>
                <w:rFonts w:ascii="Arial" w:hAnsi="Arial"/>
                <w:sz w:val="16"/>
                <w:lang w:val="es-ES"/>
              </w:rPr>
            </w:pPr>
          </w:p>
        </w:tc>
        <w:tc>
          <w:tcPr>
            <w:tcW w:w="1313" w:type="dxa"/>
          </w:tcPr>
          <w:p w14:paraId="0EFF43B2">
            <w:pPr>
              <w:pStyle w:val="19"/>
              <w:jc w:val="center"/>
              <w:rPr>
                <w:rFonts w:ascii="Arial" w:hAnsi="Arial"/>
                <w:sz w:val="16"/>
                <w:lang w:val="es-ES"/>
              </w:rPr>
            </w:pPr>
          </w:p>
        </w:tc>
        <w:tc>
          <w:tcPr>
            <w:tcW w:w="1242" w:type="dxa"/>
          </w:tcPr>
          <w:p w14:paraId="0ABF781A">
            <w:pPr>
              <w:pStyle w:val="19"/>
              <w:jc w:val="center"/>
              <w:rPr>
                <w:rFonts w:ascii="Arial" w:hAnsi="Arial"/>
                <w:sz w:val="16"/>
                <w:lang w:val="es-ES"/>
              </w:rPr>
            </w:pPr>
          </w:p>
        </w:tc>
      </w:tr>
      <w:tr w14:paraId="025F4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tcBorders>
              <w:top w:val="single" w:color="auto" w:sz="4" w:space="0"/>
              <w:left w:val="single" w:color="auto" w:sz="4" w:space="0"/>
              <w:bottom w:val="single" w:color="auto" w:sz="4" w:space="0"/>
            </w:tcBorders>
          </w:tcPr>
          <w:p w14:paraId="31BABA9C">
            <w:pPr>
              <w:pStyle w:val="19"/>
              <w:rPr>
                <w:rFonts w:ascii="Arial" w:hAnsi="Arial"/>
                <w:sz w:val="16"/>
                <w:lang w:val="es-ES"/>
              </w:rPr>
            </w:pPr>
            <w:r>
              <w:rPr>
                <w:rFonts w:ascii="Arial" w:hAnsi="Arial"/>
                <w:sz w:val="16"/>
                <w:lang w:val="es-ES"/>
              </w:rPr>
              <w:t>2.1.1</w:t>
            </w:r>
          </w:p>
        </w:tc>
        <w:tc>
          <w:tcPr>
            <w:tcW w:w="1313" w:type="dxa"/>
          </w:tcPr>
          <w:p w14:paraId="11841016">
            <w:pPr>
              <w:pStyle w:val="19"/>
              <w:jc w:val="center"/>
              <w:rPr>
                <w:rFonts w:ascii="Arial" w:hAnsi="Arial"/>
                <w:sz w:val="16"/>
                <w:lang w:val="es-ES"/>
              </w:rPr>
            </w:pPr>
          </w:p>
        </w:tc>
        <w:tc>
          <w:tcPr>
            <w:tcW w:w="1313" w:type="dxa"/>
          </w:tcPr>
          <w:p w14:paraId="2D642B44">
            <w:pPr>
              <w:pStyle w:val="19"/>
              <w:jc w:val="center"/>
              <w:rPr>
                <w:rFonts w:ascii="Arial" w:hAnsi="Arial"/>
                <w:sz w:val="16"/>
                <w:lang w:val="es-ES"/>
              </w:rPr>
            </w:pPr>
          </w:p>
        </w:tc>
        <w:tc>
          <w:tcPr>
            <w:tcW w:w="1313" w:type="dxa"/>
          </w:tcPr>
          <w:p w14:paraId="56E2AFA3">
            <w:pPr>
              <w:pStyle w:val="19"/>
              <w:jc w:val="center"/>
              <w:rPr>
                <w:rFonts w:ascii="Arial" w:hAnsi="Arial"/>
                <w:sz w:val="16"/>
                <w:lang w:val="es-ES"/>
              </w:rPr>
            </w:pPr>
          </w:p>
        </w:tc>
        <w:tc>
          <w:tcPr>
            <w:tcW w:w="1313" w:type="dxa"/>
          </w:tcPr>
          <w:p w14:paraId="49F43B7D">
            <w:pPr>
              <w:pStyle w:val="19"/>
              <w:jc w:val="center"/>
              <w:rPr>
                <w:rFonts w:ascii="Arial" w:hAnsi="Arial"/>
                <w:sz w:val="16"/>
                <w:lang w:val="es-ES"/>
              </w:rPr>
            </w:pPr>
          </w:p>
        </w:tc>
        <w:tc>
          <w:tcPr>
            <w:tcW w:w="1242" w:type="dxa"/>
          </w:tcPr>
          <w:p w14:paraId="5D9E8A65">
            <w:pPr>
              <w:pStyle w:val="19"/>
              <w:jc w:val="center"/>
              <w:rPr>
                <w:rFonts w:ascii="Arial" w:hAnsi="Arial"/>
                <w:sz w:val="16"/>
                <w:lang w:val="es-ES"/>
              </w:rPr>
            </w:pPr>
          </w:p>
        </w:tc>
      </w:tr>
      <w:tr w14:paraId="313A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437" w:type="dxa"/>
            <w:tcBorders>
              <w:top w:val="single" w:color="auto" w:sz="4" w:space="0"/>
              <w:left w:val="single" w:color="auto" w:sz="4" w:space="0"/>
              <w:bottom w:val="single" w:color="auto" w:sz="4" w:space="0"/>
            </w:tcBorders>
          </w:tcPr>
          <w:p w14:paraId="37D14463">
            <w:pPr>
              <w:pStyle w:val="19"/>
              <w:rPr>
                <w:rFonts w:ascii="Arial" w:hAnsi="Arial"/>
                <w:sz w:val="16"/>
                <w:lang w:val="es-ES"/>
              </w:rPr>
            </w:pPr>
            <w:r>
              <w:rPr>
                <w:rFonts w:ascii="Arial" w:hAnsi="Arial"/>
                <w:sz w:val="16"/>
                <w:lang w:val="es-ES"/>
              </w:rPr>
              <w:t>2.1.2</w:t>
            </w:r>
          </w:p>
        </w:tc>
        <w:tc>
          <w:tcPr>
            <w:tcW w:w="1313" w:type="dxa"/>
          </w:tcPr>
          <w:p w14:paraId="303683A8">
            <w:pPr>
              <w:pStyle w:val="19"/>
              <w:jc w:val="center"/>
              <w:rPr>
                <w:rFonts w:ascii="Arial" w:hAnsi="Arial"/>
                <w:sz w:val="16"/>
                <w:lang w:val="es-ES"/>
              </w:rPr>
            </w:pPr>
          </w:p>
        </w:tc>
        <w:tc>
          <w:tcPr>
            <w:tcW w:w="1313" w:type="dxa"/>
          </w:tcPr>
          <w:p w14:paraId="569FB07D">
            <w:pPr>
              <w:pStyle w:val="19"/>
              <w:jc w:val="center"/>
              <w:rPr>
                <w:rFonts w:ascii="Arial" w:hAnsi="Arial"/>
                <w:sz w:val="16"/>
                <w:lang w:val="es-ES"/>
              </w:rPr>
            </w:pPr>
          </w:p>
        </w:tc>
        <w:tc>
          <w:tcPr>
            <w:tcW w:w="1313" w:type="dxa"/>
          </w:tcPr>
          <w:p w14:paraId="47BF83B8">
            <w:pPr>
              <w:pStyle w:val="19"/>
              <w:jc w:val="center"/>
              <w:rPr>
                <w:rFonts w:ascii="Arial" w:hAnsi="Arial"/>
                <w:sz w:val="16"/>
                <w:lang w:val="es-ES"/>
              </w:rPr>
            </w:pPr>
          </w:p>
        </w:tc>
        <w:tc>
          <w:tcPr>
            <w:tcW w:w="1313" w:type="dxa"/>
          </w:tcPr>
          <w:p w14:paraId="7B79D37F">
            <w:pPr>
              <w:pStyle w:val="19"/>
              <w:jc w:val="center"/>
              <w:rPr>
                <w:rFonts w:ascii="Arial" w:hAnsi="Arial"/>
                <w:sz w:val="16"/>
                <w:lang w:val="es-ES"/>
              </w:rPr>
            </w:pPr>
          </w:p>
        </w:tc>
        <w:tc>
          <w:tcPr>
            <w:tcW w:w="1242" w:type="dxa"/>
          </w:tcPr>
          <w:p w14:paraId="159BD857">
            <w:pPr>
              <w:pStyle w:val="19"/>
              <w:jc w:val="center"/>
              <w:rPr>
                <w:rFonts w:ascii="Arial" w:hAnsi="Arial"/>
                <w:sz w:val="16"/>
                <w:lang w:val="es-ES"/>
              </w:rPr>
            </w:pPr>
          </w:p>
        </w:tc>
      </w:tr>
    </w:tbl>
    <w:p w14:paraId="3FF3CF0B">
      <w:pPr>
        <w:jc w:val="both"/>
        <w:rPr>
          <w:rFonts w:ascii="Arial" w:hAnsi="Arial"/>
          <w:lang w:val="es-ES"/>
        </w:rPr>
      </w:pPr>
    </w:p>
    <w:p w14:paraId="23EEEC1A">
      <w:pPr>
        <w:pStyle w:val="19"/>
        <w:jc w:val="both"/>
        <w:rPr>
          <w:rFonts w:ascii="Arial" w:hAnsi="Arial"/>
          <w:b/>
          <w:sz w:val="20"/>
          <w:lang w:val="es-ES"/>
        </w:rPr>
      </w:pPr>
      <w:r>
        <w:rPr>
          <w:rFonts w:ascii="Arial" w:hAnsi="Arial"/>
          <w:b/>
          <w:sz w:val="20"/>
          <w:lang w:val="es-ES"/>
        </w:rPr>
        <w:t xml:space="preserve">4.3- Cambios en el cronograma de actividades: </w:t>
      </w:r>
    </w:p>
    <w:p w14:paraId="2F3DC43D">
      <w:pPr>
        <w:pStyle w:val="19"/>
        <w:jc w:val="both"/>
        <w:rPr>
          <w:rFonts w:ascii="Arial" w:hAnsi="Arial"/>
          <w:b/>
          <w:sz w:val="20"/>
          <w:lang w:val="es-ES"/>
        </w:rPr>
      </w:pPr>
    </w:p>
    <w:p w14:paraId="5BFD208A">
      <w:pPr>
        <w:pStyle w:val="19"/>
        <w:jc w:val="both"/>
        <w:rPr>
          <w:rFonts w:ascii="Arial" w:hAnsi="Arial"/>
          <w:b/>
          <w:sz w:val="20"/>
          <w:lang w:val="es-ES"/>
        </w:rPr>
      </w:pPr>
    </w:p>
    <w:p w14:paraId="1B496DAE">
      <w:pPr>
        <w:pStyle w:val="19"/>
        <w:jc w:val="both"/>
        <w:rPr>
          <w:rFonts w:ascii="Arial" w:hAnsi="Arial"/>
          <w:b/>
          <w:sz w:val="20"/>
          <w:lang w:val="es-ES"/>
        </w:rPr>
      </w:pPr>
      <w:r>
        <w:rPr>
          <w:rFonts w:ascii="Arial" w:hAnsi="Arial"/>
          <w:b/>
          <w:sz w:val="20"/>
          <w:lang w:val="es-ES"/>
        </w:rPr>
        <w:t>4.4- Otros objetivos logrados:</w:t>
      </w:r>
    </w:p>
    <w:p w14:paraId="3EE17C1E">
      <w:pPr>
        <w:pStyle w:val="19"/>
        <w:jc w:val="both"/>
        <w:rPr>
          <w:rFonts w:ascii="Arial" w:hAnsi="Arial"/>
          <w:b/>
          <w:sz w:val="20"/>
          <w:lang w:val="es-ES"/>
        </w:rPr>
      </w:pPr>
    </w:p>
    <w:p w14:paraId="6838DBA0">
      <w:pPr>
        <w:pStyle w:val="19"/>
        <w:jc w:val="both"/>
        <w:rPr>
          <w:rFonts w:ascii="Arial" w:hAnsi="Arial"/>
          <w:sz w:val="20"/>
          <w:lang w:val="es-ES"/>
        </w:rPr>
      </w:pPr>
    </w:p>
    <w:p w14:paraId="3C9BA553">
      <w:pPr>
        <w:pStyle w:val="19"/>
        <w:jc w:val="both"/>
        <w:rPr>
          <w:rFonts w:ascii="Arial" w:hAnsi="Arial"/>
          <w:b/>
          <w:sz w:val="20"/>
          <w:lang w:val="es-ES"/>
        </w:rPr>
      </w:pPr>
      <w:r>
        <w:rPr>
          <w:rFonts w:ascii="Arial" w:hAnsi="Arial"/>
          <w:b/>
          <w:sz w:val="20"/>
          <w:lang w:val="es-ES"/>
        </w:rPr>
        <w:t>4.5- Otras actividades realizadas:</w:t>
      </w:r>
    </w:p>
    <w:p w14:paraId="6DB8E944">
      <w:pPr>
        <w:jc w:val="both"/>
        <w:rPr>
          <w:b/>
          <w:lang w:val="es-ES"/>
        </w:rPr>
      </w:pPr>
    </w:p>
    <w:p w14:paraId="67E2D556">
      <w:pPr>
        <w:jc w:val="both"/>
        <w:rPr>
          <w:rStyle w:val="29"/>
          <w:rFonts w:ascii="Arial" w:hAnsi="Arial" w:cs="Arial"/>
          <w:sz w:val="20"/>
          <w:lang w:val="es-ES"/>
        </w:rPr>
      </w:pPr>
    </w:p>
    <w:p w14:paraId="570196F8">
      <w:pPr>
        <w:numPr>
          <w:ilvl w:val="0"/>
          <w:numId w:val="1"/>
        </w:numPr>
        <w:jc w:val="both"/>
        <w:outlineLvl w:val="0"/>
        <w:rPr>
          <w:rFonts w:ascii="Arial" w:hAnsi="Arial"/>
          <w:b/>
          <w:szCs w:val="24"/>
          <w:lang w:val="es-ES"/>
        </w:rPr>
      </w:pPr>
      <w:r>
        <w:rPr>
          <w:rFonts w:ascii="Arial" w:hAnsi="Arial"/>
          <w:b/>
          <w:szCs w:val="24"/>
          <w:u w:val="single"/>
          <w:lang w:val="es-ES"/>
        </w:rPr>
        <w:t>SENSIBILIZACIÓN</w:t>
      </w:r>
      <w:r>
        <w:rPr>
          <w:rFonts w:ascii="Arial" w:hAnsi="Arial"/>
          <w:b/>
          <w:szCs w:val="24"/>
          <w:lang w:val="es-ES"/>
        </w:rPr>
        <w:t xml:space="preserve"> </w:t>
      </w:r>
      <w:r>
        <w:rPr>
          <w:rFonts w:ascii="Arial" w:hAnsi="Arial"/>
          <w:sz w:val="20"/>
          <w:lang w:val="es-ES"/>
        </w:rPr>
        <w:t>(</w:t>
      </w:r>
      <w:r>
        <w:rPr>
          <w:rFonts w:ascii="Arial" w:hAnsi="Arial"/>
          <w:sz w:val="18"/>
          <w:szCs w:val="18"/>
          <w:lang w:val="es-ES"/>
        </w:rPr>
        <w:t>máximo una página).</w:t>
      </w:r>
    </w:p>
    <w:p w14:paraId="40F6432F">
      <w:pPr>
        <w:ind w:left="360"/>
        <w:jc w:val="both"/>
        <w:outlineLvl w:val="0"/>
        <w:rPr>
          <w:rFonts w:ascii="Arial" w:hAnsi="Arial"/>
          <w:sz w:val="18"/>
          <w:szCs w:val="18"/>
          <w:lang w:val="es-ES"/>
        </w:rPr>
      </w:pPr>
    </w:p>
    <w:p w14:paraId="13303996">
      <w:pPr>
        <w:ind w:left="360"/>
        <w:jc w:val="both"/>
        <w:outlineLvl w:val="0"/>
        <w:rPr>
          <w:rFonts w:ascii="Arial" w:hAnsi="Arial"/>
          <w:sz w:val="18"/>
          <w:szCs w:val="18"/>
          <w:lang w:val="es-ES"/>
        </w:rPr>
      </w:pPr>
      <w:r>
        <w:rPr>
          <w:rFonts w:ascii="Arial" w:hAnsi="Arial"/>
          <w:sz w:val="18"/>
          <w:szCs w:val="18"/>
          <w:lang w:val="es-ES"/>
        </w:rPr>
        <w:t>Descripción de las acciones de sensibilización vinculadas al proyecto tanto en el Norte como en el Sur y tanto las realizadas como las previstas y las no realizadas.</w:t>
      </w:r>
    </w:p>
    <w:p w14:paraId="30A05FCD">
      <w:pPr>
        <w:jc w:val="both"/>
        <w:outlineLvl w:val="0"/>
        <w:rPr>
          <w:rFonts w:ascii="Arial" w:hAnsi="Arial"/>
          <w:sz w:val="18"/>
          <w:szCs w:val="18"/>
          <w:lang w:val="es-ES"/>
        </w:rPr>
      </w:pPr>
    </w:p>
    <w:p w14:paraId="4EE90CF4">
      <w:pPr>
        <w:ind w:left="360"/>
        <w:jc w:val="both"/>
        <w:outlineLvl w:val="0"/>
        <w:rPr>
          <w:rFonts w:ascii="Arial" w:hAnsi="Arial"/>
          <w:sz w:val="18"/>
          <w:szCs w:val="18"/>
          <w:lang w:val="es-ES"/>
        </w:rPr>
      </w:pPr>
    </w:p>
    <w:p w14:paraId="290C7B5B">
      <w:pPr>
        <w:numPr>
          <w:ilvl w:val="0"/>
          <w:numId w:val="1"/>
        </w:numPr>
        <w:jc w:val="both"/>
        <w:outlineLvl w:val="0"/>
        <w:rPr>
          <w:rFonts w:ascii="Arial" w:hAnsi="Arial"/>
          <w:b/>
          <w:szCs w:val="24"/>
          <w:u w:val="single"/>
          <w:lang w:val="es-ES"/>
        </w:rPr>
      </w:pPr>
      <w:r>
        <w:rPr>
          <w:rFonts w:ascii="Arial" w:hAnsi="Arial"/>
          <w:b/>
          <w:szCs w:val="24"/>
          <w:u w:val="single"/>
          <w:lang w:val="es-ES"/>
        </w:rPr>
        <w:t>DIFUSIÓN DEL PROYECTO</w:t>
      </w:r>
      <w:r>
        <w:rPr>
          <w:rFonts w:ascii="Arial" w:hAnsi="Arial"/>
          <w:b/>
          <w:szCs w:val="24"/>
          <w:lang w:val="es-ES"/>
        </w:rPr>
        <w:t xml:space="preserve"> </w:t>
      </w:r>
      <w:r>
        <w:rPr>
          <w:rFonts w:ascii="Arial" w:hAnsi="Arial"/>
          <w:sz w:val="20"/>
          <w:lang w:val="es-ES"/>
        </w:rPr>
        <w:t>(</w:t>
      </w:r>
      <w:r>
        <w:rPr>
          <w:rFonts w:ascii="Arial" w:hAnsi="Arial"/>
          <w:sz w:val="18"/>
          <w:szCs w:val="18"/>
          <w:lang w:val="es-ES"/>
        </w:rPr>
        <w:t>máximo una página).</w:t>
      </w:r>
    </w:p>
    <w:p w14:paraId="266E3F4A">
      <w:pPr>
        <w:ind w:left="360"/>
        <w:jc w:val="both"/>
        <w:outlineLvl w:val="0"/>
        <w:rPr>
          <w:rFonts w:ascii="Arial" w:hAnsi="Arial"/>
          <w:sz w:val="18"/>
          <w:szCs w:val="18"/>
          <w:lang w:val="es-ES"/>
        </w:rPr>
      </w:pPr>
    </w:p>
    <w:p w14:paraId="386185B8">
      <w:pPr>
        <w:ind w:left="360"/>
        <w:jc w:val="both"/>
        <w:outlineLvl w:val="0"/>
        <w:rPr>
          <w:rFonts w:ascii="Arial" w:hAnsi="Arial"/>
          <w:sz w:val="18"/>
          <w:szCs w:val="18"/>
          <w:lang w:val="es-ES"/>
        </w:rPr>
      </w:pPr>
      <w:r>
        <w:rPr>
          <w:rFonts w:ascii="Arial" w:hAnsi="Arial"/>
          <w:sz w:val="18"/>
          <w:szCs w:val="18"/>
          <w:lang w:val="es-ES"/>
        </w:rPr>
        <w:t>Descripción de las acciones de difusión y de comunicación realizadas para dar a conocer el proyecto, tanto las realizadas como las previstas y las no realizadas.</w:t>
      </w:r>
    </w:p>
    <w:p w14:paraId="7C329A36">
      <w:pPr>
        <w:ind w:left="360"/>
        <w:jc w:val="both"/>
        <w:outlineLvl w:val="0"/>
        <w:rPr>
          <w:rFonts w:ascii="Arial" w:hAnsi="Arial"/>
          <w:sz w:val="18"/>
          <w:szCs w:val="18"/>
          <w:lang w:val="es-ES"/>
        </w:rPr>
      </w:pPr>
    </w:p>
    <w:p w14:paraId="7B23F1FB">
      <w:pPr>
        <w:jc w:val="both"/>
        <w:outlineLvl w:val="0"/>
        <w:rPr>
          <w:rFonts w:ascii="Arial" w:hAnsi="Arial"/>
          <w:b/>
          <w:szCs w:val="24"/>
          <w:u w:val="single"/>
          <w:lang w:val="es-ES"/>
        </w:rPr>
      </w:pPr>
    </w:p>
    <w:p w14:paraId="3DB053E3">
      <w:pPr>
        <w:numPr>
          <w:ilvl w:val="0"/>
          <w:numId w:val="1"/>
        </w:numPr>
        <w:jc w:val="both"/>
        <w:outlineLvl w:val="0"/>
        <w:rPr>
          <w:rFonts w:ascii="Arial" w:hAnsi="Arial"/>
          <w:sz w:val="18"/>
          <w:szCs w:val="18"/>
          <w:lang w:val="es-ES"/>
        </w:rPr>
      </w:pPr>
      <w:r>
        <w:rPr>
          <w:rFonts w:ascii="Arial" w:hAnsi="Arial"/>
          <w:b/>
          <w:szCs w:val="24"/>
          <w:u w:val="single"/>
          <w:lang w:val="es-ES"/>
        </w:rPr>
        <w:t>VALORACIÓN DE LA MARCHA DEL PROYECTO Y OBSERVACIONES</w:t>
      </w:r>
    </w:p>
    <w:p w14:paraId="28327483">
      <w:pPr>
        <w:jc w:val="both"/>
        <w:rPr>
          <w:rFonts w:ascii="Arial" w:hAnsi="Arial"/>
          <w:sz w:val="20"/>
          <w:lang w:val="es-ES"/>
        </w:rPr>
      </w:pPr>
    </w:p>
    <w:p w14:paraId="49764BBC">
      <w:pPr>
        <w:pStyle w:val="20"/>
        <w:tabs>
          <w:tab w:val="clear" w:pos="426"/>
        </w:tabs>
        <w:rPr>
          <w:lang w:val="es-ES"/>
        </w:rPr>
      </w:pPr>
      <w:r>
        <w:rPr>
          <w:b/>
          <w:lang w:val="es-ES"/>
        </w:rPr>
        <w:t>7.1-</w:t>
      </w:r>
      <w:r>
        <w:rPr>
          <w:b/>
          <w:lang w:val="es-ES"/>
        </w:rPr>
        <w:tab/>
      </w:r>
      <w:r>
        <w:rPr>
          <w:b/>
          <w:lang w:val="es-ES"/>
        </w:rPr>
        <w:t>Valoración de los objetivos, de los resultados y de las actividades, logrados y no logrados</w:t>
      </w:r>
    </w:p>
    <w:p w14:paraId="622A1FDC">
      <w:pPr>
        <w:pStyle w:val="20"/>
        <w:tabs>
          <w:tab w:val="clear" w:pos="426"/>
        </w:tabs>
        <w:ind w:firstLine="0"/>
        <w:rPr>
          <w:sz w:val="18"/>
          <w:szCs w:val="18"/>
          <w:lang w:val="es-ES"/>
        </w:rPr>
      </w:pPr>
    </w:p>
    <w:p w14:paraId="227BFD97">
      <w:pPr>
        <w:pStyle w:val="20"/>
        <w:tabs>
          <w:tab w:val="clear" w:pos="426"/>
        </w:tabs>
        <w:ind w:firstLine="0"/>
        <w:rPr>
          <w:sz w:val="18"/>
          <w:szCs w:val="18"/>
          <w:lang w:val="es-ES"/>
        </w:rPr>
      </w:pPr>
      <w:r>
        <w:rPr>
          <w:sz w:val="18"/>
          <w:szCs w:val="18"/>
          <w:lang w:val="es-ES"/>
        </w:rPr>
        <w:t>Valoración de las actividades realizadas en relación con los resultados y los objetivos específicos establecidos y con los cambios efectuados durante el desarrollo del proyecto.</w:t>
      </w:r>
    </w:p>
    <w:p w14:paraId="1C4655DD">
      <w:pPr>
        <w:pStyle w:val="20"/>
        <w:tabs>
          <w:tab w:val="clear" w:pos="426"/>
        </w:tabs>
        <w:ind w:firstLine="0"/>
        <w:rPr>
          <w:sz w:val="18"/>
          <w:szCs w:val="18"/>
          <w:lang w:val="es-ES"/>
        </w:rPr>
      </w:pPr>
    </w:p>
    <w:p w14:paraId="2B5D9421">
      <w:pPr>
        <w:pStyle w:val="20"/>
        <w:tabs>
          <w:tab w:val="clear" w:pos="426"/>
        </w:tabs>
        <w:ind w:firstLine="0"/>
        <w:rPr>
          <w:sz w:val="18"/>
          <w:szCs w:val="18"/>
          <w:lang w:val="es-ES"/>
        </w:rPr>
      </w:pPr>
      <w:r>
        <w:rPr>
          <w:sz w:val="18"/>
          <w:szCs w:val="18"/>
          <w:lang w:val="es-ES"/>
        </w:rPr>
        <w:t>Explicar cómo se ha contribuido al aumento de las capacidades de las personas titulares de derechos.</w:t>
      </w:r>
    </w:p>
    <w:p w14:paraId="0117412C">
      <w:pPr>
        <w:tabs>
          <w:tab w:val="left" w:pos="426"/>
        </w:tabs>
        <w:jc w:val="both"/>
        <w:rPr>
          <w:rFonts w:ascii="Arial" w:hAnsi="Arial"/>
          <w:sz w:val="20"/>
          <w:lang w:val="es-ES"/>
        </w:rPr>
      </w:pPr>
    </w:p>
    <w:p w14:paraId="038B4FD5">
      <w:pPr>
        <w:tabs>
          <w:tab w:val="left" w:pos="426"/>
        </w:tabs>
        <w:jc w:val="both"/>
        <w:rPr>
          <w:rFonts w:ascii="Arial" w:hAnsi="Arial"/>
          <w:sz w:val="20"/>
          <w:lang w:val="es-ES"/>
        </w:rPr>
      </w:pPr>
    </w:p>
    <w:p w14:paraId="07B2D994">
      <w:pPr>
        <w:ind w:left="426" w:hanging="426"/>
        <w:jc w:val="both"/>
        <w:rPr>
          <w:rFonts w:ascii="Arial" w:hAnsi="Arial"/>
          <w:sz w:val="20"/>
          <w:lang w:val="es-ES"/>
        </w:rPr>
      </w:pPr>
      <w:r>
        <w:rPr>
          <w:rFonts w:ascii="Arial" w:hAnsi="Arial"/>
          <w:b/>
          <w:sz w:val="20"/>
          <w:lang w:val="es-ES"/>
        </w:rPr>
        <w:t>7.2-</w:t>
      </w:r>
      <w:r>
        <w:rPr>
          <w:rFonts w:ascii="Arial" w:hAnsi="Arial"/>
          <w:b/>
          <w:sz w:val="20"/>
          <w:lang w:val="es-ES"/>
        </w:rPr>
        <w:tab/>
      </w:r>
      <w:r>
        <w:rPr>
          <w:rFonts w:ascii="Arial" w:hAnsi="Arial"/>
          <w:b/>
          <w:sz w:val="20"/>
          <w:lang w:val="es-ES"/>
        </w:rPr>
        <w:t>Valoración del grado de participación de los colectivos implicados en la ejecución del proyecto</w:t>
      </w:r>
    </w:p>
    <w:p w14:paraId="04B66BB8">
      <w:pPr>
        <w:ind w:left="426"/>
        <w:jc w:val="both"/>
        <w:rPr>
          <w:rFonts w:ascii="Arial" w:hAnsi="Arial" w:cs="Arial"/>
          <w:sz w:val="18"/>
          <w:szCs w:val="18"/>
          <w:lang w:val="es-ES"/>
        </w:rPr>
      </w:pPr>
    </w:p>
    <w:p w14:paraId="1FD85241">
      <w:pPr>
        <w:ind w:left="426"/>
        <w:jc w:val="both"/>
        <w:rPr>
          <w:rFonts w:ascii="Arial" w:hAnsi="Arial" w:cs="Arial"/>
          <w:sz w:val="18"/>
          <w:szCs w:val="18"/>
          <w:lang w:val="es-ES"/>
        </w:rPr>
      </w:pPr>
      <w:r>
        <w:rPr>
          <w:rFonts w:ascii="Arial" w:hAnsi="Arial" w:cs="Arial"/>
          <w:sz w:val="18"/>
          <w:szCs w:val="18"/>
          <w:lang w:val="es-ES"/>
        </w:rPr>
        <w:t>Valoración del grado de participación de los colectivos implicados durante la ejecución del proyecto.</w:t>
      </w:r>
    </w:p>
    <w:p w14:paraId="0BD6DB2B">
      <w:pPr>
        <w:ind w:left="426"/>
        <w:jc w:val="both"/>
        <w:rPr>
          <w:rFonts w:ascii="Arial" w:hAnsi="Arial" w:cs="Arial"/>
          <w:sz w:val="18"/>
          <w:szCs w:val="18"/>
          <w:lang w:val="es-ES"/>
        </w:rPr>
      </w:pPr>
    </w:p>
    <w:p w14:paraId="209F67EB">
      <w:pPr>
        <w:ind w:left="426"/>
        <w:jc w:val="both"/>
        <w:rPr>
          <w:rFonts w:ascii="Arial" w:hAnsi="Arial" w:cs="Arial"/>
          <w:sz w:val="18"/>
          <w:szCs w:val="18"/>
          <w:lang w:val="es-ES"/>
        </w:rPr>
      </w:pPr>
      <w:r>
        <w:rPr>
          <w:rFonts w:ascii="Arial" w:hAnsi="Arial" w:cs="Arial"/>
          <w:sz w:val="18"/>
          <w:szCs w:val="18"/>
          <w:lang w:val="es-ES"/>
        </w:rPr>
        <w:t>Hay que poner especial énfasis en explicar las dificultades o las barreras que han surgido y las medidas, los mecanismos y/o los espacios (previstos y no previstos) que han favorecido la participación de las mujeres y los colectivos en situación de mayor vulnerabilidad en cada una de las fases del proyecto.</w:t>
      </w:r>
    </w:p>
    <w:p w14:paraId="03808D42">
      <w:pPr>
        <w:pStyle w:val="20"/>
        <w:tabs>
          <w:tab w:val="clear" w:pos="426"/>
        </w:tabs>
        <w:ind w:left="0" w:firstLine="0"/>
        <w:rPr>
          <w:sz w:val="18"/>
          <w:szCs w:val="18"/>
          <w:lang w:val="es-ES"/>
        </w:rPr>
      </w:pPr>
    </w:p>
    <w:p w14:paraId="31F400AE">
      <w:pPr>
        <w:ind w:left="426" w:hanging="426"/>
        <w:jc w:val="both"/>
        <w:rPr>
          <w:rFonts w:ascii="Arial" w:hAnsi="Arial"/>
          <w:b/>
          <w:sz w:val="20"/>
          <w:lang w:val="es-ES"/>
        </w:rPr>
      </w:pPr>
      <w:r>
        <w:rPr>
          <w:rFonts w:ascii="Arial" w:hAnsi="Arial"/>
          <w:b/>
          <w:sz w:val="20"/>
          <w:lang w:val="es-ES"/>
        </w:rPr>
        <w:br w:type="page"/>
      </w:r>
      <w:r>
        <w:rPr>
          <w:rFonts w:ascii="Arial" w:hAnsi="Arial"/>
          <w:b/>
          <w:sz w:val="20"/>
          <w:lang w:val="es-ES"/>
        </w:rPr>
        <w:t>7.3- Contribución al cumplimiento de los derechos humanos y de los derechos de las mujeres</w:t>
      </w:r>
    </w:p>
    <w:p w14:paraId="64B26C5B">
      <w:pPr>
        <w:pStyle w:val="20"/>
        <w:tabs>
          <w:tab w:val="clear" w:pos="426"/>
        </w:tabs>
        <w:rPr>
          <w:b/>
          <w:lang w:val="es-ES"/>
        </w:rPr>
      </w:pPr>
    </w:p>
    <w:p w14:paraId="6EDC8C60">
      <w:pPr>
        <w:pStyle w:val="20"/>
        <w:tabs>
          <w:tab w:val="clear" w:pos="426"/>
        </w:tabs>
        <w:ind w:firstLine="0"/>
        <w:rPr>
          <w:sz w:val="18"/>
          <w:szCs w:val="18"/>
          <w:lang w:val="es-ES"/>
        </w:rPr>
      </w:pPr>
      <w:r>
        <w:rPr>
          <w:sz w:val="18"/>
          <w:szCs w:val="18"/>
          <w:lang w:val="es-ES"/>
        </w:rPr>
        <w:t>Explicar en qué vulneraciones de los derechos humanos se ha querido intervenir y cómo se ha contribuido al cumplimiento de los derechos humanos de las mujeres y de los colectivos en situación de mayor vulnerabilidad en el contexto del proyecto.</w:t>
      </w:r>
    </w:p>
    <w:p w14:paraId="0D376F5A">
      <w:pPr>
        <w:pStyle w:val="20"/>
        <w:tabs>
          <w:tab w:val="clear" w:pos="426"/>
        </w:tabs>
        <w:ind w:firstLine="0"/>
        <w:rPr>
          <w:sz w:val="18"/>
          <w:szCs w:val="18"/>
          <w:lang w:val="es-ES"/>
        </w:rPr>
      </w:pPr>
    </w:p>
    <w:p w14:paraId="5E84029B">
      <w:pPr>
        <w:pStyle w:val="20"/>
        <w:tabs>
          <w:tab w:val="clear" w:pos="426"/>
        </w:tabs>
        <w:ind w:firstLine="0"/>
        <w:rPr>
          <w:sz w:val="18"/>
          <w:szCs w:val="18"/>
          <w:lang w:val="es-ES"/>
        </w:rPr>
      </w:pPr>
    </w:p>
    <w:p w14:paraId="0C175100">
      <w:pPr>
        <w:pStyle w:val="20"/>
        <w:tabs>
          <w:tab w:val="clear" w:pos="426"/>
        </w:tabs>
        <w:rPr>
          <w:b/>
          <w:lang w:val="es-ES"/>
        </w:rPr>
      </w:pPr>
      <w:r>
        <w:rPr>
          <w:b/>
          <w:lang w:val="es-ES"/>
        </w:rPr>
        <w:t>7.4-</w:t>
      </w:r>
      <w:r>
        <w:rPr>
          <w:b/>
          <w:lang w:val="es-ES"/>
        </w:rPr>
        <w:tab/>
      </w:r>
      <w:r>
        <w:rPr>
          <w:b/>
          <w:lang w:val="es-ES"/>
        </w:rPr>
        <w:t>Contribución a los Objetivos de Desarrollo Sostenible</w:t>
      </w:r>
    </w:p>
    <w:p w14:paraId="512DB48A">
      <w:pPr>
        <w:pStyle w:val="20"/>
        <w:tabs>
          <w:tab w:val="left" w:pos="1500"/>
          <w:tab w:val="clear" w:pos="426"/>
        </w:tabs>
        <w:ind w:firstLine="0"/>
        <w:rPr>
          <w:rFonts w:cs="Arial"/>
          <w:i/>
          <w:sz w:val="18"/>
          <w:szCs w:val="18"/>
          <w:lang w:val="es-ES"/>
        </w:rPr>
      </w:pPr>
      <w:r>
        <w:rPr>
          <w:rFonts w:cs="Arial"/>
          <w:i/>
          <w:sz w:val="18"/>
          <w:szCs w:val="18"/>
          <w:lang w:val="es-ES"/>
        </w:rPr>
        <w:tab/>
      </w:r>
    </w:p>
    <w:p w14:paraId="7FB2FEDE">
      <w:pPr>
        <w:pStyle w:val="20"/>
        <w:tabs>
          <w:tab w:val="clear" w:pos="426"/>
        </w:tabs>
        <w:ind w:firstLine="0"/>
        <w:rPr>
          <w:b/>
          <w:lang w:val="es-ES"/>
        </w:rPr>
      </w:pPr>
      <w:r>
        <w:rPr>
          <w:sz w:val="18"/>
          <w:szCs w:val="18"/>
          <w:lang w:val="es-ES"/>
        </w:rPr>
        <w:t>Explicar cómo ha contribuido el proyecto a la consecución de los ODS (hay que identificar cuáles)</w:t>
      </w:r>
      <w:r>
        <w:rPr>
          <w:bCs/>
          <w:lang w:val="es-ES"/>
        </w:rPr>
        <w:t>.</w:t>
      </w:r>
    </w:p>
    <w:p w14:paraId="33457B8A">
      <w:pPr>
        <w:pStyle w:val="20"/>
        <w:tabs>
          <w:tab w:val="clear" w:pos="426"/>
        </w:tabs>
        <w:ind w:left="0" w:firstLine="0"/>
        <w:rPr>
          <w:b/>
          <w:lang w:val="es-ES"/>
        </w:rPr>
      </w:pPr>
    </w:p>
    <w:p w14:paraId="5629DFA8">
      <w:pPr>
        <w:pStyle w:val="20"/>
        <w:tabs>
          <w:tab w:val="clear" w:pos="426"/>
        </w:tabs>
        <w:ind w:left="0" w:firstLine="0"/>
        <w:rPr>
          <w:b/>
          <w:lang w:val="es-ES"/>
        </w:rPr>
      </w:pPr>
    </w:p>
    <w:p w14:paraId="23D46D3B">
      <w:pPr>
        <w:pStyle w:val="20"/>
        <w:tabs>
          <w:tab w:val="clear" w:pos="426"/>
        </w:tabs>
        <w:ind w:left="0" w:firstLine="0"/>
        <w:rPr>
          <w:b/>
          <w:lang w:val="es-ES"/>
        </w:rPr>
      </w:pPr>
    </w:p>
    <w:p w14:paraId="7A5B844B">
      <w:pPr>
        <w:pStyle w:val="20"/>
        <w:tabs>
          <w:tab w:val="clear" w:pos="426"/>
        </w:tabs>
        <w:rPr>
          <w:b/>
          <w:lang w:val="es-ES"/>
        </w:rPr>
      </w:pPr>
      <w:r>
        <w:rPr>
          <w:b/>
          <w:lang w:val="es-ES"/>
        </w:rPr>
        <w:t>7.5-</w:t>
      </w:r>
      <w:r>
        <w:rPr>
          <w:b/>
          <w:lang w:val="es-ES"/>
        </w:rPr>
        <w:tab/>
      </w:r>
      <w:r>
        <w:rPr>
          <w:b/>
          <w:lang w:val="es-ES"/>
        </w:rPr>
        <w:t>Impactos (cambios y efectos)</w:t>
      </w:r>
    </w:p>
    <w:p w14:paraId="2ABA6B4A">
      <w:pPr>
        <w:ind w:left="426"/>
        <w:jc w:val="both"/>
        <w:rPr>
          <w:rFonts w:ascii="Arial" w:hAnsi="Arial" w:cs="Arial"/>
          <w:sz w:val="18"/>
          <w:szCs w:val="18"/>
          <w:lang w:val="es-ES"/>
        </w:rPr>
      </w:pPr>
      <w:r>
        <w:rPr>
          <w:rFonts w:ascii="Arial" w:hAnsi="Arial" w:cs="Arial"/>
          <w:sz w:val="18"/>
          <w:szCs w:val="18"/>
          <w:lang w:val="es-ES"/>
        </w:rPr>
        <w:t xml:space="preserve"> </w:t>
      </w:r>
    </w:p>
    <w:p w14:paraId="1C005D1C">
      <w:pPr>
        <w:ind w:left="426"/>
        <w:jc w:val="both"/>
        <w:rPr>
          <w:rFonts w:ascii="Arial" w:hAnsi="Arial" w:cs="Arial"/>
          <w:sz w:val="18"/>
          <w:szCs w:val="18"/>
          <w:lang w:val="es-ES"/>
        </w:rPr>
      </w:pPr>
      <w:r>
        <w:rPr>
          <w:rFonts w:ascii="Arial" w:hAnsi="Arial" w:cs="Arial"/>
          <w:sz w:val="18"/>
          <w:szCs w:val="18"/>
          <w:lang w:val="es-ES"/>
        </w:rPr>
        <w:t>Identificar los impactos o los efectos del proyecto (por ejemplo, sobre la población destinataria, sobre la comunidad, sobre el medio económico, impacto de género, sobre el medioambiente, etc.).</w:t>
      </w:r>
    </w:p>
    <w:p w14:paraId="12529ABD">
      <w:pPr>
        <w:ind w:left="426"/>
        <w:jc w:val="both"/>
        <w:rPr>
          <w:rFonts w:ascii="Arial" w:hAnsi="Arial" w:cs="Arial"/>
          <w:sz w:val="18"/>
          <w:szCs w:val="18"/>
          <w:lang w:val="es-ES"/>
        </w:rPr>
      </w:pPr>
    </w:p>
    <w:tbl>
      <w:tblPr>
        <w:tblStyle w:val="11"/>
        <w:tblW w:w="0" w:type="auto"/>
        <w:tblInd w:w="4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2"/>
        <w:gridCol w:w="2790"/>
        <w:gridCol w:w="3150"/>
      </w:tblGrid>
      <w:tr w14:paraId="328A4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202" w:type="dxa"/>
            <w:shd w:val="clear" w:color="auto" w:fill="auto"/>
            <w:vAlign w:val="center"/>
          </w:tcPr>
          <w:p w14:paraId="5178100A">
            <w:pPr>
              <w:jc w:val="both"/>
              <w:rPr>
                <w:rFonts w:ascii="Arial" w:hAnsi="Arial"/>
                <w:b/>
                <w:sz w:val="18"/>
                <w:szCs w:val="18"/>
                <w:lang w:val="es-ES"/>
              </w:rPr>
            </w:pPr>
          </w:p>
        </w:tc>
        <w:tc>
          <w:tcPr>
            <w:tcW w:w="2790" w:type="dxa"/>
            <w:shd w:val="clear" w:color="auto" w:fill="auto"/>
            <w:vAlign w:val="center"/>
          </w:tcPr>
          <w:p w14:paraId="069F7B34">
            <w:pPr>
              <w:jc w:val="center"/>
              <w:rPr>
                <w:rFonts w:ascii="Arial" w:hAnsi="Arial"/>
                <w:b/>
                <w:sz w:val="18"/>
                <w:szCs w:val="18"/>
                <w:lang w:val="es-ES"/>
              </w:rPr>
            </w:pPr>
            <w:r>
              <w:rPr>
                <w:rFonts w:ascii="Arial" w:hAnsi="Arial"/>
                <w:b/>
                <w:sz w:val="18"/>
                <w:szCs w:val="18"/>
                <w:lang w:val="es-ES"/>
              </w:rPr>
              <w:t>Positivos</w:t>
            </w:r>
          </w:p>
        </w:tc>
        <w:tc>
          <w:tcPr>
            <w:tcW w:w="3150" w:type="dxa"/>
            <w:shd w:val="clear" w:color="auto" w:fill="auto"/>
            <w:vAlign w:val="center"/>
          </w:tcPr>
          <w:p w14:paraId="1FE95D8C">
            <w:pPr>
              <w:jc w:val="center"/>
              <w:rPr>
                <w:rFonts w:ascii="Arial" w:hAnsi="Arial"/>
                <w:b/>
                <w:sz w:val="18"/>
                <w:szCs w:val="18"/>
                <w:lang w:val="es-ES"/>
              </w:rPr>
            </w:pPr>
            <w:r>
              <w:rPr>
                <w:rFonts w:ascii="Arial" w:hAnsi="Arial"/>
                <w:b/>
                <w:sz w:val="18"/>
                <w:szCs w:val="18"/>
                <w:lang w:val="es-ES"/>
              </w:rPr>
              <w:t>Negativos</w:t>
            </w:r>
          </w:p>
        </w:tc>
      </w:tr>
      <w:tr w14:paraId="0E343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2202" w:type="dxa"/>
            <w:shd w:val="clear" w:color="auto" w:fill="auto"/>
            <w:vAlign w:val="center"/>
          </w:tcPr>
          <w:p w14:paraId="4F157FFA">
            <w:pPr>
              <w:jc w:val="both"/>
              <w:rPr>
                <w:rFonts w:ascii="Arial" w:hAnsi="Arial"/>
                <w:b/>
                <w:sz w:val="18"/>
                <w:szCs w:val="18"/>
                <w:lang w:val="es-ES"/>
              </w:rPr>
            </w:pPr>
            <w:r>
              <w:rPr>
                <w:rFonts w:ascii="Arial" w:hAnsi="Arial"/>
                <w:b/>
                <w:sz w:val="18"/>
                <w:szCs w:val="18"/>
                <w:lang w:val="es-ES"/>
              </w:rPr>
              <w:t>Previstos</w:t>
            </w:r>
          </w:p>
        </w:tc>
        <w:tc>
          <w:tcPr>
            <w:tcW w:w="2790" w:type="dxa"/>
            <w:shd w:val="clear" w:color="auto" w:fill="auto"/>
          </w:tcPr>
          <w:p w14:paraId="328D742F">
            <w:pPr>
              <w:rPr>
                <w:rFonts w:ascii="Arial" w:hAnsi="Arial"/>
                <w:bCs/>
                <w:sz w:val="16"/>
                <w:szCs w:val="16"/>
                <w:lang w:val="es-ES"/>
              </w:rPr>
            </w:pPr>
          </w:p>
          <w:p w14:paraId="51C758FA">
            <w:pPr>
              <w:rPr>
                <w:rFonts w:ascii="Arial" w:hAnsi="Arial"/>
                <w:bCs/>
                <w:sz w:val="16"/>
                <w:szCs w:val="16"/>
                <w:lang w:val="es-ES"/>
              </w:rPr>
            </w:pPr>
          </w:p>
        </w:tc>
        <w:tc>
          <w:tcPr>
            <w:tcW w:w="3150" w:type="dxa"/>
            <w:shd w:val="clear" w:color="auto" w:fill="auto"/>
          </w:tcPr>
          <w:p w14:paraId="0C79E647">
            <w:pPr>
              <w:rPr>
                <w:rFonts w:ascii="Arial" w:hAnsi="Arial"/>
                <w:bCs/>
                <w:sz w:val="16"/>
                <w:szCs w:val="16"/>
                <w:lang w:val="es-ES"/>
              </w:rPr>
            </w:pPr>
          </w:p>
        </w:tc>
      </w:tr>
      <w:tr w14:paraId="12B0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2202" w:type="dxa"/>
            <w:shd w:val="clear" w:color="auto" w:fill="auto"/>
            <w:vAlign w:val="center"/>
          </w:tcPr>
          <w:p w14:paraId="4541570A">
            <w:pPr>
              <w:jc w:val="both"/>
              <w:rPr>
                <w:rFonts w:ascii="Arial" w:hAnsi="Arial"/>
                <w:b/>
                <w:sz w:val="18"/>
                <w:szCs w:val="18"/>
                <w:lang w:val="es-ES"/>
              </w:rPr>
            </w:pPr>
            <w:r>
              <w:rPr>
                <w:rFonts w:ascii="Arial" w:hAnsi="Arial"/>
                <w:b/>
                <w:sz w:val="18"/>
                <w:szCs w:val="18"/>
                <w:lang w:val="es-ES"/>
              </w:rPr>
              <w:t>No previstos</w:t>
            </w:r>
          </w:p>
        </w:tc>
        <w:tc>
          <w:tcPr>
            <w:tcW w:w="2790" w:type="dxa"/>
            <w:shd w:val="clear" w:color="auto" w:fill="auto"/>
          </w:tcPr>
          <w:p w14:paraId="7EC29F77">
            <w:pPr>
              <w:rPr>
                <w:rFonts w:ascii="Arial" w:hAnsi="Arial"/>
                <w:bCs/>
                <w:sz w:val="16"/>
                <w:szCs w:val="16"/>
                <w:lang w:val="es-ES"/>
              </w:rPr>
            </w:pPr>
          </w:p>
          <w:p w14:paraId="1B9E1C77">
            <w:pPr>
              <w:rPr>
                <w:rFonts w:ascii="Arial" w:hAnsi="Arial"/>
                <w:bCs/>
                <w:sz w:val="16"/>
                <w:szCs w:val="16"/>
                <w:lang w:val="es-ES"/>
              </w:rPr>
            </w:pPr>
          </w:p>
        </w:tc>
        <w:tc>
          <w:tcPr>
            <w:tcW w:w="3150" w:type="dxa"/>
            <w:shd w:val="clear" w:color="auto" w:fill="auto"/>
          </w:tcPr>
          <w:p w14:paraId="36BA7BB1">
            <w:pPr>
              <w:rPr>
                <w:rFonts w:ascii="Arial" w:hAnsi="Arial"/>
                <w:bCs/>
                <w:sz w:val="16"/>
                <w:szCs w:val="16"/>
                <w:lang w:val="es-ES"/>
              </w:rPr>
            </w:pPr>
          </w:p>
        </w:tc>
      </w:tr>
    </w:tbl>
    <w:p w14:paraId="6890D625">
      <w:pPr>
        <w:jc w:val="both"/>
        <w:rPr>
          <w:rFonts w:ascii="Arial" w:hAnsi="Arial"/>
          <w:b/>
          <w:sz w:val="20"/>
          <w:lang w:val="es-ES"/>
        </w:rPr>
      </w:pPr>
    </w:p>
    <w:p w14:paraId="014487AF">
      <w:pPr>
        <w:ind w:left="426" w:hanging="426"/>
        <w:jc w:val="both"/>
        <w:rPr>
          <w:rFonts w:ascii="Arial" w:hAnsi="Arial"/>
          <w:b/>
          <w:sz w:val="20"/>
          <w:lang w:val="es-ES"/>
        </w:rPr>
      </w:pPr>
    </w:p>
    <w:p w14:paraId="3265FA3B">
      <w:pPr>
        <w:ind w:left="426" w:hanging="426"/>
        <w:jc w:val="both"/>
        <w:rPr>
          <w:rFonts w:ascii="Arial" w:hAnsi="Arial"/>
          <w:b/>
          <w:sz w:val="20"/>
          <w:lang w:val="es-ES"/>
        </w:rPr>
      </w:pPr>
    </w:p>
    <w:p w14:paraId="5CF94477">
      <w:pPr>
        <w:ind w:left="426" w:hanging="426"/>
        <w:jc w:val="both"/>
        <w:rPr>
          <w:rFonts w:ascii="Arial" w:hAnsi="Arial"/>
          <w:sz w:val="20"/>
          <w:lang w:val="es-ES"/>
        </w:rPr>
      </w:pPr>
      <w:r>
        <w:rPr>
          <w:rFonts w:ascii="Arial" w:hAnsi="Arial"/>
          <w:b/>
          <w:sz w:val="20"/>
          <w:lang w:val="es-ES"/>
        </w:rPr>
        <w:t>7.6-</w:t>
      </w:r>
      <w:r>
        <w:rPr>
          <w:rFonts w:ascii="Arial" w:hAnsi="Arial"/>
          <w:b/>
          <w:sz w:val="20"/>
          <w:lang w:val="es-ES"/>
        </w:rPr>
        <w:tab/>
      </w:r>
      <w:r>
        <w:rPr>
          <w:rFonts w:ascii="Arial" w:hAnsi="Arial"/>
          <w:b/>
          <w:sz w:val="20"/>
          <w:lang w:val="es-ES"/>
        </w:rPr>
        <w:t>Descripción de los recursos utilizados (humanos, materiales y financieros) en el marco del proyecto</w:t>
      </w:r>
    </w:p>
    <w:p w14:paraId="12A80D45">
      <w:pPr>
        <w:ind w:left="426"/>
        <w:jc w:val="both"/>
        <w:rPr>
          <w:rFonts w:ascii="Arial" w:hAnsi="Arial"/>
          <w:sz w:val="18"/>
          <w:szCs w:val="18"/>
          <w:lang w:val="es-ES"/>
        </w:rPr>
      </w:pPr>
    </w:p>
    <w:p w14:paraId="06AE4AD9">
      <w:pPr>
        <w:ind w:left="426"/>
        <w:jc w:val="both"/>
        <w:rPr>
          <w:rFonts w:ascii="Arial" w:hAnsi="Arial"/>
          <w:sz w:val="20"/>
          <w:lang w:val="es-ES"/>
        </w:rPr>
      </w:pPr>
      <w:r>
        <w:rPr>
          <w:rFonts w:ascii="Arial" w:hAnsi="Arial"/>
          <w:sz w:val="18"/>
          <w:szCs w:val="18"/>
          <w:lang w:val="es-ES"/>
        </w:rPr>
        <w:t>En su caso, explicar los cambios efectuados con respecto a los recursos previstos en el presupuesto aprobado.</w:t>
      </w:r>
    </w:p>
    <w:p w14:paraId="53B52B62">
      <w:pPr>
        <w:jc w:val="both"/>
        <w:rPr>
          <w:rFonts w:ascii="Arial" w:hAnsi="Arial"/>
          <w:b/>
          <w:sz w:val="20"/>
          <w:lang w:val="es-ES"/>
        </w:rPr>
      </w:pPr>
    </w:p>
    <w:p w14:paraId="14028554">
      <w:pPr>
        <w:ind w:left="426" w:hanging="426"/>
        <w:jc w:val="both"/>
        <w:rPr>
          <w:rFonts w:ascii="Arial" w:hAnsi="Arial"/>
          <w:b/>
          <w:sz w:val="20"/>
          <w:lang w:val="es-ES"/>
        </w:rPr>
      </w:pPr>
    </w:p>
    <w:p w14:paraId="00F43F13">
      <w:pPr>
        <w:ind w:left="426" w:hanging="426"/>
        <w:jc w:val="both"/>
        <w:rPr>
          <w:rFonts w:ascii="Arial" w:hAnsi="Arial"/>
          <w:b/>
          <w:sz w:val="20"/>
          <w:lang w:val="es-ES"/>
        </w:rPr>
      </w:pPr>
    </w:p>
    <w:p w14:paraId="7DF78AF2">
      <w:pPr>
        <w:ind w:left="426" w:hanging="426"/>
        <w:jc w:val="both"/>
        <w:rPr>
          <w:rFonts w:ascii="Arial" w:hAnsi="Arial"/>
          <w:sz w:val="20"/>
          <w:lang w:val="es-ES"/>
        </w:rPr>
      </w:pPr>
      <w:r>
        <w:rPr>
          <w:rFonts w:ascii="Arial" w:hAnsi="Arial"/>
          <w:b/>
          <w:sz w:val="20"/>
          <w:lang w:val="es-ES"/>
        </w:rPr>
        <w:t>7.7- Viabilidad y sostenibilidad</w:t>
      </w:r>
    </w:p>
    <w:p w14:paraId="720C88BE">
      <w:pPr>
        <w:ind w:left="426"/>
        <w:jc w:val="both"/>
        <w:rPr>
          <w:rFonts w:ascii="Arial" w:hAnsi="Arial"/>
          <w:sz w:val="18"/>
          <w:szCs w:val="18"/>
          <w:lang w:val="es-ES"/>
        </w:rPr>
      </w:pPr>
    </w:p>
    <w:p w14:paraId="0EACC208">
      <w:pPr>
        <w:ind w:left="426"/>
        <w:jc w:val="both"/>
        <w:rPr>
          <w:rFonts w:ascii="Arial" w:hAnsi="Arial"/>
          <w:sz w:val="18"/>
          <w:szCs w:val="18"/>
          <w:lang w:val="es-ES"/>
        </w:rPr>
      </w:pPr>
      <w:r>
        <w:rPr>
          <w:rFonts w:ascii="Arial" w:hAnsi="Arial"/>
          <w:sz w:val="18"/>
          <w:szCs w:val="18"/>
          <w:lang w:val="es-ES"/>
        </w:rPr>
        <w:t>Descripción de la viabilidad vinculada a los recursos técnicos, institucionales y metodológicos durante la ejecución del proyecto y de la sostenibilidad una vez acabada la financiación externa, teniendo en cuenta los aspectos financiero, económico, institucional y sociocultural.</w:t>
      </w:r>
    </w:p>
    <w:p w14:paraId="23F6C99A">
      <w:pPr>
        <w:ind w:left="426"/>
        <w:jc w:val="both"/>
        <w:rPr>
          <w:rFonts w:ascii="Arial" w:hAnsi="Arial"/>
          <w:sz w:val="18"/>
          <w:szCs w:val="18"/>
          <w:lang w:val="es-ES"/>
        </w:rPr>
      </w:pPr>
    </w:p>
    <w:p w14:paraId="4758BCF9">
      <w:pPr>
        <w:ind w:left="426"/>
        <w:jc w:val="both"/>
        <w:rPr>
          <w:rFonts w:ascii="Arial" w:hAnsi="Arial"/>
          <w:sz w:val="18"/>
          <w:szCs w:val="18"/>
          <w:lang w:val="es-ES"/>
        </w:rPr>
      </w:pPr>
      <w:r>
        <w:rPr>
          <w:rFonts w:ascii="Arial" w:hAnsi="Arial"/>
          <w:sz w:val="18"/>
          <w:szCs w:val="18"/>
          <w:lang w:val="es-ES"/>
        </w:rPr>
        <w:t>Explicar el compromiso con los objetivos del proyecto de los colectivos implicados, de las autoridades (públicas, tradicionales, etc.) o de otras instituciones representativas.</w:t>
      </w:r>
    </w:p>
    <w:p w14:paraId="1A8E9E1A">
      <w:pPr>
        <w:ind w:left="426"/>
        <w:jc w:val="both"/>
        <w:rPr>
          <w:rFonts w:ascii="Arial" w:hAnsi="Arial"/>
          <w:sz w:val="20"/>
          <w:lang w:val="es-ES"/>
        </w:rPr>
      </w:pPr>
    </w:p>
    <w:p w14:paraId="46972612">
      <w:pPr>
        <w:ind w:left="426"/>
        <w:jc w:val="both"/>
        <w:rPr>
          <w:rFonts w:ascii="Arial" w:hAnsi="Arial"/>
          <w:sz w:val="20"/>
          <w:lang w:val="es-ES"/>
        </w:rPr>
      </w:pPr>
      <w:r>
        <w:rPr>
          <w:rFonts w:ascii="Arial" w:hAnsi="Arial"/>
          <w:sz w:val="18"/>
          <w:szCs w:val="18"/>
          <w:lang w:val="es-ES"/>
        </w:rPr>
        <w:t>Explicar los factores clave (internos y/o externos al proyecto) que pueden favorecer o poner en riesgo su sostenibilidad.</w:t>
      </w:r>
    </w:p>
    <w:p w14:paraId="076A3CA0">
      <w:pPr>
        <w:tabs>
          <w:tab w:val="left" w:pos="426"/>
        </w:tabs>
        <w:jc w:val="both"/>
        <w:rPr>
          <w:rFonts w:ascii="Arial" w:hAnsi="Arial"/>
          <w:sz w:val="20"/>
          <w:lang w:val="es-ES"/>
        </w:rPr>
      </w:pPr>
    </w:p>
    <w:p w14:paraId="4C25826D">
      <w:pPr>
        <w:ind w:left="426" w:hanging="426"/>
        <w:jc w:val="both"/>
        <w:rPr>
          <w:rFonts w:ascii="Arial" w:hAnsi="Arial"/>
          <w:b/>
          <w:sz w:val="20"/>
          <w:lang w:val="es-ES"/>
        </w:rPr>
      </w:pPr>
    </w:p>
    <w:p w14:paraId="13C86116">
      <w:pPr>
        <w:ind w:left="426" w:hanging="426"/>
        <w:jc w:val="both"/>
        <w:rPr>
          <w:rFonts w:ascii="Arial" w:hAnsi="Arial"/>
          <w:sz w:val="20"/>
          <w:lang w:val="es-ES"/>
        </w:rPr>
      </w:pPr>
      <w:r>
        <w:rPr>
          <w:rFonts w:ascii="Arial" w:hAnsi="Arial"/>
          <w:b/>
          <w:sz w:val="20"/>
          <w:lang w:val="es-ES"/>
        </w:rPr>
        <w:t>7.8-</w:t>
      </w:r>
      <w:r>
        <w:rPr>
          <w:rFonts w:ascii="Arial" w:hAnsi="Arial"/>
          <w:b/>
          <w:sz w:val="20"/>
          <w:lang w:val="es-ES"/>
        </w:rPr>
        <w:tab/>
      </w:r>
      <w:r>
        <w:rPr>
          <w:rFonts w:ascii="Arial" w:hAnsi="Arial"/>
          <w:b/>
          <w:sz w:val="20"/>
          <w:lang w:val="es-ES"/>
        </w:rPr>
        <w:t>Hipótesis y factores externos</w:t>
      </w:r>
    </w:p>
    <w:p w14:paraId="7F9ED507">
      <w:pPr>
        <w:ind w:left="426"/>
        <w:jc w:val="both"/>
        <w:rPr>
          <w:rFonts w:ascii="Arial" w:hAnsi="Arial"/>
          <w:sz w:val="18"/>
          <w:szCs w:val="18"/>
          <w:lang w:val="es-ES"/>
        </w:rPr>
      </w:pPr>
    </w:p>
    <w:p w14:paraId="0A1D79A3">
      <w:pPr>
        <w:ind w:left="426"/>
        <w:jc w:val="both"/>
        <w:rPr>
          <w:rFonts w:ascii="Arial" w:hAnsi="Arial"/>
          <w:sz w:val="18"/>
          <w:szCs w:val="18"/>
          <w:lang w:val="es-ES"/>
        </w:rPr>
      </w:pPr>
      <w:r>
        <w:rPr>
          <w:rFonts w:ascii="Arial" w:hAnsi="Arial"/>
          <w:sz w:val="18"/>
          <w:szCs w:val="18"/>
          <w:lang w:val="es-ES"/>
        </w:rPr>
        <w:t>Valoración de las hipótesis planteadas en el proyecto inicial. Descripción de los factores externos que han afectado al desarrollo del proyecto.</w:t>
      </w:r>
    </w:p>
    <w:p w14:paraId="2E634060">
      <w:pPr>
        <w:jc w:val="both"/>
        <w:rPr>
          <w:rFonts w:ascii="Arial" w:hAnsi="Arial"/>
          <w:sz w:val="18"/>
          <w:szCs w:val="18"/>
          <w:lang w:val="es-ES"/>
        </w:rPr>
      </w:pPr>
    </w:p>
    <w:p w14:paraId="59D09608">
      <w:pPr>
        <w:ind w:left="426" w:hanging="426"/>
        <w:jc w:val="both"/>
        <w:rPr>
          <w:rFonts w:ascii="Arial" w:hAnsi="Arial"/>
          <w:b/>
          <w:sz w:val="20"/>
          <w:lang w:val="es-ES"/>
        </w:rPr>
      </w:pPr>
    </w:p>
    <w:p w14:paraId="44D9CF16">
      <w:pPr>
        <w:ind w:left="426" w:hanging="426"/>
        <w:jc w:val="both"/>
        <w:rPr>
          <w:rFonts w:ascii="Arial" w:hAnsi="Arial"/>
          <w:b/>
          <w:sz w:val="20"/>
          <w:lang w:val="es-ES"/>
        </w:rPr>
      </w:pPr>
      <w:r>
        <w:rPr>
          <w:rFonts w:ascii="Arial" w:hAnsi="Arial"/>
          <w:b/>
          <w:sz w:val="20"/>
          <w:lang w:val="es-ES"/>
        </w:rPr>
        <w:t>7.9-</w:t>
      </w:r>
      <w:r>
        <w:rPr>
          <w:rFonts w:ascii="Arial" w:hAnsi="Arial"/>
          <w:b/>
          <w:sz w:val="20"/>
          <w:lang w:val="es-ES"/>
        </w:rPr>
        <w:tab/>
      </w:r>
      <w:r>
        <w:rPr>
          <w:rFonts w:ascii="Arial" w:hAnsi="Arial"/>
          <w:b/>
          <w:sz w:val="20"/>
          <w:lang w:val="es-ES"/>
        </w:rPr>
        <w:t>Puntos fuertes y puntos débiles observados en el desarrollo del proyecto</w:t>
      </w:r>
    </w:p>
    <w:p w14:paraId="2EEEBA51">
      <w:pPr>
        <w:ind w:left="426"/>
        <w:jc w:val="both"/>
        <w:rPr>
          <w:rFonts w:ascii="Arial" w:hAnsi="Arial"/>
          <w:sz w:val="18"/>
          <w:szCs w:val="18"/>
          <w:lang w:val="es-ES"/>
        </w:rPr>
      </w:pPr>
    </w:p>
    <w:p w14:paraId="761E97AC">
      <w:pPr>
        <w:ind w:left="426"/>
        <w:jc w:val="both"/>
        <w:rPr>
          <w:rFonts w:ascii="Arial" w:hAnsi="Arial"/>
          <w:sz w:val="18"/>
          <w:szCs w:val="18"/>
          <w:lang w:val="es-ES"/>
        </w:rPr>
      </w:pPr>
      <w:r>
        <w:rPr>
          <w:rFonts w:ascii="Arial" w:hAnsi="Arial"/>
          <w:sz w:val="18"/>
          <w:szCs w:val="18"/>
          <w:lang w:val="es-ES"/>
        </w:rPr>
        <w:t>Descripción de los aspectos más destacables, positivos y negativos, que permitan extraer conclusiones para el futuro o para corregir sobre la marcha, y todos aquellos aspectos que puedan contribuir a mejorar su impacto y sus resultados.</w:t>
      </w:r>
    </w:p>
    <w:p w14:paraId="430D02D4">
      <w:pPr>
        <w:jc w:val="both"/>
        <w:rPr>
          <w:rFonts w:ascii="Arial" w:hAnsi="Arial"/>
          <w:sz w:val="18"/>
          <w:szCs w:val="18"/>
          <w:lang w:val="es-ES"/>
        </w:rPr>
      </w:pPr>
    </w:p>
    <w:p w14:paraId="31AF8181">
      <w:pPr>
        <w:ind w:left="426"/>
        <w:jc w:val="both"/>
        <w:rPr>
          <w:rFonts w:ascii="Arial" w:hAnsi="Arial"/>
          <w:sz w:val="18"/>
          <w:szCs w:val="18"/>
          <w:lang w:val="es-ES"/>
        </w:rPr>
      </w:pPr>
    </w:p>
    <w:p w14:paraId="7535366E">
      <w:pPr>
        <w:numPr>
          <w:ilvl w:val="0"/>
          <w:numId w:val="1"/>
        </w:numPr>
        <w:jc w:val="both"/>
        <w:outlineLvl w:val="0"/>
        <w:rPr>
          <w:rFonts w:ascii="Arial" w:hAnsi="Arial"/>
          <w:b/>
          <w:szCs w:val="24"/>
          <w:lang w:val="es-ES"/>
        </w:rPr>
      </w:pPr>
      <w:r>
        <w:rPr>
          <w:rFonts w:ascii="Arial" w:hAnsi="Arial"/>
          <w:b/>
          <w:szCs w:val="24"/>
          <w:u w:val="single"/>
          <w:lang w:val="es-ES"/>
        </w:rPr>
        <w:br w:type="page"/>
      </w:r>
      <w:r>
        <w:rPr>
          <w:rFonts w:ascii="Arial" w:hAnsi="Arial"/>
          <w:b/>
          <w:szCs w:val="24"/>
          <w:u w:val="single"/>
          <w:lang w:val="es-ES"/>
        </w:rPr>
        <w:t>VALORACIÓN GLOBAL DEL DESARROLLO DEL PROYECTO Y PERSPECTIVAS DE FUTURO</w:t>
      </w:r>
      <w:r>
        <w:rPr>
          <w:rFonts w:ascii="Arial" w:hAnsi="Arial"/>
          <w:b/>
          <w:szCs w:val="24"/>
          <w:lang w:val="es-ES"/>
        </w:rPr>
        <w:t xml:space="preserve"> </w:t>
      </w:r>
      <w:r>
        <w:rPr>
          <w:rFonts w:ascii="Arial" w:hAnsi="Arial"/>
          <w:sz w:val="20"/>
          <w:lang w:val="es-ES"/>
        </w:rPr>
        <w:t>(</w:t>
      </w:r>
      <w:r>
        <w:rPr>
          <w:rFonts w:ascii="Arial" w:hAnsi="Arial"/>
          <w:sz w:val="18"/>
          <w:szCs w:val="18"/>
          <w:lang w:val="es-ES"/>
        </w:rPr>
        <w:t>máximo una página).</w:t>
      </w:r>
    </w:p>
    <w:p w14:paraId="1D1D46D6">
      <w:pPr>
        <w:jc w:val="both"/>
        <w:rPr>
          <w:rFonts w:ascii="Arial" w:hAnsi="Arial"/>
          <w:sz w:val="20"/>
          <w:lang w:val="es-ES"/>
        </w:rPr>
      </w:pPr>
    </w:p>
    <w:p w14:paraId="10CB7089">
      <w:pPr>
        <w:numPr>
          <w:ilvl w:val="0"/>
          <w:numId w:val="1"/>
        </w:numPr>
        <w:jc w:val="both"/>
        <w:outlineLvl w:val="0"/>
        <w:rPr>
          <w:rFonts w:ascii="Arial" w:hAnsi="Arial"/>
          <w:b/>
          <w:szCs w:val="24"/>
          <w:u w:val="single"/>
          <w:lang w:val="es-ES"/>
        </w:rPr>
      </w:pPr>
      <w:r>
        <w:rPr>
          <w:rFonts w:ascii="Arial" w:hAnsi="Arial"/>
          <w:b/>
          <w:szCs w:val="24"/>
          <w:u w:val="single"/>
          <w:lang w:val="es-ES"/>
        </w:rPr>
        <w:br w:type="page"/>
      </w:r>
      <w:r>
        <w:rPr>
          <w:rFonts w:ascii="Arial" w:hAnsi="Arial"/>
          <w:b/>
          <w:szCs w:val="24"/>
          <w:u w:val="single"/>
          <w:lang w:val="es-ES"/>
        </w:rPr>
        <w:t>RELACIÓN DE FUENTES DE VERIFICACIÓN Y OTROS ANEXOS</w:t>
      </w:r>
    </w:p>
    <w:p w14:paraId="0D178689">
      <w:pPr>
        <w:ind w:left="360"/>
        <w:jc w:val="both"/>
        <w:rPr>
          <w:rFonts w:ascii="Arial" w:hAnsi="Arial"/>
          <w:sz w:val="18"/>
          <w:szCs w:val="18"/>
          <w:lang w:val="es-ES"/>
        </w:rPr>
      </w:pPr>
    </w:p>
    <w:p w14:paraId="711F6DC2">
      <w:pPr>
        <w:ind w:left="360"/>
        <w:jc w:val="both"/>
        <w:rPr>
          <w:rFonts w:ascii="Arial" w:hAnsi="Arial"/>
          <w:sz w:val="18"/>
          <w:szCs w:val="18"/>
          <w:lang w:val="es-ES"/>
        </w:rPr>
      </w:pPr>
      <w:r>
        <w:rPr>
          <w:rFonts w:ascii="Arial" w:hAnsi="Arial"/>
          <w:sz w:val="18"/>
          <w:szCs w:val="18"/>
          <w:lang w:val="es-ES"/>
        </w:rPr>
        <w:t>Elaborar la relación de fuentes de verificación y otros anexos.</w:t>
      </w:r>
    </w:p>
    <w:p w14:paraId="361F5E9D">
      <w:pPr>
        <w:ind w:left="360"/>
        <w:jc w:val="both"/>
        <w:rPr>
          <w:rFonts w:ascii="Arial" w:hAnsi="Arial"/>
          <w:sz w:val="18"/>
          <w:szCs w:val="18"/>
          <w:lang w:val="es-ES"/>
        </w:rPr>
      </w:pPr>
    </w:p>
    <w:p w14:paraId="5D217589">
      <w:pPr>
        <w:ind w:left="360"/>
        <w:jc w:val="both"/>
        <w:rPr>
          <w:rFonts w:ascii="Arial" w:hAnsi="Arial"/>
          <w:sz w:val="18"/>
          <w:szCs w:val="18"/>
          <w:lang w:val="es-ES"/>
        </w:rPr>
      </w:pPr>
      <w:r>
        <w:rPr>
          <w:rFonts w:ascii="Arial" w:hAnsi="Arial"/>
          <w:sz w:val="18"/>
          <w:szCs w:val="18"/>
          <w:lang w:val="es-ES"/>
        </w:rPr>
        <w:t>Es obligatorio presentar al menos las fuentes de verificación previstas (de acuerdo con la matriz del marco lógico del proyecto inicial). Además, la entidad podrá aportar una copia de todos los anexos e información complementaria que se considere necesaria.</w:t>
      </w:r>
    </w:p>
    <w:p w14:paraId="0C4B6949">
      <w:pPr>
        <w:ind w:left="360"/>
        <w:jc w:val="both"/>
        <w:rPr>
          <w:rFonts w:ascii="Arial" w:hAnsi="Arial"/>
          <w:sz w:val="18"/>
          <w:szCs w:val="18"/>
          <w:lang w:val="es-ES"/>
        </w:rPr>
      </w:pPr>
    </w:p>
    <w:p w14:paraId="5643761B">
      <w:pPr>
        <w:ind w:left="360"/>
        <w:jc w:val="both"/>
        <w:rPr>
          <w:rFonts w:ascii="Arial" w:hAnsi="Arial"/>
          <w:sz w:val="18"/>
          <w:szCs w:val="18"/>
          <w:lang w:val="es-ES"/>
        </w:rPr>
      </w:pPr>
      <w:r>
        <w:rPr>
          <w:rFonts w:ascii="Arial" w:hAnsi="Arial"/>
          <w:sz w:val="18"/>
          <w:szCs w:val="18"/>
          <w:lang w:val="es-ES"/>
        </w:rPr>
        <w:t>Deberá adjuntarse una muestra de los materiales de difusión y de comunicación del proyecto, así como fotografías representativas de las actividades realizadas (máximo 10 imágenes en formato JPG.</w:t>
      </w:r>
    </w:p>
    <w:p w14:paraId="686257EF">
      <w:pPr>
        <w:jc w:val="both"/>
        <w:rPr>
          <w:rFonts w:ascii="Arial" w:hAnsi="Arial"/>
          <w:b/>
          <w:sz w:val="20"/>
          <w:lang w:val="es-ES"/>
        </w:rPr>
      </w:pPr>
    </w:p>
    <w:p w14:paraId="30474A97">
      <w:pPr>
        <w:ind w:left="360"/>
        <w:jc w:val="both"/>
        <w:outlineLvl w:val="0"/>
        <w:rPr>
          <w:rFonts w:ascii="Arial" w:hAnsi="Arial"/>
          <w:bCs/>
          <w:sz w:val="18"/>
          <w:szCs w:val="18"/>
          <w:u w:val="single"/>
          <w:lang w:val="es-ES"/>
        </w:rPr>
      </w:pPr>
      <w:r>
        <w:rPr>
          <w:rFonts w:ascii="Arial" w:hAnsi="Arial"/>
          <w:bCs/>
          <w:sz w:val="18"/>
          <w:szCs w:val="18"/>
          <w:u w:val="single"/>
          <w:lang w:val="es-ES"/>
        </w:rPr>
        <w:t>Fuentes de verificación:</w:t>
      </w:r>
    </w:p>
    <w:p w14:paraId="6C82D063">
      <w:pPr>
        <w:ind w:left="360"/>
        <w:jc w:val="both"/>
        <w:outlineLvl w:val="0"/>
        <w:rPr>
          <w:rFonts w:ascii="Arial" w:hAnsi="Arial"/>
          <w:bCs/>
          <w:sz w:val="18"/>
          <w:szCs w:val="18"/>
          <w:lang w:val="es-ES"/>
        </w:rPr>
      </w:pPr>
    </w:p>
    <w:p w14:paraId="5DE78EC1">
      <w:pPr>
        <w:jc w:val="both"/>
        <w:outlineLvl w:val="0"/>
        <w:rPr>
          <w:rFonts w:ascii="Arial" w:hAnsi="Arial"/>
          <w:bCs/>
          <w:sz w:val="18"/>
          <w:szCs w:val="18"/>
          <w:lang w:val="es-ES"/>
        </w:rPr>
      </w:pPr>
    </w:p>
    <w:p w14:paraId="5AC3567F">
      <w:pPr>
        <w:ind w:left="360"/>
        <w:jc w:val="both"/>
        <w:outlineLvl w:val="0"/>
        <w:rPr>
          <w:rFonts w:ascii="Arial" w:hAnsi="Arial"/>
          <w:bCs/>
          <w:sz w:val="16"/>
          <w:szCs w:val="16"/>
          <w:u w:val="single"/>
          <w:lang w:val="es-ES"/>
        </w:rPr>
      </w:pPr>
      <w:r>
        <w:rPr>
          <w:rFonts w:ascii="Arial" w:hAnsi="Arial"/>
          <w:bCs/>
          <w:sz w:val="18"/>
          <w:szCs w:val="18"/>
          <w:u w:val="single"/>
          <w:lang w:val="es-ES"/>
        </w:rPr>
        <w:t>Otros anexos:</w:t>
      </w:r>
    </w:p>
    <w:p w14:paraId="6352408F">
      <w:pPr>
        <w:jc w:val="both"/>
        <w:outlineLvl w:val="0"/>
        <w:rPr>
          <w:rFonts w:ascii="Arial" w:hAnsi="Arial"/>
          <w:b/>
          <w:sz w:val="20"/>
          <w:lang w:val="es-ES"/>
        </w:rPr>
      </w:pPr>
    </w:p>
    <w:p w14:paraId="32D49FE2">
      <w:pPr>
        <w:ind w:left="426" w:hanging="426"/>
        <w:jc w:val="both"/>
        <w:rPr>
          <w:rFonts w:ascii="Arial" w:hAnsi="Arial"/>
          <w:b/>
          <w:sz w:val="20"/>
          <w:lang w:val="es-ES"/>
        </w:rPr>
      </w:pPr>
    </w:p>
    <w:p w14:paraId="65851FB5">
      <w:pPr>
        <w:ind w:left="426" w:hanging="426"/>
        <w:jc w:val="both"/>
        <w:rPr>
          <w:rFonts w:ascii="Arial" w:hAnsi="Arial"/>
          <w:b/>
          <w:sz w:val="20"/>
          <w:lang w:val="es-ES"/>
        </w:rPr>
      </w:pPr>
    </w:p>
    <w:p w14:paraId="1BECF25A">
      <w:pPr>
        <w:jc w:val="both"/>
        <w:rPr>
          <w:rFonts w:ascii="Arial" w:hAnsi="Arial"/>
          <w:sz w:val="20"/>
          <w:lang w:val="es-ES"/>
        </w:rPr>
      </w:pPr>
    </w:p>
    <w:sectPr>
      <w:headerReference r:id="rId3" w:type="default"/>
      <w:footerReference r:id="rId4" w:type="default"/>
      <w:pgSz w:w="11906" w:h="16838"/>
      <w:pgMar w:top="1417" w:right="1701" w:bottom="990" w:left="1701"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BDE6F">
    <w:pPr>
      <w:pStyle w:val="21"/>
      <w:jc w:val="right"/>
      <w:rPr>
        <w:rFonts w:ascii="Arial" w:hAnsi="Arial" w:cs="Arial"/>
        <w:sz w:val="20"/>
        <w:szCs w:val="16"/>
      </w:rPr>
    </w:pPr>
    <w:r>
      <w:rPr>
        <w:rFonts w:ascii="Arial" w:hAnsi="Arial" w:cs="Arial"/>
        <w:sz w:val="20"/>
        <w:szCs w:val="16"/>
      </w:rPr>
      <w:fldChar w:fldCharType="begin"/>
    </w:r>
    <w:r>
      <w:rPr>
        <w:rFonts w:ascii="Arial" w:hAnsi="Arial" w:cs="Arial"/>
        <w:sz w:val="20"/>
        <w:szCs w:val="16"/>
      </w:rPr>
      <w:instrText xml:space="preserve">PAGE   \* MERGEFORMAT</w:instrText>
    </w:r>
    <w:r>
      <w:rPr>
        <w:rFonts w:ascii="Arial" w:hAnsi="Arial" w:cs="Arial"/>
        <w:sz w:val="20"/>
        <w:szCs w:val="16"/>
      </w:rPr>
      <w:fldChar w:fldCharType="separate"/>
    </w:r>
    <w:r>
      <w:rPr>
        <w:rFonts w:ascii="Arial" w:hAnsi="Arial" w:cs="Arial"/>
        <w:sz w:val="20"/>
        <w:szCs w:val="16"/>
        <w:lang w:val="ca-ES"/>
      </w:rPr>
      <w:t>2</w:t>
    </w:r>
    <w:r>
      <w:rPr>
        <w:rFonts w:ascii="Arial" w:hAnsi="Arial" w:cs="Arial"/>
        <w:sz w:val="20"/>
        <w:szCs w:val="16"/>
      </w:rPr>
      <w:fldChar w:fldCharType="end"/>
    </w:r>
  </w:p>
  <w:p w14:paraId="3F816372"/>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1365A">
    <w:pPr>
      <w:pStyle w:val="19"/>
      <w:pBdr>
        <w:bottom w:val="single" w:color="auto" w:sz="12" w:space="1"/>
      </w:pBdr>
      <w:jc w:val="right"/>
      <w:rPr>
        <w:b/>
        <w:sz w:val="36"/>
      </w:rPr>
    </w:pPr>
    <w:r>
      <w:rPr>
        <w:b/>
        <w:sz w:val="36"/>
      </w:rPr>
      <mc:AlternateContent>
        <mc:Choice Requires="wps">
          <w:drawing>
            <wp:anchor distT="0" distB="0" distL="114300" distR="114300" simplePos="0" relativeHeight="251659264" behindDoc="0" locked="0" layoutInCell="1" allowOverlap="1">
              <wp:simplePos x="0" y="0"/>
              <wp:positionH relativeFrom="column">
                <wp:posOffset>-141605</wp:posOffset>
              </wp:positionH>
              <wp:positionV relativeFrom="paragraph">
                <wp:posOffset>-187325</wp:posOffset>
              </wp:positionV>
              <wp:extent cx="755650" cy="246380"/>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755650" cy="246380"/>
                      </a:xfrm>
                      <a:prstGeom prst="rect">
                        <a:avLst/>
                      </a:prstGeom>
                      <a:solidFill>
                        <a:srgbClr val="FFFFFF"/>
                      </a:solidFill>
                      <a:ln>
                        <a:noFill/>
                      </a:ln>
                    </wps:spPr>
                    <wps:txbx>
                      <w:txbxContent>
                        <w:p w14:paraId="605D1150">
                          <w:pPr>
                            <w:rPr>
                              <w:rFonts w:ascii="Arial" w:hAnsi="Arial" w:cs="Arial"/>
                              <w:sz w:val="18"/>
                              <w:szCs w:val="14"/>
                            </w:rPr>
                          </w:pPr>
                          <w:r>
                            <w:rPr>
                              <w:rFonts w:ascii="Arial" w:hAnsi="Arial" w:cs="Arial"/>
                              <w:sz w:val="18"/>
                              <w:szCs w:val="14"/>
                            </w:rPr>
                            <w:t>V1_2024</w:t>
                          </w:r>
                        </w:p>
                      </w:txbxContent>
                    </wps:txbx>
                    <wps:bodyPr rot="0" vert="horz" wrap="square" lIns="91440" tIns="45720" rIns="91440" bIns="45720" anchor="t" anchorCtr="0" upright="1">
                      <a:noAutofit/>
                    </wps:bodyPr>
                  </wps:wsp>
                </a:graphicData>
              </a:graphic>
            </wp:anchor>
          </w:drawing>
        </mc:Choice>
        <mc:Fallback>
          <w:pict>
            <v:shape id="Text Box 1" o:spid="_x0000_s1026" o:spt="202" type="#_x0000_t202" style="position:absolute;left:0pt;margin-left:-11.15pt;margin-top:-14.75pt;height:19.4pt;width:59.5pt;z-index:251659264;mso-width-relative:page;mso-height-relative:page;" fillcolor="#FFFFFF" filled="t" stroked="f" coordsize="21600,21600" o:gfxdata="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TqSUPWAAAACAEAAA8A&#10;AAAAAAAAAQAgAAAAIgAAAGRycy9kb3ducmV2LnhtbFBLAQIUABQAAAAIAIdO4kA5D5kLGQIAADwE&#10;AAAOAAAAAAAAAAEAIAAAACUBAABkcnMvZTJvRG9jLnhtbFBLBQYAAAAABgAGAFkBAACwBQAAAAA=&#10;">
              <v:fill on="t" focussize="0,0"/>
              <v:stroke on="f"/>
              <v:imagedata o:title=""/>
              <o:lock v:ext="edit" aspectratio="f"/>
              <v:textbox>
                <w:txbxContent>
                  <w:p w14:paraId="605D1150">
                    <w:pPr>
                      <w:rPr>
                        <w:rFonts w:ascii="Arial" w:hAnsi="Arial" w:cs="Arial"/>
                        <w:sz w:val="18"/>
                        <w:szCs w:val="14"/>
                      </w:rPr>
                    </w:pPr>
                    <w:r>
                      <w:rPr>
                        <w:rFonts w:ascii="Arial" w:hAnsi="Arial" w:cs="Arial"/>
                        <w:sz w:val="18"/>
                        <w:szCs w:val="14"/>
                      </w:rPr>
                      <w:t>V1_2024</w:t>
                    </w:r>
                  </w:p>
                </w:txbxContent>
              </v:textbox>
            </v:shape>
          </w:pict>
        </mc:Fallback>
      </mc:AlternateContent>
    </w:r>
    <w:r>
      <w:rPr>
        <w:b/>
        <w:sz w:val="36"/>
      </w:rPr>
      <w:t>Fons Català de Cooperació al Desenvolupament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6044D2"/>
    <w:multiLevelType w:val="singleLevel"/>
    <w:tmpl w:val="486044D2"/>
    <w:lvl w:ilvl="0" w:tentative="0">
      <w:start w:val="1"/>
      <w:numFmt w:val="bullet"/>
      <w:lvlText w:val=""/>
      <w:lvlJc w:val="left"/>
      <w:pPr>
        <w:tabs>
          <w:tab w:val="left" w:pos="360"/>
        </w:tabs>
        <w:ind w:left="360" w:hanging="360"/>
      </w:pPr>
      <w:rPr>
        <w:rFonts w:hint="default" w:ascii="Wingdings" w:hAnsi="Wingdings"/>
        <w:sz w:val="24"/>
      </w:rPr>
    </w:lvl>
  </w:abstractNum>
  <w:abstractNum w:abstractNumId="1">
    <w:nsid w:val="5F5347AC"/>
    <w:multiLevelType w:val="multilevel"/>
    <w:tmpl w:val="5F5347AC"/>
    <w:lvl w:ilvl="0" w:tentative="0">
      <w:start w:val="1"/>
      <w:numFmt w:val="decimal"/>
      <w:lvlText w:val="%1-"/>
      <w:lvlJc w:val="left"/>
      <w:pPr>
        <w:ind w:left="360" w:hanging="360"/>
      </w:pPr>
      <w:rPr>
        <w:rFonts w:hint="default"/>
        <w:b/>
        <w:bCs/>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oNotHyphenateCaps/>
  <w:displayHorizontalDrawingGridEvery w:val="0"/>
  <w:displayVerticalDrawingGridEvery w:val="0"/>
  <w:doNotUseMarginsForDrawingGridOrigin w:val="1"/>
  <w:drawingGridHorizontalOrigin w:val="1800"/>
  <w:drawingGridVerticalOrigin w:val="1440"/>
  <w:noPunctuationKerning w:val="1"/>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A6C"/>
    <w:rsid w:val="0004260E"/>
    <w:rsid w:val="00047718"/>
    <w:rsid w:val="00052C78"/>
    <w:rsid w:val="00086E97"/>
    <w:rsid w:val="00092CA2"/>
    <w:rsid w:val="000B6F52"/>
    <w:rsid w:val="000C3FA4"/>
    <w:rsid w:val="000F2BC7"/>
    <w:rsid w:val="001261B0"/>
    <w:rsid w:val="00144B18"/>
    <w:rsid w:val="00150F3E"/>
    <w:rsid w:val="001658DB"/>
    <w:rsid w:val="00186522"/>
    <w:rsid w:val="0019515F"/>
    <w:rsid w:val="001B624E"/>
    <w:rsid w:val="001C2028"/>
    <w:rsid w:val="001D2FE5"/>
    <w:rsid w:val="001E6F49"/>
    <w:rsid w:val="002029F3"/>
    <w:rsid w:val="00205379"/>
    <w:rsid w:val="00210628"/>
    <w:rsid w:val="00220143"/>
    <w:rsid w:val="00257433"/>
    <w:rsid w:val="002946AB"/>
    <w:rsid w:val="00297D50"/>
    <w:rsid w:val="002A478C"/>
    <w:rsid w:val="002B0DF1"/>
    <w:rsid w:val="002B51BC"/>
    <w:rsid w:val="002C1F1B"/>
    <w:rsid w:val="002D2E50"/>
    <w:rsid w:val="002E4FE9"/>
    <w:rsid w:val="002F66E9"/>
    <w:rsid w:val="003122D9"/>
    <w:rsid w:val="0031309D"/>
    <w:rsid w:val="003141D2"/>
    <w:rsid w:val="00327B53"/>
    <w:rsid w:val="00337BA1"/>
    <w:rsid w:val="00337E36"/>
    <w:rsid w:val="003447E7"/>
    <w:rsid w:val="00347174"/>
    <w:rsid w:val="003824D9"/>
    <w:rsid w:val="0038794D"/>
    <w:rsid w:val="00390443"/>
    <w:rsid w:val="003942D1"/>
    <w:rsid w:val="003A17E9"/>
    <w:rsid w:val="003A6E32"/>
    <w:rsid w:val="003B0F69"/>
    <w:rsid w:val="003B39F3"/>
    <w:rsid w:val="003B60F2"/>
    <w:rsid w:val="003B62A8"/>
    <w:rsid w:val="003C0E4B"/>
    <w:rsid w:val="003C10AF"/>
    <w:rsid w:val="003F0681"/>
    <w:rsid w:val="003F5C8E"/>
    <w:rsid w:val="00401A48"/>
    <w:rsid w:val="00401C7D"/>
    <w:rsid w:val="004258E0"/>
    <w:rsid w:val="00497DF8"/>
    <w:rsid w:val="004A13CB"/>
    <w:rsid w:val="004A61A4"/>
    <w:rsid w:val="004C3548"/>
    <w:rsid w:val="004C7BF1"/>
    <w:rsid w:val="004D263E"/>
    <w:rsid w:val="004D7B3A"/>
    <w:rsid w:val="004F30D7"/>
    <w:rsid w:val="00504BCD"/>
    <w:rsid w:val="00511FB2"/>
    <w:rsid w:val="00566EFE"/>
    <w:rsid w:val="00570E79"/>
    <w:rsid w:val="005847A4"/>
    <w:rsid w:val="00585E11"/>
    <w:rsid w:val="005A2894"/>
    <w:rsid w:val="005B5918"/>
    <w:rsid w:val="005E72D1"/>
    <w:rsid w:val="005F2324"/>
    <w:rsid w:val="00654FD2"/>
    <w:rsid w:val="006615CF"/>
    <w:rsid w:val="006A5480"/>
    <w:rsid w:val="00705D79"/>
    <w:rsid w:val="00720B04"/>
    <w:rsid w:val="00721320"/>
    <w:rsid w:val="007351C7"/>
    <w:rsid w:val="00793FDD"/>
    <w:rsid w:val="00796CA0"/>
    <w:rsid w:val="007B000E"/>
    <w:rsid w:val="007C310E"/>
    <w:rsid w:val="007C5D73"/>
    <w:rsid w:val="007D3848"/>
    <w:rsid w:val="007E10E2"/>
    <w:rsid w:val="007F1A01"/>
    <w:rsid w:val="007F3DDD"/>
    <w:rsid w:val="0080051B"/>
    <w:rsid w:val="00811502"/>
    <w:rsid w:val="00813649"/>
    <w:rsid w:val="00815B3A"/>
    <w:rsid w:val="008233B9"/>
    <w:rsid w:val="00833B02"/>
    <w:rsid w:val="00844E0D"/>
    <w:rsid w:val="00876ECE"/>
    <w:rsid w:val="00882B57"/>
    <w:rsid w:val="008B418E"/>
    <w:rsid w:val="008C69B6"/>
    <w:rsid w:val="008D2A71"/>
    <w:rsid w:val="0090287A"/>
    <w:rsid w:val="0091212B"/>
    <w:rsid w:val="00924A81"/>
    <w:rsid w:val="00924E47"/>
    <w:rsid w:val="00952C9C"/>
    <w:rsid w:val="009A7D5B"/>
    <w:rsid w:val="009E3855"/>
    <w:rsid w:val="009F404C"/>
    <w:rsid w:val="009F4652"/>
    <w:rsid w:val="00A11C20"/>
    <w:rsid w:val="00A15220"/>
    <w:rsid w:val="00A2549F"/>
    <w:rsid w:val="00A3072F"/>
    <w:rsid w:val="00A45A6C"/>
    <w:rsid w:val="00A51857"/>
    <w:rsid w:val="00A5599F"/>
    <w:rsid w:val="00A60F3A"/>
    <w:rsid w:val="00A649CE"/>
    <w:rsid w:val="00A71688"/>
    <w:rsid w:val="00A82909"/>
    <w:rsid w:val="00A84438"/>
    <w:rsid w:val="00A853CC"/>
    <w:rsid w:val="00A96EAC"/>
    <w:rsid w:val="00AA7753"/>
    <w:rsid w:val="00AB4760"/>
    <w:rsid w:val="00AC0CF3"/>
    <w:rsid w:val="00AF01BE"/>
    <w:rsid w:val="00B10035"/>
    <w:rsid w:val="00B208A5"/>
    <w:rsid w:val="00B23258"/>
    <w:rsid w:val="00B46701"/>
    <w:rsid w:val="00B60CBF"/>
    <w:rsid w:val="00B64DA9"/>
    <w:rsid w:val="00B858A0"/>
    <w:rsid w:val="00B971C6"/>
    <w:rsid w:val="00BA4C18"/>
    <w:rsid w:val="00BC1875"/>
    <w:rsid w:val="00BF0583"/>
    <w:rsid w:val="00C147E9"/>
    <w:rsid w:val="00C340DC"/>
    <w:rsid w:val="00CA3D4C"/>
    <w:rsid w:val="00CA3EC4"/>
    <w:rsid w:val="00CA5742"/>
    <w:rsid w:val="00CC084B"/>
    <w:rsid w:val="00CE42EA"/>
    <w:rsid w:val="00CF2422"/>
    <w:rsid w:val="00D05D82"/>
    <w:rsid w:val="00D80675"/>
    <w:rsid w:val="00D86A38"/>
    <w:rsid w:val="00DA371B"/>
    <w:rsid w:val="00DF3064"/>
    <w:rsid w:val="00DF46D4"/>
    <w:rsid w:val="00DF67FA"/>
    <w:rsid w:val="00E06BB6"/>
    <w:rsid w:val="00E220C5"/>
    <w:rsid w:val="00E22885"/>
    <w:rsid w:val="00E42672"/>
    <w:rsid w:val="00E61314"/>
    <w:rsid w:val="00E765DA"/>
    <w:rsid w:val="00EB07E5"/>
    <w:rsid w:val="00ED65DE"/>
    <w:rsid w:val="00F36A7D"/>
    <w:rsid w:val="00F4069D"/>
    <w:rsid w:val="00F42BA0"/>
    <w:rsid w:val="00F87DD0"/>
    <w:rsid w:val="00F97E68"/>
    <w:rsid w:val="00FB2958"/>
    <w:rsid w:val="00FC59EC"/>
    <w:rsid w:val="00FD48F2"/>
    <w:rsid w:val="00FF5F34"/>
    <w:rsid w:val="364B2DEC"/>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qFormat="1" w:unhideWhenUsed="0" w:uiPriority="0" w:name="footnote text"/>
    <w:lsdException w:qFormat="1" w:uiPriority="99" w:semiHidden="0"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lang w:eastAsia="es-ES" w:bidi="ar-SA"/>
    </w:rPr>
  </w:style>
  <w:style w:type="paragraph" w:styleId="2">
    <w:name w:val="heading 1"/>
    <w:basedOn w:val="1"/>
    <w:next w:val="1"/>
    <w:qFormat/>
    <w:uiPriority w:val="0"/>
    <w:pPr>
      <w:spacing w:before="240"/>
      <w:outlineLvl w:val="0"/>
    </w:pPr>
    <w:rPr>
      <w:rFonts w:ascii="Arial" w:hAnsi="Arial"/>
      <w:b/>
      <w:u w:val="single"/>
    </w:rPr>
  </w:style>
  <w:style w:type="paragraph" w:styleId="3">
    <w:name w:val="heading 2"/>
    <w:basedOn w:val="1"/>
    <w:next w:val="1"/>
    <w:qFormat/>
    <w:uiPriority w:val="0"/>
    <w:pPr>
      <w:spacing w:before="120"/>
      <w:outlineLvl w:val="1"/>
    </w:pPr>
    <w:rPr>
      <w:rFonts w:ascii="Arial" w:hAnsi="Arial"/>
      <w:b/>
    </w:rPr>
  </w:style>
  <w:style w:type="paragraph" w:styleId="4">
    <w:name w:val="heading 3"/>
    <w:basedOn w:val="1"/>
    <w:next w:val="1"/>
    <w:qFormat/>
    <w:uiPriority w:val="0"/>
    <w:pPr>
      <w:keepNext/>
      <w:jc w:val="both"/>
      <w:outlineLvl w:val="2"/>
    </w:pPr>
    <w:rPr>
      <w:b/>
    </w:rPr>
  </w:style>
  <w:style w:type="paragraph" w:styleId="5">
    <w:name w:val="heading 4"/>
    <w:basedOn w:val="1"/>
    <w:next w:val="1"/>
    <w:qFormat/>
    <w:uiPriority w:val="0"/>
    <w:pPr>
      <w:keepNext/>
      <w:ind w:left="284"/>
      <w:jc w:val="both"/>
      <w:outlineLvl w:val="3"/>
    </w:pPr>
    <w:rPr>
      <w:rFonts w:ascii="Arial" w:hAnsi="Arial"/>
      <w:b/>
      <w:sz w:val="20"/>
      <w:lang w:val="ca-ES"/>
    </w:rPr>
  </w:style>
  <w:style w:type="paragraph" w:styleId="6">
    <w:name w:val="heading 5"/>
    <w:basedOn w:val="1"/>
    <w:next w:val="1"/>
    <w:qFormat/>
    <w:uiPriority w:val="0"/>
    <w:pPr>
      <w:keepNext/>
      <w:jc w:val="both"/>
      <w:outlineLvl w:val="4"/>
    </w:pPr>
    <w:rPr>
      <w:rFonts w:ascii="Arial" w:hAnsi="Arial"/>
      <w:b/>
      <w:sz w:val="20"/>
      <w:lang w:val="ca-ES"/>
    </w:rPr>
  </w:style>
  <w:style w:type="paragraph" w:styleId="7">
    <w:name w:val="heading 6"/>
    <w:basedOn w:val="1"/>
    <w:next w:val="1"/>
    <w:link w:val="28"/>
    <w:qFormat/>
    <w:uiPriority w:val="0"/>
    <w:pPr>
      <w:keepNext/>
      <w:outlineLvl w:val="5"/>
    </w:pPr>
    <w:rPr>
      <w:rFonts w:ascii="Arial" w:hAnsi="Arial"/>
      <w:b/>
      <w:snapToGrid w:val="0"/>
      <w:color w:val="000000"/>
      <w:sz w:val="20"/>
      <w:lang w:val="es-ES"/>
    </w:rPr>
  </w:style>
  <w:style w:type="paragraph" w:styleId="8">
    <w:name w:val="heading 7"/>
    <w:basedOn w:val="1"/>
    <w:next w:val="1"/>
    <w:qFormat/>
    <w:uiPriority w:val="0"/>
    <w:pPr>
      <w:keepNext/>
      <w:jc w:val="center"/>
      <w:outlineLvl w:val="6"/>
    </w:pPr>
    <w:rPr>
      <w:rFonts w:ascii="Arial" w:hAnsi="Arial"/>
      <w:b/>
      <w:snapToGrid w:val="0"/>
      <w:color w:val="000000"/>
      <w:sz w:val="18"/>
      <w:lang w:val="es-ES"/>
    </w:rPr>
  </w:style>
  <w:style w:type="paragraph" w:styleId="9">
    <w:name w:val="heading 8"/>
    <w:basedOn w:val="1"/>
    <w:next w:val="1"/>
    <w:qFormat/>
    <w:uiPriority w:val="0"/>
    <w:pPr>
      <w:keepNext/>
      <w:jc w:val="center"/>
      <w:outlineLvl w:val="7"/>
    </w:pPr>
    <w:rPr>
      <w:rFonts w:ascii="Arial" w:hAnsi="Arial"/>
      <w:b/>
      <w:snapToGrid w:val="0"/>
      <w:sz w:val="18"/>
      <w:lang w:val="es-ES"/>
    </w:rPr>
  </w:style>
  <w:style w:type="character" w:default="1" w:styleId="10">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character" w:styleId="12">
    <w:name w:val="annotation reference"/>
    <w:semiHidden/>
    <w:unhideWhenUsed/>
    <w:qFormat/>
    <w:uiPriority w:val="99"/>
    <w:rPr>
      <w:sz w:val="16"/>
      <w:szCs w:val="16"/>
    </w:rPr>
  </w:style>
  <w:style w:type="character" w:styleId="13">
    <w:name w:val="footnote reference"/>
    <w:semiHidden/>
    <w:qFormat/>
    <w:uiPriority w:val="0"/>
    <w:rPr>
      <w:vertAlign w:val="superscript"/>
    </w:rPr>
  </w:style>
  <w:style w:type="paragraph" w:styleId="14">
    <w:name w:val="footnote text"/>
    <w:basedOn w:val="1"/>
    <w:semiHidden/>
    <w:qFormat/>
    <w:uiPriority w:val="0"/>
    <w:rPr>
      <w:sz w:val="20"/>
    </w:rPr>
  </w:style>
  <w:style w:type="paragraph" w:styleId="15">
    <w:name w:val="Document Map"/>
    <w:basedOn w:val="1"/>
    <w:semiHidden/>
    <w:qFormat/>
    <w:uiPriority w:val="0"/>
    <w:pPr>
      <w:shd w:val="clear" w:color="auto" w:fill="000080"/>
    </w:pPr>
    <w:rPr>
      <w:rFonts w:ascii="Tahoma" w:hAnsi="Tahoma"/>
    </w:rPr>
  </w:style>
  <w:style w:type="paragraph" w:styleId="16">
    <w:name w:val="annotation subject"/>
    <w:basedOn w:val="17"/>
    <w:next w:val="17"/>
    <w:link w:val="33"/>
    <w:semiHidden/>
    <w:unhideWhenUsed/>
    <w:uiPriority w:val="99"/>
    <w:rPr>
      <w:b/>
      <w:bCs/>
    </w:rPr>
  </w:style>
  <w:style w:type="paragraph" w:styleId="17">
    <w:name w:val="annotation text"/>
    <w:basedOn w:val="1"/>
    <w:link w:val="32"/>
    <w:unhideWhenUsed/>
    <w:qFormat/>
    <w:uiPriority w:val="99"/>
    <w:rPr>
      <w:sz w:val="20"/>
    </w:rPr>
  </w:style>
  <w:style w:type="paragraph" w:styleId="18">
    <w:name w:val="Body Text 2"/>
    <w:basedOn w:val="1"/>
    <w:qFormat/>
    <w:uiPriority w:val="0"/>
    <w:pPr>
      <w:jc w:val="both"/>
    </w:pPr>
    <w:rPr>
      <w:b/>
    </w:rPr>
  </w:style>
  <w:style w:type="paragraph" w:styleId="19">
    <w:name w:val="header"/>
    <w:basedOn w:val="1"/>
    <w:link w:val="26"/>
    <w:qFormat/>
    <w:uiPriority w:val="0"/>
    <w:pPr>
      <w:tabs>
        <w:tab w:val="center" w:pos="4819"/>
        <w:tab w:val="right" w:pos="9071"/>
      </w:tabs>
    </w:pPr>
  </w:style>
  <w:style w:type="paragraph" w:styleId="20">
    <w:name w:val="Body Text Indent"/>
    <w:basedOn w:val="1"/>
    <w:qFormat/>
    <w:uiPriority w:val="0"/>
    <w:pPr>
      <w:tabs>
        <w:tab w:val="left" w:pos="426"/>
      </w:tabs>
      <w:ind w:left="426" w:hanging="426"/>
      <w:jc w:val="both"/>
    </w:pPr>
    <w:rPr>
      <w:rFonts w:ascii="Arial" w:hAnsi="Arial"/>
      <w:sz w:val="20"/>
      <w:lang w:val="ca-ES"/>
    </w:rPr>
  </w:style>
  <w:style w:type="paragraph" w:styleId="21">
    <w:name w:val="footer"/>
    <w:basedOn w:val="1"/>
    <w:link w:val="27"/>
    <w:unhideWhenUsed/>
    <w:qFormat/>
    <w:uiPriority w:val="99"/>
    <w:pPr>
      <w:tabs>
        <w:tab w:val="center" w:pos="4252"/>
        <w:tab w:val="right" w:pos="8504"/>
      </w:tabs>
    </w:pPr>
  </w:style>
  <w:style w:type="paragraph" w:styleId="22">
    <w:name w:val="Normal Indent"/>
    <w:basedOn w:val="1"/>
    <w:uiPriority w:val="0"/>
    <w:pPr>
      <w:ind w:left="708"/>
    </w:pPr>
  </w:style>
  <w:style w:type="paragraph" w:styleId="23">
    <w:name w:val="Body Text"/>
    <w:basedOn w:val="1"/>
    <w:qFormat/>
    <w:uiPriority w:val="0"/>
    <w:pPr>
      <w:jc w:val="both"/>
    </w:pPr>
    <w:rPr>
      <w:b/>
      <w:sz w:val="28"/>
    </w:rPr>
  </w:style>
  <w:style w:type="paragraph" w:styleId="24">
    <w:name w:val="Body Text 3"/>
    <w:basedOn w:val="1"/>
    <w:qFormat/>
    <w:uiPriority w:val="0"/>
    <w:pPr>
      <w:jc w:val="both"/>
    </w:pPr>
  </w:style>
  <w:style w:type="table" w:styleId="25">
    <w:name w:val="Table Grid"/>
    <w:basedOn w:val="11"/>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6">
    <w:name w:val="Encabezado Car"/>
    <w:link w:val="19"/>
    <w:uiPriority w:val="0"/>
    <w:rPr>
      <w:sz w:val="24"/>
      <w:lang w:eastAsia="es-ES"/>
    </w:rPr>
  </w:style>
  <w:style w:type="character" w:customStyle="1" w:styleId="27">
    <w:name w:val="Pie de página Car"/>
    <w:link w:val="21"/>
    <w:qFormat/>
    <w:uiPriority w:val="99"/>
    <w:rPr>
      <w:sz w:val="24"/>
      <w:lang w:eastAsia="es-ES"/>
    </w:rPr>
  </w:style>
  <w:style w:type="character" w:customStyle="1" w:styleId="28">
    <w:name w:val="Título 6 Car"/>
    <w:link w:val="7"/>
    <w:uiPriority w:val="0"/>
    <w:rPr>
      <w:rFonts w:ascii="Arial" w:hAnsi="Arial"/>
      <w:b/>
      <w:snapToGrid w:val="0"/>
      <w:color w:val="000000"/>
      <w:lang w:val="es-ES" w:eastAsia="es-ES"/>
    </w:rPr>
  </w:style>
  <w:style w:type="character" w:customStyle="1" w:styleId="29">
    <w:name w:val="ts-alignment-element"/>
    <w:basedOn w:val="10"/>
    <w:uiPriority w:val="0"/>
  </w:style>
  <w:style w:type="paragraph" w:styleId="30">
    <w:name w:val="List Paragraph"/>
    <w:basedOn w:val="1"/>
    <w:qFormat/>
    <w:uiPriority w:val="34"/>
    <w:pPr>
      <w:ind w:left="708"/>
    </w:pPr>
  </w:style>
  <w:style w:type="paragraph" w:customStyle="1" w:styleId="31">
    <w:name w:val="Revision"/>
    <w:hidden/>
    <w:semiHidden/>
    <w:qFormat/>
    <w:uiPriority w:val="99"/>
    <w:rPr>
      <w:rFonts w:ascii="Times New Roman" w:hAnsi="Times New Roman" w:eastAsia="Times New Roman" w:cs="Times New Roman"/>
      <w:sz w:val="24"/>
      <w:lang w:eastAsia="es-ES" w:bidi="ar-SA"/>
    </w:rPr>
  </w:style>
  <w:style w:type="character" w:customStyle="1" w:styleId="32">
    <w:name w:val="Texto comentario Car"/>
    <w:link w:val="17"/>
    <w:qFormat/>
    <w:uiPriority w:val="99"/>
    <w:rPr>
      <w:lang/>
    </w:rPr>
  </w:style>
  <w:style w:type="character" w:customStyle="1" w:styleId="33">
    <w:name w:val="Asunto del comentario Car"/>
    <w:link w:val="16"/>
    <w:semiHidden/>
    <w:qFormat/>
    <w:uiPriority w:val="99"/>
    <w:rPr>
      <w:b/>
      <w:bCs/>
      <w:lang/>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F23529-B88A-4FC0-BB6D-ED552F858EEB}">
  <ds:schemaRefs/>
</ds:datastoreItem>
</file>

<file path=docProps/app.xml><?xml version="1.0" encoding="utf-8"?>
<Properties xmlns="http://schemas.openxmlformats.org/officeDocument/2006/extended-properties" xmlns:vt="http://schemas.openxmlformats.org/officeDocument/2006/docPropsVTypes">
  <Template>Normal.dotm</Template>
  <Company>Fons Català de Cooperació</Company>
  <Pages>7</Pages>
  <Words>1257</Words>
  <Characters>7168</Characters>
  <Lines>59</Lines>
  <Paragraphs>16</Paragraphs>
  <TotalTime>0</TotalTime>
  <ScaleCrop>false</ScaleCrop>
  <LinksUpToDate>false</LinksUpToDate>
  <CharactersWithSpaces>8409</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2024-04-05T12:01:00Z</dcterms:created>
  <dc:creator>FONS CATALÀ DE COOPERACIÓ</dc:creator>
  <cp:lastModifiedBy>Josep Lluís Sànchez Palacios</cp:lastModifiedBy>
  <cp:lastPrinted>2008-07-03T15:17:00Z</cp:lastPrinted>
  <dcterms:modified xsi:type="dcterms:W3CDTF">2025-10-14T10:59:02Z</dcterms:modified>
  <dc:subject>SEGUIMENT DEL PROGRAMA 1996</dc:subject>
  <dc:title>PLANTILLA DE LA FITXA DE SEGUIMENT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3082-12.2.0.22549</vt:lpwstr>
  </property>
  <property fmtid="{D5CDD505-2E9C-101B-9397-08002B2CF9AE}" pid="3" name="ICV">
    <vt:lpwstr>87A649FBC9DD487485BCF7A35884DA55_13</vt:lpwstr>
  </property>
</Properties>
</file>