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0582" w:rsidRDefault="00540582" w:rsidP="00540582">
      <w:pPr>
        <w:jc w:val="both"/>
      </w:pPr>
    </w:p>
    <w:p w:rsidR="00540582" w:rsidRDefault="00540582" w:rsidP="00540582">
      <w:pPr>
        <w:jc w:val="both"/>
      </w:pPr>
    </w:p>
    <w:p w:rsidR="00540582" w:rsidRDefault="00540582" w:rsidP="00540582">
      <w:pPr>
        <w:jc w:val="both"/>
      </w:pPr>
    </w:p>
    <w:p w:rsidR="00540582" w:rsidRDefault="00540582" w:rsidP="00540582">
      <w:pPr>
        <w:jc w:val="both"/>
      </w:pPr>
    </w:p>
    <w:p w:rsidR="00540582" w:rsidRDefault="00540582" w:rsidP="00540582">
      <w:pPr>
        <w:jc w:val="both"/>
      </w:pPr>
      <w:r>
        <w:t>CONVENIO DE COLABORACIÓN INSTITUCIONAL ENTRE LA FUNDACIÓN AUTÓNOMA SOLIDARIA (FAS) Y EL AYUNTAMIENTO DE SENTMENAT</w:t>
      </w:r>
    </w:p>
    <w:p w:rsidR="00540582" w:rsidRDefault="00540582" w:rsidP="00540582">
      <w:pPr>
        <w:jc w:val="both"/>
      </w:pPr>
    </w:p>
    <w:p w:rsidR="00540582" w:rsidRDefault="00540582" w:rsidP="00540582">
      <w:pPr>
        <w:jc w:val="both"/>
      </w:pPr>
      <w:proofErr w:type="spellStart"/>
      <w:r>
        <w:t>Bellaterra</w:t>
      </w:r>
      <w:proofErr w:type="spellEnd"/>
      <w:r>
        <w:t xml:space="preserve"> (</w:t>
      </w:r>
      <w:proofErr w:type="spellStart"/>
      <w:r>
        <w:t>Cerdanyola</w:t>
      </w:r>
      <w:proofErr w:type="spellEnd"/>
      <w:r>
        <w:t xml:space="preserve"> del </w:t>
      </w:r>
      <w:proofErr w:type="spellStart"/>
      <w:r>
        <w:t>Vallès</w:t>
      </w:r>
      <w:proofErr w:type="spellEnd"/>
      <w:r>
        <w:t>)</w:t>
      </w:r>
    </w:p>
    <w:p w:rsidR="00540582" w:rsidRDefault="00540582" w:rsidP="00540582">
      <w:pPr>
        <w:jc w:val="both"/>
      </w:pPr>
    </w:p>
    <w:p w:rsidR="00540582" w:rsidRDefault="00540582" w:rsidP="00540582">
      <w:pPr>
        <w:jc w:val="both"/>
      </w:pPr>
      <w:r>
        <w:t>REUNIDOS</w:t>
      </w:r>
    </w:p>
    <w:p w:rsidR="00540582" w:rsidRDefault="00540582" w:rsidP="00540582">
      <w:pPr>
        <w:jc w:val="both"/>
      </w:pPr>
      <w:r>
        <w:t xml:space="preserve">Por un lado, Jordi Prat Fernández, mayor de edad y con DNI número </w:t>
      </w:r>
      <w:r w:rsidR="004C6531">
        <w:t>***</w:t>
      </w:r>
      <w:r>
        <w:t>7390</w:t>
      </w:r>
      <w:r w:rsidR="004C6531">
        <w:t>**</w:t>
      </w:r>
      <w:r>
        <w:t xml:space="preserve">, que interviene en representación de la Fundación Autónoma Solidaria (FAS), con domicilio en 08193-Bellaterra, </w:t>
      </w:r>
      <w:proofErr w:type="spellStart"/>
      <w:r>
        <w:t>Cerdanyola</w:t>
      </w:r>
      <w:proofErr w:type="spellEnd"/>
      <w:r>
        <w:t xml:space="preserve"> del </w:t>
      </w:r>
      <w:proofErr w:type="spellStart"/>
      <w:r>
        <w:t>Vallès</w:t>
      </w:r>
      <w:proofErr w:type="spellEnd"/>
      <w:r>
        <w:t xml:space="preserve">, edificio A del Campus de la Universidad Autónoma de Barcelona y con NIF número G5 gerente de la citada institución, de conformidad con las facultades conferidas en escritura autorizada por la notaria de Barcelona, ​​la señora </w:t>
      </w:r>
      <w:proofErr w:type="spellStart"/>
      <w:r>
        <w:t>Maria</w:t>
      </w:r>
      <w:proofErr w:type="spellEnd"/>
      <w:r>
        <w:t xml:space="preserve"> Isabel </w:t>
      </w:r>
      <w:proofErr w:type="spellStart"/>
      <w:r>
        <w:t>Gabarró</w:t>
      </w:r>
      <w:proofErr w:type="spellEnd"/>
      <w:r>
        <w:t xml:space="preserve"> Miquel, el día 21 de diciembre de 2012, con el número 2478 de su protocolo.</w:t>
      </w:r>
    </w:p>
    <w:p w:rsidR="00540582" w:rsidRDefault="00540582" w:rsidP="00540582">
      <w:pPr>
        <w:jc w:val="both"/>
      </w:pPr>
    </w:p>
    <w:p w:rsidR="00540582" w:rsidRDefault="00540582" w:rsidP="00540582">
      <w:pPr>
        <w:jc w:val="both"/>
      </w:pPr>
      <w:r>
        <w:t>Y por otra, Montserrat Rueda Miralles, de quien se omiten las circunstancias personales porque</w:t>
      </w:r>
    </w:p>
    <w:p w:rsidR="00540582" w:rsidRDefault="00540582" w:rsidP="00540582">
      <w:pPr>
        <w:jc w:val="both"/>
      </w:pPr>
      <w:r>
        <w:t xml:space="preserve">comparece como Alcaldesa del Ayuntamiento de </w:t>
      </w:r>
      <w:proofErr w:type="spellStart"/>
      <w:r>
        <w:t>Sentmenat</w:t>
      </w:r>
      <w:proofErr w:type="spellEnd"/>
      <w:r>
        <w:t>, en virtud del nombramiento efectuado</w:t>
      </w:r>
      <w:r w:rsidR="004C6531">
        <w:t xml:space="preserve"> </w:t>
      </w:r>
      <w:r>
        <w:t>en el Pleno extraordinario celebrado el día 17 de junio de 2023, asistida por la secretaría accidental,</w:t>
      </w:r>
    </w:p>
    <w:p w:rsidR="00540582" w:rsidRDefault="00540582" w:rsidP="00540582">
      <w:pPr>
        <w:jc w:val="both"/>
      </w:pPr>
      <w:r>
        <w:t xml:space="preserve">Silvia Castillo </w:t>
      </w:r>
      <w:proofErr w:type="spellStart"/>
      <w:r>
        <w:t>Berch</w:t>
      </w:r>
      <w:proofErr w:type="spellEnd"/>
      <w:r>
        <w:t>.</w:t>
      </w:r>
    </w:p>
    <w:p w:rsidR="00540582" w:rsidRDefault="00540582" w:rsidP="00540582">
      <w:pPr>
        <w:jc w:val="both"/>
      </w:pPr>
    </w:p>
    <w:p w:rsidR="00540582" w:rsidRDefault="00540582" w:rsidP="00540582">
      <w:pPr>
        <w:jc w:val="both"/>
      </w:pPr>
      <w:r>
        <w:t>Todas las partes se reconocen la capacidad legal necesaria para este acto, y</w:t>
      </w:r>
    </w:p>
    <w:p w:rsidR="00540582" w:rsidRDefault="00540582" w:rsidP="00540582">
      <w:pPr>
        <w:jc w:val="both"/>
      </w:pPr>
    </w:p>
    <w:p w:rsidR="00540582" w:rsidRDefault="00540582" w:rsidP="00540582">
      <w:pPr>
        <w:jc w:val="both"/>
      </w:pPr>
      <w:r>
        <w:t>MANIFIESTAN</w:t>
      </w:r>
    </w:p>
    <w:p w:rsidR="00540582" w:rsidRDefault="00540582" w:rsidP="00540582">
      <w:pPr>
        <w:jc w:val="both"/>
      </w:pPr>
    </w:p>
    <w:p w:rsidR="00540582" w:rsidRDefault="00540582" w:rsidP="00540582">
      <w:pPr>
        <w:jc w:val="both"/>
      </w:pPr>
      <w:r>
        <w:t>Que ambas instituciones están interesadas en potenciar un programa socioeducativo para estudiantes de secundaria.</w:t>
      </w:r>
    </w:p>
    <w:p w:rsidR="00540582" w:rsidRDefault="00540582" w:rsidP="00540582">
      <w:pPr>
        <w:jc w:val="both"/>
      </w:pPr>
    </w:p>
    <w:p w:rsidR="00540582" w:rsidRDefault="00540582" w:rsidP="00540582">
      <w:pPr>
        <w:jc w:val="both"/>
      </w:pPr>
      <w:proofErr w:type="gramStart"/>
      <w:r>
        <w:t>Que</w:t>
      </w:r>
      <w:proofErr w:type="gramEnd"/>
      <w:r>
        <w:t xml:space="preserve"> en esta línea, la Universidad Autónoma de Barcelona realiza, desde septiembre de 2004, un proyecto socioeducativo para estudiantes de secundaria, denominado Campus Ítaca, que tiene por objetivo contribuir a la reducción del Abandono Escolar Prematuro (AEP) de alumnos en situación de vulnerabilidad (NESE B) a través de un campus.</w:t>
      </w:r>
    </w:p>
    <w:p w:rsidR="00540582" w:rsidRDefault="00540582" w:rsidP="00540582">
      <w:pPr>
        <w:jc w:val="both"/>
      </w:pPr>
    </w:p>
    <w:p w:rsidR="00540582" w:rsidRDefault="00540582" w:rsidP="00540582">
      <w:pPr>
        <w:jc w:val="both"/>
      </w:pPr>
    </w:p>
    <w:p w:rsidR="00540582" w:rsidRDefault="00540582" w:rsidP="00540582">
      <w:pPr>
        <w:jc w:val="both"/>
      </w:pPr>
    </w:p>
    <w:p w:rsidR="00540582" w:rsidRDefault="00540582" w:rsidP="00540582">
      <w:pPr>
        <w:jc w:val="both"/>
      </w:pPr>
      <w:r>
        <w:t>Que, en fecha 25 de julio de 2019, la Universidad Autónoma de Barcelona y la Fundación Autónoma Solidaria suscribieron un convenio de colaboración para que la Fundación Autónoma Solidaria llevara a cabo, entre otros, la promoción y organización del programa Campus Ítaca.</w:t>
      </w:r>
    </w:p>
    <w:p w:rsidR="00540582" w:rsidRDefault="00540582" w:rsidP="00540582">
      <w:pPr>
        <w:jc w:val="both"/>
      </w:pPr>
      <w:r>
        <w:t xml:space="preserve">Que el Ayuntamiento de </w:t>
      </w:r>
      <w:proofErr w:type="spellStart"/>
      <w:r>
        <w:t>Sentmenat</w:t>
      </w:r>
      <w:proofErr w:type="spellEnd"/>
      <w:r>
        <w:t xml:space="preserve"> y la Fundación Autónoma Solidaria están interesadas en potenciar este programa socioeducativo para estudiantes de secundaria del municipio de </w:t>
      </w:r>
      <w:proofErr w:type="spellStart"/>
      <w:r>
        <w:t>Sentmenat</w:t>
      </w:r>
      <w:proofErr w:type="spellEnd"/>
      <w:r>
        <w:t>.</w:t>
      </w:r>
    </w:p>
    <w:p w:rsidR="00540582" w:rsidRDefault="00540582" w:rsidP="00540582">
      <w:pPr>
        <w:jc w:val="both"/>
      </w:pPr>
      <w:proofErr w:type="gramStart"/>
      <w:r>
        <w:t>Que</w:t>
      </w:r>
      <w:proofErr w:type="gramEnd"/>
      <w:r>
        <w:t xml:space="preserve"> vista la conveniencia de esta cooperación, es necesario establecer un marco de actuación, al que hagan referencia las sucesivas acciones que se lleven a cabo al respecto.</w:t>
      </w:r>
    </w:p>
    <w:p w:rsidR="00540582" w:rsidRDefault="00540582" w:rsidP="00540582">
      <w:pPr>
        <w:jc w:val="both"/>
      </w:pPr>
      <w:r>
        <w:t xml:space="preserve">Por </w:t>
      </w:r>
      <w:proofErr w:type="gramStart"/>
      <w:r>
        <w:t>tanto</w:t>
      </w:r>
      <w:proofErr w:type="gramEnd"/>
      <w:r>
        <w:t xml:space="preserve"> acuerdan suscribir el presente convenio de colaboración que se regirá por las siguientes</w:t>
      </w:r>
    </w:p>
    <w:p w:rsidR="00540582" w:rsidRDefault="00540582" w:rsidP="00540582">
      <w:pPr>
        <w:jc w:val="both"/>
      </w:pPr>
      <w:r>
        <w:t>CLÁUSULAS</w:t>
      </w:r>
    </w:p>
    <w:p w:rsidR="00540582" w:rsidRDefault="00540582" w:rsidP="00540582">
      <w:pPr>
        <w:jc w:val="both"/>
      </w:pPr>
      <w:r>
        <w:t xml:space="preserve">Primera. Constituye el objeto de este convenio de colaboración enmarcar la actuación entre la Fundación Autónoma Solidaria (FAS) y el Ayuntamiento de </w:t>
      </w:r>
      <w:proofErr w:type="spellStart"/>
      <w:r>
        <w:t>Sentmenat</w:t>
      </w:r>
      <w:proofErr w:type="spellEnd"/>
      <w:r>
        <w:t xml:space="preserve"> en la participación en el proyecto “Campus Ítaca” de la UAB.</w:t>
      </w:r>
    </w:p>
    <w:p w:rsidR="00540582" w:rsidRDefault="00540582" w:rsidP="00540582">
      <w:pPr>
        <w:jc w:val="both"/>
      </w:pPr>
      <w:r>
        <w:t>Segunda. Las finalidades de este convenio son:</w:t>
      </w:r>
    </w:p>
    <w:p w:rsidR="00540582" w:rsidRDefault="00540582" w:rsidP="00540582">
      <w:pPr>
        <w:jc w:val="both"/>
      </w:pPr>
      <w:r>
        <w:t>La participación en el proyecto Campus Ítaca de 5 alumnos que hayan finalizado los estudios correspondientes a 3r curso de Enseñanza Secundaria Obligatoria.</w:t>
      </w:r>
    </w:p>
    <w:p w:rsidR="00540582" w:rsidRDefault="00540582" w:rsidP="00540582">
      <w:pPr>
        <w:jc w:val="both"/>
      </w:pPr>
      <w:r>
        <w:t xml:space="preserve">La colaboración del Instituto de Enseñanza Secundaria </w:t>
      </w:r>
      <w:proofErr w:type="spellStart"/>
      <w:r>
        <w:t>Sentmenat</w:t>
      </w:r>
      <w:proofErr w:type="spellEnd"/>
      <w:r>
        <w:t xml:space="preserve"> del municipio en el proyecto.</w:t>
      </w:r>
    </w:p>
    <w:p w:rsidR="00540582" w:rsidRDefault="00540582" w:rsidP="00540582">
      <w:pPr>
        <w:jc w:val="both"/>
      </w:pPr>
      <w:r>
        <w:t>Tercera. La selección de estos alumnos será según los requisitos, criterios e indicadores definidos en el proyecto. Los requisitos, condiciones indispensables para participar en el Campus Ítaca, son los siguientes:</w:t>
      </w:r>
    </w:p>
    <w:p w:rsidR="00540582" w:rsidRDefault="00540582" w:rsidP="00540582">
      <w:pPr>
        <w:jc w:val="both"/>
      </w:pPr>
      <w:r>
        <w:t>1 Están cursando 3º de ESO durante el curso escolar 2024-2025.</w:t>
      </w:r>
    </w:p>
    <w:p w:rsidR="00540582" w:rsidRDefault="00540582" w:rsidP="00540582">
      <w:pPr>
        <w:jc w:val="both"/>
      </w:pPr>
      <w:r>
        <w:t>2 Tienen el reconocimiento NESE B: Necesidades Específicas de Apoyo Educativo derivadas de situaciones socioeconómicas especialmente desfavorecidas.</w:t>
      </w:r>
    </w:p>
    <w:p w:rsidR="00540582" w:rsidRDefault="00540582" w:rsidP="00540582">
      <w:pPr>
        <w:jc w:val="both"/>
      </w:pPr>
      <w:r>
        <w:t>3 Se comprometen a asistir todos los días y aprovechar la estancia.</w:t>
      </w:r>
    </w:p>
    <w:p w:rsidR="00540582" w:rsidRDefault="00540582" w:rsidP="00540582">
      <w:pPr>
        <w:jc w:val="both"/>
      </w:pPr>
      <w:r>
        <w:t>4 Sus familias aceptan y formalizan la inscripción.</w:t>
      </w:r>
    </w:p>
    <w:p w:rsidR="00540582" w:rsidRDefault="00540582" w:rsidP="00540582">
      <w:pPr>
        <w:jc w:val="both"/>
      </w:pPr>
      <w:r>
        <w:t>Además, se establecen dos criterios adicionales que permiten priorizar entre todo el alumnado que cumple los requisitos:</w:t>
      </w:r>
    </w:p>
    <w:p w:rsidR="00540582" w:rsidRDefault="00540582" w:rsidP="00540582">
      <w:pPr>
        <w:jc w:val="both"/>
      </w:pPr>
      <w:r>
        <w:t>• No tienen referentes cercanos con estudios universitarios.</w:t>
      </w:r>
    </w:p>
    <w:p w:rsidR="00540582" w:rsidRDefault="00540582" w:rsidP="00540582">
      <w:pPr>
        <w:jc w:val="both"/>
      </w:pPr>
      <w:r>
        <w:t>• Tienen bajas expectativas para seguir estudiando después de cursar la ESO.</w:t>
      </w:r>
    </w:p>
    <w:p w:rsidR="00540582" w:rsidRDefault="00540582" w:rsidP="00540582">
      <w:pPr>
        <w:jc w:val="both"/>
      </w:pPr>
      <w:r>
        <w:t>Por último, el instituto deberá realizar una selección de alumnos que se rija por el principio de heterogeneidad ajustada: el grupo de alumnos propuesto debe ser representativo de la diversidad que existe en el instituto. Para efectuar la selección de alumnos se establecen estos cuatro indicadores:</w:t>
      </w:r>
    </w:p>
    <w:p w:rsidR="001E105F" w:rsidRDefault="001E105F" w:rsidP="00540582">
      <w:pPr>
        <w:jc w:val="both"/>
      </w:pPr>
    </w:p>
    <w:p w:rsidR="001E105F" w:rsidRDefault="001E105F" w:rsidP="00540582">
      <w:pPr>
        <w:jc w:val="both"/>
      </w:pPr>
    </w:p>
    <w:p w:rsidR="001E105F" w:rsidRDefault="001E105F" w:rsidP="00540582">
      <w:pPr>
        <w:jc w:val="both"/>
      </w:pPr>
    </w:p>
    <w:p w:rsidR="00540582" w:rsidRDefault="00540582" w:rsidP="00540582">
      <w:pPr>
        <w:jc w:val="both"/>
      </w:pPr>
      <w:r>
        <w:t>1 Género (chico, chica, no binario)</w:t>
      </w:r>
    </w:p>
    <w:p w:rsidR="00540582" w:rsidRDefault="00540582" w:rsidP="00540582">
      <w:pPr>
        <w:jc w:val="both"/>
      </w:pPr>
      <w:r>
        <w:t>2 Origen (Cataluña, España, origen extranjero)</w:t>
      </w:r>
    </w:p>
    <w:p w:rsidR="00540582" w:rsidRDefault="00540582" w:rsidP="00540582">
      <w:pPr>
        <w:jc w:val="both"/>
      </w:pPr>
      <w:r>
        <w:t>3 Calificaciones académicas (Bajas, Altas)</w:t>
      </w:r>
    </w:p>
    <w:p w:rsidR="00540582" w:rsidRDefault="00540582" w:rsidP="00540582">
      <w:pPr>
        <w:jc w:val="both"/>
      </w:pPr>
      <w:r>
        <w:t>4 Competencia percibida (Alta, Baja)</w:t>
      </w:r>
    </w:p>
    <w:p w:rsidR="00540582" w:rsidRDefault="00540582" w:rsidP="00540582">
      <w:pPr>
        <w:jc w:val="both"/>
      </w:pPr>
    </w:p>
    <w:p w:rsidR="00540582" w:rsidRDefault="00540582" w:rsidP="00540582">
      <w:pPr>
        <w:jc w:val="both"/>
      </w:pPr>
      <w:r>
        <w:t xml:space="preserve">Cuarta. El Ayuntamiento de </w:t>
      </w:r>
      <w:proofErr w:type="spellStart"/>
      <w:r>
        <w:t>Sentmenat</w:t>
      </w:r>
      <w:proofErr w:type="spellEnd"/>
      <w:r>
        <w:t xml:space="preserve"> hará una aportación de 1.000,00 euros para la participación de 5 alumnos en el próximo Campus Ítaca, que consistirá en una estancia diurna de siete días en los meses de junio o julio en el Campus de la UAB a razón de 200,00 euros por alumno en el ejercicio del 2025, importe que se revisará ejercicios.</w:t>
      </w:r>
    </w:p>
    <w:p w:rsidR="00540582" w:rsidRDefault="00540582" w:rsidP="00540582">
      <w:pPr>
        <w:jc w:val="both"/>
      </w:pPr>
      <w:r>
        <w:t xml:space="preserve">Quinta. El Ayuntamiento de </w:t>
      </w:r>
      <w:proofErr w:type="spellStart"/>
      <w:r>
        <w:t>Sentmenat</w:t>
      </w:r>
      <w:proofErr w:type="spellEnd"/>
      <w:r>
        <w:t xml:space="preserve"> se compromete a crear una comisión mixta con cada Instituto del municipio que participa en el Campus Ítaca. La citada comisión estará formada por un responsable del Ayuntamiento y un responsable del instituto coordinador de centro durante el Campus, en esta comisión se aprobará el listado de los participantes seleccionados por cada Instituto. El Ayuntamiento de </w:t>
      </w:r>
      <w:proofErr w:type="spellStart"/>
      <w:r>
        <w:t>Sentmenat</w:t>
      </w:r>
      <w:proofErr w:type="spellEnd"/>
      <w:r>
        <w:t xml:space="preserve"> validará la propuesta de alumnos seleccionados y suplentes, facilitada por el instituto, y será el propio instituto quien hará llegar la lista definitiva al </w:t>
      </w:r>
      <w:bookmarkStart w:id="0" w:name="_GoBack"/>
      <w:bookmarkEnd w:id="0"/>
      <w:r>
        <w:t>equipo técnico del Campus Ítaca.</w:t>
      </w:r>
    </w:p>
    <w:p w:rsidR="00540582" w:rsidRDefault="00540582" w:rsidP="00540582">
      <w:pPr>
        <w:jc w:val="both"/>
      </w:pPr>
      <w:r>
        <w:t>Sexta. La organización del Proyecto Campus Ítaca se llevará a cabo por la Universidad Autónoma de Barcelona, ​​a través de la Fundación Autónoma Solidaria, que se hará cargo de la gestión, promoción y organización del programa Ítaca.</w:t>
      </w:r>
    </w:p>
    <w:p w:rsidR="00540582" w:rsidRDefault="00540582" w:rsidP="00540582">
      <w:pPr>
        <w:jc w:val="both"/>
      </w:pPr>
      <w:r>
        <w:t>Séptima. Para cada edición, se enviará previamente un documento con el programa a seguir, y posteriormente un resumen de la memoria.</w:t>
      </w:r>
    </w:p>
    <w:p w:rsidR="00540582" w:rsidRDefault="00540582" w:rsidP="00540582">
      <w:pPr>
        <w:jc w:val="both"/>
      </w:pPr>
      <w:r>
        <w:t>Octava. El presente convenio de colaboración estará vigente desde el momento de su firma hasta el 31 de diciembre de 2025.</w:t>
      </w:r>
    </w:p>
    <w:p w:rsidR="00540582" w:rsidRDefault="00540582" w:rsidP="00540582">
      <w:pPr>
        <w:jc w:val="both"/>
      </w:pPr>
      <w:r>
        <w:t>Novena. El presente convenio se podrá extinguir por cualquiera de las siguientes causas:</w:t>
      </w:r>
    </w:p>
    <w:p w:rsidR="00540582" w:rsidRDefault="00540582" w:rsidP="00540582">
      <w:pPr>
        <w:jc w:val="both"/>
      </w:pPr>
      <w:r>
        <w:t>a) Por mutuo acuerdo de las partes que suscriben el presente convenio.</w:t>
      </w:r>
    </w:p>
    <w:p w:rsidR="00540582" w:rsidRDefault="00540582" w:rsidP="00540582">
      <w:pPr>
        <w:jc w:val="both"/>
      </w:pPr>
      <w:r>
        <w:t>b) Por incumplimiento de algunas de las partes de cualquier obligación establecida en el presente convenio.</w:t>
      </w:r>
    </w:p>
    <w:p w:rsidR="00540582" w:rsidRDefault="00540582" w:rsidP="00540582">
      <w:pPr>
        <w:jc w:val="both"/>
      </w:pPr>
      <w:r>
        <w:t>c) Por imposibilidad sobrevenida, legal o material, de dar cumplimiento a sus objetivos.</w:t>
      </w:r>
    </w:p>
    <w:p w:rsidR="00540582" w:rsidRDefault="00540582" w:rsidP="00540582">
      <w:pPr>
        <w:jc w:val="both"/>
      </w:pPr>
      <w:r>
        <w:t>d) Por cualquier otra causa que contemple la legislación vigente.</w:t>
      </w:r>
    </w:p>
    <w:p w:rsidR="00540582" w:rsidRDefault="00540582" w:rsidP="00540582">
      <w:pPr>
        <w:jc w:val="both"/>
      </w:pPr>
    </w:p>
    <w:p w:rsidR="00540582" w:rsidRDefault="00540582" w:rsidP="00540582">
      <w:pPr>
        <w:jc w:val="both"/>
      </w:pPr>
      <w:r>
        <w:t xml:space="preserve">Décima. La Fundación Autónoma Solidaria se compromete a hacer constar y difundir de forma razonable y adecuada la colaboración del Ayuntamiento de </w:t>
      </w:r>
      <w:proofErr w:type="spellStart"/>
      <w:r>
        <w:t>Sentmenat</w:t>
      </w:r>
      <w:proofErr w:type="spellEnd"/>
      <w:r>
        <w:t xml:space="preserve">, mediante la mención de “Con la colaboración del Ayuntamiento de </w:t>
      </w:r>
      <w:proofErr w:type="spellStart"/>
      <w:r>
        <w:t>Sentmenat</w:t>
      </w:r>
      <w:proofErr w:type="spellEnd"/>
      <w:r>
        <w:t xml:space="preserve"> o la exhibición de su logotipo, en las comunicaciones orales o escritas que puedan realizar.</w:t>
      </w:r>
    </w:p>
    <w:p w:rsidR="001E105F" w:rsidRDefault="001E105F" w:rsidP="00540582">
      <w:pPr>
        <w:jc w:val="both"/>
      </w:pPr>
    </w:p>
    <w:p w:rsidR="001E105F" w:rsidRDefault="001E105F" w:rsidP="00540582">
      <w:pPr>
        <w:jc w:val="both"/>
      </w:pPr>
    </w:p>
    <w:p w:rsidR="001E105F" w:rsidRDefault="001E105F" w:rsidP="00540582">
      <w:pPr>
        <w:jc w:val="both"/>
      </w:pPr>
    </w:p>
    <w:p w:rsidR="001E105F" w:rsidRDefault="001E105F" w:rsidP="00540582">
      <w:pPr>
        <w:jc w:val="both"/>
      </w:pPr>
    </w:p>
    <w:p w:rsidR="00540582" w:rsidRDefault="00540582" w:rsidP="00540582">
      <w:pPr>
        <w:jc w:val="both"/>
      </w:pPr>
      <w:r>
        <w:t>Undécima. El incumplimiento de las obligaciones derivadas de este convenio de colaboración por cualquiera de las partes facultará a la otra para pedir resarcimiento de daños e indemnizaciones de perjuicios a que se refiere la legislación vigente.</w:t>
      </w:r>
    </w:p>
    <w:p w:rsidR="00540582" w:rsidRDefault="00540582" w:rsidP="00540582">
      <w:pPr>
        <w:jc w:val="both"/>
      </w:pPr>
      <w:r>
        <w:t>Duodécima. Las controversias, reclamaciones y discrepancias que puedan surgir referidas en el presente convenio, serán resueltas en primer término mediante la negociación, presidida por la buena voluntad entre las partes. En caso de persistir el conflicto, será sometido a la jurisdicción contencioso-administrativa.</w:t>
      </w:r>
    </w:p>
    <w:p w:rsidR="00540582" w:rsidRDefault="00540582" w:rsidP="00540582">
      <w:pPr>
        <w:jc w:val="both"/>
      </w:pPr>
      <w:r>
        <w:t>Decimotercera. Las partes se comprometen a mantener la máxima reserva y confidencialidad respecto de toda la información y los datos a los que se tenga acceso durante la vigencia del presente convenio y después de su finalización.</w:t>
      </w:r>
    </w:p>
    <w:p w:rsidR="00540582" w:rsidRDefault="00540582" w:rsidP="00540582">
      <w:pPr>
        <w:jc w:val="both"/>
      </w:pPr>
      <w:r>
        <w:t>Las partes se comprometen a acceder exclusivamente a aquellos datos personales que sean estrictamente necesarios para el cumplimiento de este convenio, así como a utilizarlos con esta exclusiva finalidad.</w:t>
      </w:r>
    </w:p>
    <w:p w:rsidR="00540582" w:rsidRDefault="00540582" w:rsidP="00540582">
      <w:pPr>
        <w:jc w:val="both"/>
      </w:pPr>
      <w:r>
        <w:t>Igualmente, se comprometen a observar en el tratamiento de los datos personales, las prescripciones establecidas en el Reglamento (UE) 2016/679 del Parlamento Europeo y del Consejo, de 27 de abril de 2016, relativo a la protección de las personas físicas en cuanto al tratamiento de datos personales ya la libre circulación de estos datos, a la Ley 2 personales y garantía de los derechos digitales, y en la normativa que los desarrolla, asumiendo las responsabilidades que se deriven del incumplimiento de esta obligación.</w:t>
      </w:r>
    </w:p>
    <w:p w:rsidR="00540582" w:rsidRDefault="00540582" w:rsidP="00540582">
      <w:pPr>
        <w:jc w:val="both"/>
      </w:pPr>
      <w:r>
        <w:t>Decimocuarta. Los datos personales incluidos en este convenio y aquellos otros intercambiados entre las partes para posibilitar la colaboración entre las partes serán tratados con el fin de permitir el desarrollo, cumplimiento y control de la relación de colaboración acordada, siendo la base del tratamiento el cumplimiento de esta relación de colaboración y conservando los datos durante todo el tiempo en que éste subsista y aún después, hasta que prescriban las responsabilidades. en el anexo de este convenio.</w:t>
      </w:r>
    </w:p>
    <w:p w:rsidR="00540582" w:rsidRDefault="00540582" w:rsidP="00540582">
      <w:pPr>
        <w:jc w:val="both"/>
      </w:pPr>
      <w:r>
        <w:t>Y en prueba de conformidad, ambas partes firman digitalmente el presente convenio con la fecha de la última firma de los comparecientes.</w:t>
      </w:r>
    </w:p>
    <w:p w:rsidR="00540582" w:rsidRDefault="00540582" w:rsidP="00540582">
      <w:pPr>
        <w:jc w:val="both"/>
      </w:pPr>
    </w:p>
    <w:p w:rsidR="00540582" w:rsidRDefault="00540582" w:rsidP="00540582">
      <w:pPr>
        <w:jc w:val="both"/>
      </w:pPr>
    </w:p>
    <w:p w:rsidR="00540582" w:rsidRDefault="00540582" w:rsidP="00540582">
      <w:pPr>
        <w:jc w:val="both"/>
      </w:pPr>
    </w:p>
    <w:p w:rsidR="00540582" w:rsidRDefault="00540582" w:rsidP="00540582">
      <w:pPr>
        <w:jc w:val="both"/>
      </w:pPr>
    </w:p>
    <w:p w:rsidR="00540582" w:rsidRDefault="00540582" w:rsidP="00540582">
      <w:pPr>
        <w:jc w:val="both"/>
      </w:pPr>
      <w:r>
        <w:t xml:space="preserve">Jordi Prat Fernández </w:t>
      </w:r>
      <w:r>
        <w:tab/>
      </w:r>
      <w:r>
        <w:tab/>
      </w:r>
      <w:r>
        <w:tab/>
      </w:r>
      <w:r>
        <w:tab/>
        <w:t>Montserrat Rueda Miralles</w:t>
      </w:r>
    </w:p>
    <w:p w:rsidR="00DD71AD" w:rsidRDefault="00540582" w:rsidP="00540582">
      <w:pPr>
        <w:jc w:val="both"/>
      </w:pPr>
      <w:r>
        <w:t xml:space="preserve">Director FAS </w:t>
      </w:r>
      <w:r>
        <w:tab/>
      </w:r>
      <w:r>
        <w:tab/>
      </w:r>
      <w:r>
        <w:tab/>
      </w:r>
      <w:r>
        <w:tab/>
      </w:r>
      <w:r>
        <w:tab/>
        <w:t xml:space="preserve">Alcaldesa del Ayuntamiento de </w:t>
      </w:r>
      <w:proofErr w:type="spellStart"/>
      <w:r>
        <w:t>Sentmenat</w:t>
      </w:r>
      <w:proofErr w:type="spellEnd"/>
    </w:p>
    <w:p w:rsidR="00540582" w:rsidRDefault="00540582" w:rsidP="00540582">
      <w:pPr>
        <w:jc w:val="both"/>
      </w:pPr>
    </w:p>
    <w:p w:rsidR="00540582" w:rsidRDefault="00540582" w:rsidP="00540582">
      <w:pPr>
        <w:jc w:val="both"/>
      </w:pPr>
    </w:p>
    <w:p w:rsidR="00540582" w:rsidRDefault="00540582" w:rsidP="00540582">
      <w:pPr>
        <w:jc w:val="both"/>
      </w:pPr>
    </w:p>
    <w:p w:rsidR="00540582" w:rsidRDefault="00540582" w:rsidP="00540582">
      <w:pPr>
        <w:jc w:val="both"/>
      </w:pPr>
    </w:p>
    <w:p w:rsidR="00540582" w:rsidRDefault="00540582" w:rsidP="00540582">
      <w:pPr>
        <w:jc w:val="both"/>
      </w:pPr>
    </w:p>
    <w:p w:rsidR="00540582" w:rsidRDefault="00540582" w:rsidP="00540582">
      <w:pPr>
        <w:jc w:val="both"/>
      </w:pPr>
      <w:r>
        <w:t>ANEXO. DATOS DE LOS INTERVINIENTES</w:t>
      </w:r>
    </w:p>
    <w:p w:rsidR="00540582" w:rsidRDefault="00540582" w:rsidP="00540582">
      <w:pPr>
        <w:jc w:val="both"/>
      </w:pPr>
      <w:r>
        <w:t>A efectos de lo establecido en la normativa de protección de datos, los intervinientes se dan por informados de lo siguiente:</w:t>
      </w:r>
    </w:p>
    <w:p w:rsidR="00540582" w:rsidRDefault="00540582" w:rsidP="00540582">
      <w:pPr>
        <w:jc w:val="both"/>
      </w:pPr>
      <w:r>
        <w:t>a) Los respectivos responsables del tratamiento de datos de carácter personal, son cada una de las entidades signatarias de este documento.</w:t>
      </w:r>
    </w:p>
    <w:p w:rsidR="00540582" w:rsidRDefault="00540582" w:rsidP="00540582">
      <w:pPr>
        <w:jc w:val="both"/>
      </w:pPr>
    </w:p>
    <w:p w:rsidR="00540582" w:rsidRDefault="00540582" w:rsidP="00540582">
      <w:pPr>
        <w:jc w:val="both"/>
      </w:pPr>
      <w:r>
        <w:t>b) Datos de contacto:</w:t>
      </w:r>
    </w:p>
    <w:p w:rsidR="00540582" w:rsidRDefault="00540582" w:rsidP="00540582">
      <w:pPr>
        <w:jc w:val="both"/>
      </w:pPr>
    </w:p>
    <w:p w:rsidR="00540582" w:rsidRDefault="00540582" w:rsidP="00540582">
      <w:pPr>
        <w:jc w:val="both"/>
      </w:pPr>
      <w:r>
        <w:t> Los datos de contacto de la delegada de protección de datos (DPD) de la Fundación Autónoma Solidaria son los siguientes:</w:t>
      </w:r>
    </w:p>
    <w:p w:rsidR="00540582" w:rsidRDefault="00540582" w:rsidP="00540582">
      <w:pPr>
        <w:jc w:val="both"/>
      </w:pPr>
    </w:p>
    <w:p w:rsidR="00540582" w:rsidRDefault="00540582" w:rsidP="00540582">
      <w:pPr>
        <w:jc w:val="both"/>
      </w:pPr>
      <w:r>
        <w:t>• Dirección electrónica: dpd.corporacio.uab@uab.cat</w:t>
      </w:r>
    </w:p>
    <w:p w:rsidR="00540582" w:rsidRDefault="00540582" w:rsidP="00540582">
      <w:pPr>
        <w:jc w:val="both"/>
      </w:pPr>
      <w:r>
        <w:t xml:space="preserve">• Dirección postal: Avenida Can </w:t>
      </w:r>
      <w:proofErr w:type="spellStart"/>
      <w:r>
        <w:t>Domènech</w:t>
      </w:r>
      <w:proofErr w:type="spellEnd"/>
      <w:r>
        <w:t xml:space="preserve"> s/n, Edificio Blanco del Campus de la Universidad Autónoma de Barcelona, ​​08193-Cerdanyola del </w:t>
      </w:r>
      <w:proofErr w:type="spellStart"/>
      <w:r>
        <w:t>Vallès</w:t>
      </w:r>
      <w:proofErr w:type="spellEnd"/>
      <w:r>
        <w:t xml:space="preserve"> (Barcelona)</w:t>
      </w:r>
    </w:p>
    <w:p w:rsidR="00540582" w:rsidRDefault="00540582" w:rsidP="00540582">
      <w:pPr>
        <w:jc w:val="both"/>
      </w:pPr>
    </w:p>
    <w:p w:rsidR="00540582" w:rsidRDefault="00540582" w:rsidP="00540582">
      <w:pPr>
        <w:jc w:val="both"/>
      </w:pPr>
      <w:r>
        <w:t> Los datos de contacto del delegado de protección de datos (DPD) o de la persona de contacto en materia de protección de datos de ............................. (indicar la otra entidad firmante) son los siguientes:</w:t>
      </w:r>
    </w:p>
    <w:p w:rsidR="00540582" w:rsidRDefault="00540582" w:rsidP="00540582">
      <w:pPr>
        <w:jc w:val="both"/>
      </w:pPr>
    </w:p>
    <w:p w:rsidR="00540582" w:rsidRDefault="00540582" w:rsidP="00540582">
      <w:pPr>
        <w:jc w:val="both"/>
      </w:pPr>
      <w:r>
        <w:t>• Dirección electrónica: .................</w:t>
      </w:r>
    </w:p>
    <w:p w:rsidR="00540582" w:rsidRDefault="00540582" w:rsidP="00540582">
      <w:pPr>
        <w:jc w:val="both"/>
      </w:pPr>
      <w:r>
        <w:t>• Dirección postal: ..........................</w:t>
      </w:r>
    </w:p>
    <w:p w:rsidR="00540582" w:rsidRDefault="00540582" w:rsidP="00540582">
      <w:pPr>
        <w:jc w:val="both"/>
      </w:pPr>
    </w:p>
    <w:p w:rsidR="00540582" w:rsidRDefault="00540582" w:rsidP="00540582">
      <w:pPr>
        <w:jc w:val="both"/>
      </w:pPr>
      <w:r>
        <w:t>c) Los datos personales de los intervinientes no serán cedidos a terceras entidades ni serán objeto de decisiones automatizadas.</w:t>
      </w:r>
    </w:p>
    <w:p w:rsidR="00540582" w:rsidRDefault="00540582" w:rsidP="00540582">
      <w:pPr>
        <w:jc w:val="both"/>
      </w:pPr>
    </w:p>
    <w:p w:rsidR="001E105F" w:rsidRDefault="00540582" w:rsidP="00540582">
      <w:pPr>
        <w:jc w:val="both"/>
      </w:pPr>
      <w:r>
        <w:t xml:space="preserve">d) En caso de que las partes precisaran contratar los servicios de proveedores ubicados en países que no disponen de normativa equivalente a la europea ("Terceros Países") para el tratamiento de sus datos, esta contratación se realizaría previo cumplimiento de todos los requisitos establecidos por la normativa de protección de datos, y aplicando las garantías y salvaguardias necesarias para preservar su privacidad. Para mayor información sobre garantías en relación a transferencias internacionales de datos puede contactar con el delegado de protección de datos </w:t>
      </w:r>
    </w:p>
    <w:p w:rsidR="001E105F" w:rsidRDefault="001E105F" w:rsidP="00540582">
      <w:pPr>
        <w:jc w:val="both"/>
      </w:pPr>
    </w:p>
    <w:p w:rsidR="001E105F" w:rsidRDefault="001E105F" w:rsidP="00540582">
      <w:pPr>
        <w:jc w:val="both"/>
      </w:pPr>
    </w:p>
    <w:p w:rsidR="001E105F" w:rsidRDefault="001E105F" w:rsidP="00540582">
      <w:pPr>
        <w:jc w:val="both"/>
      </w:pPr>
    </w:p>
    <w:p w:rsidR="00540582" w:rsidRDefault="00540582" w:rsidP="00540582">
      <w:pPr>
        <w:jc w:val="both"/>
      </w:pPr>
      <w:r>
        <w:t>o persona de contacto de cada una de las partes, a través de las direcciones postal y electrónica anteriormente indicadas.</w:t>
      </w:r>
    </w:p>
    <w:p w:rsidR="00540582" w:rsidRDefault="00540582" w:rsidP="00540582">
      <w:pPr>
        <w:jc w:val="both"/>
      </w:pPr>
    </w:p>
    <w:p w:rsidR="00540582" w:rsidRDefault="00540582" w:rsidP="00540582">
      <w:pPr>
        <w:jc w:val="both"/>
      </w:pPr>
      <w:r>
        <w:t>e) Tienen derecho a acceder a sus datos personales, rectificar los datos inexactos, solicitar su supresión cuando los datos ya no sean necesarios, solicitar la oposición o limitación del tratamiento de los mismos o solicitar su portabilidad.</w:t>
      </w:r>
    </w:p>
    <w:p w:rsidR="00540582" w:rsidRDefault="00540582" w:rsidP="00540582">
      <w:pPr>
        <w:jc w:val="both"/>
      </w:pPr>
    </w:p>
    <w:p w:rsidR="00540582" w:rsidRDefault="00540582" w:rsidP="00540582">
      <w:pPr>
        <w:jc w:val="both"/>
      </w:pPr>
      <w:r>
        <w:t>f) Para ejercitar estos derechos pueden enviar un escrito al delegado de protección de datos o persona de contacto de cada una de las partes, a la dirección postal o dirección de correo electrónico indicadas anteriormente.</w:t>
      </w:r>
    </w:p>
    <w:p w:rsidR="00540582" w:rsidRDefault="00540582" w:rsidP="00540582">
      <w:pPr>
        <w:jc w:val="both"/>
      </w:pPr>
    </w:p>
    <w:p w:rsidR="00540582" w:rsidRDefault="00540582" w:rsidP="00540582">
      <w:pPr>
        <w:jc w:val="both"/>
      </w:pPr>
      <w:r>
        <w:t>g) Si consideran que el tratamiento de sus datos personales vulnera la normativa pueden presentar una reclamación ante la Autoridad Catalana de Protección de Datos (APDCAT).</w:t>
      </w:r>
    </w:p>
    <w:sectPr w:rsidR="00540582">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0582" w:rsidRDefault="00540582" w:rsidP="00540582">
      <w:pPr>
        <w:spacing w:after="0" w:line="240" w:lineRule="auto"/>
      </w:pPr>
      <w:r>
        <w:separator/>
      </w:r>
    </w:p>
  </w:endnote>
  <w:endnote w:type="continuationSeparator" w:id="0">
    <w:p w:rsidR="00540582" w:rsidRDefault="00540582" w:rsidP="005405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0582" w:rsidRDefault="00540582" w:rsidP="00540582">
      <w:pPr>
        <w:spacing w:after="0" w:line="240" w:lineRule="auto"/>
      </w:pPr>
      <w:r>
        <w:separator/>
      </w:r>
    </w:p>
  </w:footnote>
  <w:footnote w:type="continuationSeparator" w:id="0">
    <w:p w:rsidR="00540582" w:rsidRDefault="00540582" w:rsidP="005405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0582" w:rsidRDefault="00540582">
    <w:pPr>
      <w:pStyle w:val="Encabezado"/>
    </w:pPr>
    <w:r>
      <w:rPr>
        <w:noProof/>
        <w:lang w:eastAsia="es-ES"/>
      </w:rPr>
      <w:drawing>
        <wp:anchor distT="0" distB="0" distL="114300" distR="114300" simplePos="0" relativeHeight="251661312" behindDoc="0" locked="0" layoutInCell="1" allowOverlap="1" wp14:anchorId="7467A589" wp14:editId="47467467">
          <wp:simplePos x="0" y="0"/>
          <wp:positionH relativeFrom="margin">
            <wp:align>right</wp:align>
          </wp:positionH>
          <wp:positionV relativeFrom="paragraph">
            <wp:posOffset>345770</wp:posOffset>
          </wp:positionV>
          <wp:extent cx="1752600" cy="328295"/>
          <wp:effectExtent l="0" t="0" r="0" b="0"/>
          <wp:wrapSquare wrapText="bothSides"/>
          <wp:docPr id="11" name="Imatge 11" descr="Imatge que conté logotip&#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tge 1" descr="Imatge que conté logotip&#10;&#10;Descripció generada automàticam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3282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9264" behindDoc="0" locked="0" layoutInCell="1" allowOverlap="1" wp14:anchorId="7406B513" wp14:editId="405D89C5">
          <wp:simplePos x="0" y="0"/>
          <wp:positionH relativeFrom="margin">
            <wp:posOffset>0</wp:posOffset>
          </wp:positionH>
          <wp:positionV relativeFrom="paragraph">
            <wp:posOffset>174625</wp:posOffset>
          </wp:positionV>
          <wp:extent cx="2343150" cy="827405"/>
          <wp:effectExtent l="0" t="0" r="0" b="0"/>
          <wp:wrapSquare wrapText="bothSides"/>
          <wp:docPr id="10" name="Imatge 10" descr="Imatge que conté text&#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tge 1" descr="Imatge que conté text&#10;&#10;Descripció generada automàticament"/>
                  <pic:cNvPicPr>
                    <a:picLocks noChangeAspect="1" noChangeArrowheads="1"/>
                  </pic:cNvPicPr>
                </pic:nvPicPr>
                <pic:blipFill rotWithShape="1">
                  <a:blip r:embed="rId2">
                    <a:extLst>
                      <a:ext uri="{28A0092B-C50C-407E-A947-70E740481C1C}">
                        <a14:useLocalDpi xmlns:a14="http://schemas.microsoft.com/office/drawing/2010/main" val="0"/>
                      </a:ext>
                    </a:extLst>
                  </a:blip>
                  <a:srcRect l="4392" t="23530" b="17647"/>
                  <a:stretch/>
                </pic:blipFill>
                <pic:spPr bwMode="auto">
                  <a:xfrm>
                    <a:off x="0" y="0"/>
                    <a:ext cx="2343150" cy="8274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582"/>
    <w:rsid w:val="001E105F"/>
    <w:rsid w:val="004C6531"/>
    <w:rsid w:val="00540582"/>
    <w:rsid w:val="00814FAD"/>
    <w:rsid w:val="00A112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52DAF"/>
  <w15:chartTrackingRefBased/>
  <w15:docId w15:val="{8EAAF429-A95F-43F3-8876-33B9454BD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4058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40582"/>
  </w:style>
  <w:style w:type="paragraph" w:styleId="Piedepgina">
    <w:name w:val="footer"/>
    <w:basedOn w:val="Normal"/>
    <w:link w:val="PiedepginaCar"/>
    <w:uiPriority w:val="99"/>
    <w:unhideWhenUsed/>
    <w:rsid w:val="0054058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05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1692</Words>
  <Characters>9310</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10981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3</cp:revision>
  <dcterms:created xsi:type="dcterms:W3CDTF">2025-10-13T12:30:00Z</dcterms:created>
  <dcterms:modified xsi:type="dcterms:W3CDTF">2025-10-15T10:47:00Z</dcterms:modified>
</cp:coreProperties>
</file>