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0" w:type="auto"/>
        <w:tblInd w:w="156" w:type="dxa"/>
        <w:tblLook w:val="04A0" w:firstRow="1" w:lastRow="0" w:firstColumn="1" w:lastColumn="0" w:noHBand="0" w:noVBand="1"/>
      </w:tblPr>
      <w:tblGrid>
        <w:gridCol w:w="10067"/>
      </w:tblGrid>
      <w:tr w:rsidR="004E59D4" w:rsidRPr="004E59D4" w14:paraId="68334889" w14:textId="77777777" w:rsidTr="004E59D4">
        <w:tc>
          <w:tcPr>
            <w:tcW w:w="10223" w:type="dxa"/>
            <w:shd w:val="clear" w:color="auto" w:fill="002060"/>
          </w:tcPr>
          <w:p w14:paraId="5D462CD8" w14:textId="77777777" w:rsidR="004E59D4" w:rsidRPr="004E59D4" w:rsidRDefault="004E59D4" w:rsidP="004E59D4">
            <w:pPr>
              <w:pStyle w:val="TableParagraph"/>
              <w:spacing w:before="0" w:line="265" w:lineRule="exact"/>
              <w:ind w:right="182"/>
              <w:jc w:val="center"/>
              <w:rPr>
                <w:rFonts w:ascii="Times New Roman"/>
                <w:lang w:val="es-ES"/>
              </w:rPr>
            </w:pPr>
            <w:r w:rsidRPr="004E59D4">
              <w:rPr>
                <w:b/>
                <w:sz w:val="24"/>
                <w:szCs w:val="24"/>
                <w:lang w:val="es-ES"/>
              </w:rPr>
              <w:t xml:space="preserve">ANEXO I. </w:t>
            </w:r>
            <w:bookmarkStart w:id="0" w:name="_Hlk160520626"/>
            <w:r w:rsidRPr="004E59D4">
              <w:rPr>
                <w:b/>
                <w:sz w:val="24"/>
                <w:szCs w:val="24"/>
                <w:lang w:val="es-ES"/>
              </w:rPr>
              <w:t xml:space="preserve">CONVOCATORIA PARA LA CONCESIÓN DE PRESTACIONES ECONÓMICAS DESTINADAS </w:t>
            </w:r>
            <w:bookmarkEnd w:id="0"/>
            <w:r w:rsidRPr="004E59D4">
              <w:rPr>
                <w:b/>
                <w:sz w:val="24"/>
                <w:szCs w:val="24"/>
                <w:lang w:val="es-ES"/>
              </w:rPr>
              <w:t>A LA ADAPTACIÓN DE LA VIVIENDA HABITUAL Y PRODUCTOS DE APOYO DEL MUNICIPIO DE LAS ROZAS 2024/2025.</w:t>
            </w:r>
          </w:p>
        </w:tc>
      </w:tr>
    </w:tbl>
    <w:p w14:paraId="21F1F335" w14:textId="77777777" w:rsidR="00B333F8" w:rsidRPr="004E59D4" w:rsidRDefault="00B333F8" w:rsidP="00CA3A31">
      <w:pPr>
        <w:pStyle w:val="Ttulo2"/>
        <w:tabs>
          <w:tab w:val="left" w:pos="7376"/>
        </w:tabs>
        <w:jc w:val="both"/>
        <w:rPr>
          <w:rFonts w:ascii="Times New Roman"/>
          <w:lang w:val="es-ES"/>
        </w:rPr>
      </w:pPr>
    </w:p>
    <w:p w14:paraId="652F102D" w14:textId="77777777" w:rsidR="004E59D4" w:rsidRDefault="004E59D4" w:rsidP="00CA3A31">
      <w:pPr>
        <w:pStyle w:val="Ttulo2"/>
        <w:tabs>
          <w:tab w:val="left" w:pos="7376"/>
        </w:tabs>
        <w:jc w:val="both"/>
        <w:rPr>
          <w:rFonts w:ascii="Times New Roman"/>
          <w:lang w:val="es-ES"/>
        </w:rPr>
      </w:pPr>
    </w:p>
    <w:p w14:paraId="54640E46" w14:textId="77777777" w:rsidR="007C1F31" w:rsidRPr="004E59D4" w:rsidRDefault="007C1F31" w:rsidP="00CA3A31">
      <w:pPr>
        <w:pStyle w:val="Ttulo2"/>
        <w:tabs>
          <w:tab w:val="left" w:pos="7376"/>
        </w:tabs>
        <w:jc w:val="both"/>
        <w:rPr>
          <w:rFonts w:ascii="Times New Roman"/>
          <w:lang w:val="es-ES"/>
        </w:rPr>
      </w:pPr>
    </w:p>
    <w:tbl>
      <w:tblPr>
        <w:tblStyle w:val="TableNormal"/>
        <w:tblW w:w="103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91"/>
        <w:gridCol w:w="2693"/>
      </w:tblGrid>
      <w:tr w:rsidR="001F3815" w:rsidRPr="006730A3" w14:paraId="5A0220ED" w14:textId="77777777" w:rsidTr="004E59D4">
        <w:trPr>
          <w:trHeight w:hRule="exact" w:val="278"/>
        </w:trPr>
        <w:tc>
          <w:tcPr>
            <w:tcW w:w="10384" w:type="dxa"/>
            <w:gridSpan w:val="2"/>
            <w:shd w:val="clear" w:color="auto" w:fill="002060"/>
          </w:tcPr>
          <w:p w14:paraId="16EB3FFA" w14:textId="745A0EE5" w:rsidR="001F3815" w:rsidRPr="006730A3" w:rsidRDefault="00DE39C4" w:rsidP="00CA3A31">
            <w:pPr>
              <w:pStyle w:val="TableParagraph"/>
              <w:spacing w:before="0" w:line="265" w:lineRule="exact"/>
              <w:ind w:right="182"/>
              <w:jc w:val="both"/>
              <w:rPr>
                <w:b/>
                <w:lang w:val="es-ES"/>
              </w:rPr>
            </w:pPr>
            <w:bookmarkStart w:id="1" w:name="_Hlk183969150"/>
            <w:bookmarkStart w:id="2" w:name="_Hlk131165701"/>
            <w:r w:rsidRPr="004E59D4">
              <w:rPr>
                <w:b/>
                <w:color w:val="FFFFFF"/>
                <w:sz w:val="20"/>
                <w:szCs w:val="20"/>
                <w:lang w:val="es-ES"/>
              </w:rPr>
              <w:t>1. DATOS DE</w:t>
            </w:r>
            <w:r w:rsidR="00102E5F" w:rsidRPr="004E59D4">
              <w:rPr>
                <w:b/>
                <w:color w:val="FFFFFF"/>
                <w:sz w:val="20"/>
                <w:szCs w:val="20"/>
                <w:lang w:val="es-ES"/>
              </w:rPr>
              <w:t>L</w:t>
            </w:r>
            <w:r w:rsidRPr="004E59D4">
              <w:rPr>
                <w:b/>
                <w:color w:val="FFFFFF"/>
                <w:sz w:val="20"/>
                <w:szCs w:val="20"/>
                <w:lang w:val="es-ES"/>
              </w:rPr>
              <w:t xml:space="preserve"> SOLICITANTE</w:t>
            </w:r>
          </w:p>
        </w:tc>
      </w:tr>
      <w:tr w:rsidR="001F3815" w14:paraId="1858F336" w14:textId="77777777" w:rsidTr="004E59D4">
        <w:trPr>
          <w:trHeight w:hRule="exact" w:val="343"/>
        </w:trPr>
        <w:tc>
          <w:tcPr>
            <w:tcW w:w="7691" w:type="dxa"/>
          </w:tcPr>
          <w:p w14:paraId="1EB60C66" w14:textId="77777777" w:rsidR="001F3815" w:rsidRDefault="00DE39C4" w:rsidP="00CA3A31">
            <w:pPr>
              <w:pStyle w:val="TableParagraph"/>
              <w:spacing w:before="42"/>
              <w:jc w:val="both"/>
              <w:rPr>
                <w:b/>
                <w:sz w:val="20"/>
              </w:rPr>
            </w:pPr>
            <w:r>
              <w:rPr>
                <w:b/>
                <w:sz w:val="20"/>
              </w:rPr>
              <w:t>NOMBRE:</w:t>
            </w:r>
            <w:r w:rsidR="004D5163">
              <w:rPr>
                <w:b/>
                <w:sz w:val="20"/>
              </w:rPr>
              <w:t xml:space="preserve"> </w:t>
            </w:r>
          </w:p>
        </w:tc>
        <w:tc>
          <w:tcPr>
            <w:tcW w:w="2693" w:type="dxa"/>
          </w:tcPr>
          <w:p w14:paraId="490678E6" w14:textId="77777777" w:rsidR="001F3815" w:rsidRDefault="00DE39C4" w:rsidP="00CA3A31">
            <w:pPr>
              <w:pStyle w:val="TableParagraph"/>
              <w:spacing w:before="42"/>
              <w:jc w:val="both"/>
              <w:rPr>
                <w:b/>
                <w:sz w:val="20"/>
              </w:rPr>
            </w:pPr>
            <w:r>
              <w:rPr>
                <w:b/>
                <w:sz w:val="20"/>
              </w:rPr>
              <w:t>NIF:</w:t>
            </w:r>
          </w:p>
        </w:tc>
      </w:tr>
      <w:tr w:rsidR="001F3815" w14:paraId="108CBD23" w14:textId="77777777" w:rsidTr="004E59D4">
        <w:trPr>
          <w:trHeight w:hRule="exact" w:val="343"/>
        </w:trPr>
        <w:tc>
          <w:tcPr>
            <w:tcW w:w="7691" w:type="dxa"/>
          </w:tcPr>
          <w:p w14:paraId="2777286C" w14:textId="4B2D3B9B" w:rsidR="001F3815" w:rsidRDefault="005B5C24" w:rsidP="00CA3A31">
            <w:pPr>
              <w:pStyle w:val="TableParagraph"/>
              <w:spacing w:before="42"/>
              <w:jc w:val="both"/>
              <w:rPr>
                <w:b/>
                <w:sz w:val="20"/>
              </w:rPr>
            </w:pPr>
            <w:r>
              <w:rPr>
                <w:b/>
                <w:sz w:val="20"/>
              </w:rPr>
              <w:t>DOMICILIO:</w:t>
            </w:r>
          </w:p>
        </w:tc>
        <w:tc>
          <w:tcPr>
            <w:tcW w:w="2693" w:type="dxa"/>
          </w:tcPr>
          <w:p w14:paraId="21568DDB" w14:textId="77777777" w:rsidR="001F3815" w:rsidRDefault="00DE39C4" w:rsidP="00CA3A31">
            <w:pPr>
              <w:pStyle w:val="TableParagraph"/>
              <w:spacing w:before="42"/>
              <w:jc w:val="both"/>
              <w:rPr>
                <w:b/>
                <w:sz w:val="20"/>
              </w:rPr>
            </w:pPr>
            <w:r>
              <w:rPr>
                <w:b/>
                <w:sz w:val="20"/>
              </w:rPr>
              <w:t>Nº:</w:t>
            </w:r>
          </w:p>
        </w:tc>
      </w:tr>
      <w:tr w:rsidR="001F3815" w14:paraId="033B3759" w14:textId="77777777" w:rsidTr="004E59D4">
        <w:trPr>
          <w:trHeight w:hRule="exact" w:val="341"/>
        </w:trPr>
        <w:tc>
          <w:tcPr>
            <w:tcW w:w="7691" w:type="dxa"/>
          </w:tcPr>
          <w:p w14:paraId="0240B27F" w14:textId="77777777" w:rsidR="001F3815" w:rsidRDefault="00DE39C4" w:rsidP="00CA3A31">
            <w:pPr>
              <w:pStyle w:val="TableParagraph"/>
              <w:spacing w:before="42"/>
              <w:jc w:val="both"/>
              <w:rPr>
                <w:b/>
                <w:sz w:val="20"/>
              </w:rPr>
            </w:pPr>
            <w:r>
              <w:rPr>
                <w:b/>
                <w:sz w:val="20"/>
              </w:rPr>
              <w:t>LOCALIDAD:</w:t>
            </w:r>
          </w:p>
        </w:tc>
        <w:tc>
          <w:tcPr>
            <w:tcW w:w="2693" w:type="dxa"/>
          </w:tcPr>
          <w:p w14:paraId="070C7042" w14:textId="77777777" w:rsidR="001F3815" w:rsidRDefault="00DE39C4" w:rsidP="00CA3A31">
            <w:pPr>
              <w:pStyle w:val="TableParagraph"/>
              <w:spacing w:before="42"/>
              <w:jc w:val="both"/>
              <w:rPr>
                <w:b/>
                <w:sz w:val="20"/>
              </w:rPr>
            </w:pPr>
            <w:r>
              <w:rPr>
                <w:b/>
                <w:sz w:val="20"/>
              </w:rPr>
              <w:t>C.P.:</w:t>
            </w:r>
          </w:p>
        </w:tc>
      </w:tr>
      <w:tr w:rsidR="001F3815" w14:paraId="76552B75" w14:textId="77777777" w:rsidTr="004E59D4">
        <w:trPr>
          <w:trHeight w:hRule="exact" w:val="343"/>
        </w:trPr>
        <w:tc>
          <w:tcPr>
            <w:tcW w:w="7691" w:type="dxa"/>
          </w:tcPr>
          <w:p w14:paraId="11C7119D" w14:textId="77777777" w:rsidR="001F3815" w:rsidRDefault="00DE39C4" w:rsidP="00CA3A31">
            <w:pPr>
              <w:pStyle w:val="TableParagraph"/>
              <w:jc w:val="both"/>
              <w:rPr>
                <w:b/>
                <w:sz w:val="20"/>
              </w:rPr>
            </w:pPr>
            <w:r>
              <w:rPr>
                <w:b/>
                <w:sz w:val="20"/>
              </w:rPr>
              <w:t>CORREO ELECTRÓNICO:</w:t>
            </w:r>
          </w:p>
        </w:tc>
        <w:tc>
          <w:tcPr>
            <w:tcW w:w="2693" w:type="dxa"/>
          </w:tcPr>
          <w:p w14:paraId="1CFB78C7" w14:textId="23F9E591" w:rsidR="001F3815" w:rsidRDefault="001F3815" w:rsidP="00CA3A31">
            <w:pPr>
              <w:pStyle w:val="TableParagraph"/>
              <w:jc w:val="both"/>
              <w:rPr>
                <w:b/>
                <w:sz w:val="20"/>
              </w:rPr>
            </w:pPr>
          </w:p>
        </w:tc>
      </w:tr>
      <w:tr w:rsidR="00E77ECE" w14:paraId="40C953B8" w14:textId="77777777" w:rsidTr="004E59D4">
        <w:trPr>
          <w:trHeight w:hRule="exact" w:val="343"/>
        </w:trPr>
        <w:tc>
          <w:tcPr>
            <w:tcW w:w="10384" w:type="dxa"/>
            <w:gridSpan w:val="2"/>
          </w:tcPr>
          <w:p w14:paraId="3C7130A0" w14:textId="654A6501" w:rsidR="00E77ECE" w:rsidRDefault="00E77ECE" w:rsidP="00CA3A31">
            <w:pPr>
              <w:pStyle w:val="TableParagraph"/>
              <w:jc w:val="both"/>
              <w:rPr>
                <w:b/>
                <w:sz w:val="20"/>
              </w:rPr>
            </w:pPr>
            <w:r>
              <w:rPr>
                <w:b/>
                <w:sz w:val="20"/>
              </w:rPr>
              <w:t>TELÉFONOS:</w:t>
            </w:r>
          </w:p>
        </w:tc>
      </w:tr>
      <w:tr w:rsidR="00E77ECE" w:rsidRPr="00B00852" w14:paraId="60A19F52" w14:textId="77777777" w:rsidTr="004E59D4">
        <w:trPr>
          <w:cantSplit/>
          <w:trHeight w:hRule="exact" w:val="343"/>
        </w:trPr>
        <w:tc>
          <w:tcPr>
            <w:tcW w:w="10384" w:type="dxa"/>
            <w:gridSpan w:val="2"/>
            <w:vAlign w:val="center"/>
          </w:tcPr>
          <w:p w14:paraId="51BB1E68" w14:textId="34406D18" w:rsidR="00E77ECE" w:rsidRPr="00E77ECE" w:rsidRDefault="00E77ECE" w:rsidP="00E77ECE">
            <w:pPr>
              <w:pStyle w:val="TableParagraph"/>
              <w:jc w:val="both"/>
              <w:rPr>
                <w:b/>
                <w:sz w:val="20"/>
                <w:lang w:val="es-ES"/>
              </w:rPr>
            </w:pPr>
            <w:r w:rsidRPr="00E77ECE">
              <w:rPr>
                <w:rFonts w:eastAsia="Times New Roman" w:cstheme="minorHAnsi"/>
                <w:b/>
                <w:sz w:val="20"/>
                <w:szCs w:val="20"/>
                <w:lang w:val="es-ES"/>
              </w:rPr>
              <w:t xml:space="preserve">Cuenta bancaria - Código IBAN (24 </w:t>
            </w:r>
            <w:proofErr w:type="gramStart"/>
            <w:r w:rsidRPr="00E77ECE">
              <w:rPr>
                <w:rFonts w:eastAsia="Times New Roman" w:cstheme="minorHAnsi"/>
                <w:b/>
                <w:sz w:val="20"/>
                <w:szCs w:val="20"/>
                <w:lang w:val="es-ES"/>
              </w:rPr>
              <w:t xml:space="preserve">dígitos) </w:t>
            </w:r>
            <w:r w:rsidRPr="00E77ECE">
              <w:rPr>
                <w:b/>
                <w:bCs/>
                <w:sz w:val="20"/>
                <w:szCs w:val="20"/>
                <w:lang w:val="es-ES"/>
              </w:rPr>
              <w:t>  </w:t>
            </w:r>
            <w:proofErr w:type="gramEnd"/>
            <w:r w:rsidRPr="00E77ECE">
              <w:rPr>
                <w:b/>
                <w:bCs/>
                <w:sz w:val="20"/>
                <w:szCs w:val="20"/>
                <w:lang w:val="es-ES"/>
              </w:rPr>
              <w:t>                 ES</w:t>
            </w:r>
            <w:r w:rsidRPr="00E77ECE">
              <w:rPr>
                <w:b/>
                <w:bCs/>
                <w:sz w:val="14"/>
                <w:szCs w:val="14"/>
                <w:lang w:val="es-ES"/>
              </w:rPr>
              <w:t xml:space="preserve"> </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r w:rsidRPr="0004484E">
              <w:rPr>
                <w:rFonts w:ascii="MT Extra" w:hAnsi="MT Extra"/>
                <w:b/>
                <w:bCs/>
                <w:sz w:val="32"/>
                <w:szCs w:val="32"/>
              </w:rPr>
              <w:t></w:t>
            </w:r>
          </w:p>
        </w:tc>
      </w:tr>
    </w:tbl>
    <w:p w14:paraId="07DBE38A" w14:textId="77777777" w:rsidR="00650C71" w:rsidRDefault="00650C71" w:rsidP="00CA3A31">
      <w:pPr>
        <w:pStyle w:val="Textoindependiente"/>
        <w:spacing w:before="4"/>
        <w:jc w:val="both"/>
        <w:rPr>
          <w:b/>
          <w:sz w:val="20"/>
          <w:lang w:val="es-ES"/>
        </w:rPr>
      </w:pPr>
      <w:bookmarkStart w:id="3" w:name="_Hlk131165820"/>
      <w:bookmarkEnd w:id="1"/>
    </w:p>
    <w:p w14:paraId="21380067" w14:textId="77777777" w:rsidR="00127936" w:rsidRPr="00127936" w:rsidRDefault="00127936" w:rsidP="00CA3A31">
      <w:pPr>
        <w:pStyle w:val="Textoindependiente"/>
        <w:spacing w:before="4"/>
        <w:jc w:val="both"/>
        <w:rPr>
          <w:b/>
          <w:sz w:val="20"/>
          <w:lang w:val="es-ES"/>
        </w:rPr>
      </w:pPr>
    </w:p>
    <w:tbl>
      <w:tblPr>
        <w:tblStyle w:val="TableNormal"/>
        <w:tblW w:w="103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740374" w:rsidRPr="00B00852" w14:paraId="08229CBF" w14:textId="77777777" w:rsidTr="004E59D4">
        <w:trPr>
          <w:trHeight w:hRule="exact" w:val="278"/>
        </w:trPr>
        <w:tc>
          <w:tcPr>
            <w:tcW w:w="10351" w:type="dxa"/>
            <w:gridSpan w:val="3"/>
            <w:tcBorders>
              <w:bottom w:val="nil"/>
            </w:tcBorders>
            <w:shd w:val="clear" w:color="auto" w:fill="002060"/>
          </w:tcPr>
          <w:bookmarkEnd w:id="2"/>
          <w:p w14:paraId="7FEED306" w14:textId="63558865" w:rsidR="00740374" w:rsidRPr="006730A3" w:rsidRDefault="00740374" w:rsidP="00CA3A31">
            <w:pPr>
              <w:pStyle w:val="TableParagraph"/>
              <w:spacing w:before="0" w:line="265" w:lineRule="exact"/>
              <w:ind w:right="182"/>
              <w:jc w:val="both"/>
              <w:rPr>
                <w:b/>
                <w:lang w:val="es-ES"/>
              </w:rPr>
            </w:pPr>
            <w:r w:rsidRPr="004E59D4">
              <w:rPr>
                <w:b/>
                <w:color w:val="FFFFFF"/>
                <w:sz w:val="20"/>
                <w:szCs w:val="20"/>
                <w:lang w:val="es-ES"/>
              </w:rPr>
              <w:t>2. DATOS DE LA VIVIENDA. REGIMEN TITULARIDAD</w:t>
            </w:r>
          </w:p>
        </w:tc>
      </w:tr>
      <w:tr w:rsidR="00740374" w14:paraId="4130C815" w14:textId="77777777" w:rsidTr="004E59D4">
        <w:trPr>
          <w:trHeight w:hRule="exact" w:val="343"/>
        </w:trPr>
        <w:tc>
          <w:tcPr>
            <w:tcW w:w="7975" w:type="dxa"/>
            <w:gridSpan w:val="2"/>
            <w:tcBorders>
              <w:top w:val="nil"/>
              <w:left w:val="single" w:sz="4" w:space="0" w:color="auto"/>
              <w:bottom w:val="nil"/>
              <w:right w:val="nil"/>
            </w:tcBorders>
          </w:tcPr>
          <w:p w14:paraId="6078E855" w14:textId="77777777" w:rsidR="00740374" w:rsidRDefault="00740374" w:rsidP="00CA3A31">
            <w:pPr>
              <w:pStyle w:val="TableParagraph"/>
              <w:spacing w:before="42"/>
              <w:jc w:val="both"/>
              <w:rPr>
                <w:b/>
                <w:sz w:val="20"/>
              </w:rPr>
            </w:pPr>
            <w:r>
              <w:rPr>
                <w:b/>
                <w:sz w:val="20"/>
              </w:rPr>
              <w:t xml:space="preserve">DOMICILIO: </w:t>
            </w:r>
          </w:p>
          <w:p w14:paraId="32E3FFC3" w14:textId="5C732B95" w:rsidR="003872AF" w:rsidRDefault="003872AF" w:rsidP="00CA3A31">
            <w:pPr>
              <w:pStyle w:val="TableParagraph"/>
              <w:spacing w:before="42"/>
              <w:jc w:val="both"/>
              <w:rPr>
                <w:b/>
                <w:sz w:val="20"/>
              </w:rPr>
            </w:pPr>
            <w:r>
              <w:rPr>
                <w:b/>
                <w:sz w:val="20"/>
              </w:rPr>
              <w:t>MU</w:t>
            </w:r>
          </w:p>
        </w:tc>
        <w:tc>
          <w:tcPr>
            <w:tcW w:w="2376" w:type="dxa"/>
            <w:tcBorders>
              <w:top w:val="nil"/>
              <w:left w:val="nil"/>
              <w:bottom w:val="nil"/>
              <w:right w:val="single" w:sz="4" w:space="0" w:color="auto"/>
            </w:tcBorders>
          </w:tcPr>
          <w:p w14:paraId="6FD7B467" w14:textId="2739DA1B" w:rsidR="00740374" w:rsidRDefault="00740374" w:rsidP="00CA3A31">
            <w:pPr>
              <w:pStyle w:val="TableParagraph"/>
              <w:spacing w:before="42"/>
              <w:jc w:val="both"/>
              <w:rPr>
                <w:b/>
                <w:sz w:val="20"/>
              </w:rPr>
            </w:pPr>
          </w:p>
        </w:tc>
      </w:tr>
      <w:tr w:rsidR="003872AF" w:rsidRPr="00127936" w14:paraId="370BD26B" w14:textId="77777777" w:rsidTr="004E59D4">
        <w:trPr>
          <w:trHeight w:hRule="exact" w:val="343"/>
        </w:trPr>
        <w:tc>
          <w:tcPr>
            <w:tcW w:w="7975" w:type="dxa"/>
            <w:gridSpan w:val="2"/>
            <w:tcBorders>
              <w:top w:val="nil"/>
              <w:left w:val="single" w:sz="4" w:space="0" w:color="auto"/>
              <w:bottom w:val="nil"/>
              <w:right w:val="nil"/>
            </w:tcBorders>
          </w:tcPr>
          <w:p w14:paraId="07E9D9CD" w14:textId="72E5608A" w:rsidR="003872AF" w:rsidRPr="00127936" w:rsidRDefault="003872AF" w:rsidP="00127936">
            <w:pPr>
              <w:pStyle w:val="TableParagraph"/>
              <w:tabs>
                <w:tab w:val="left" w:pos="5818"/>
              </w:tabs>
              <w:spacing w:before="42"/>
              <w:jc w:val="both"/>
              <w:rPr>
                <w:b/>
                <w:sz w:val="20"/>
                <w:lang w:val="es-ES"/>
              </w:rPr>
            </w:pPr>
            <w:r>
              <w:rPr>
                <w:b/>
                <w:sz w:val="20"/>
              </w:rPr>
              <w:t>MUNICIPIO:</w:t>
            </w:r>
            <w:r w:rsidR="00127936">
              <w:rPr>
                <w:b/>
                <w:sz w:val="20"/>
              </w:rPr>
              <w:tab/>
            </w:r>
          </w:p>
          <w:p w14:paraId="4112FC4E" w14:textId="581A66E2" w:rsidR="003872AF" w:rsidRPr="00127936" w:rsidRDefault="003872AF" w:rsidP="00CA3A31">
            <w:pPr>
              <w:pStyle w:val="TableParagraph"/>
              <w:spacing w:before="42"/>
              <w:jc w:val="both"/>
              <w:rPr>
                <w:b/>
                <w:sz w:val="20"/>
                <w:lang w:val="es-ES"/>
              </w:rPr>
            </w:pPr>
          </w:p>
        </w:tc>
        <w:tc>
          <w:tcPr>
            <w:tcW w:w="2376" w:type="dxa"/>
            <w:tcBorders>
              <w:top w:val="nil"/>
              <w:left w:val="nil"/>
              <w:bottom w:val="nil"/>
              <w:right w:val="single" w:sz="4" w:space="0" w:color="auto"/>
            </w:tcBorders>
          </w:tcPr>
          <w:p w14:paraId="106613A1" w14:textId="77777777" w:rsidR="003872AF" w:rsidRPr="00127936" w:rsidRDefault="003872AF" w:rsidP="00CA3A31">
            <w:pPr>
              <w:pStyle w:val="TableParagraph"/>
              <w:spacing w:before="42"/>
              <w:jc w:val="both"/>
              <w:rPr>
                <w:b/>
                <w:sz w:val="20"/>
                <w:lang w:val="es-ES"/>
              </w:rPr>
            </w:pPr>
          </w:p>
        </w:tc>
      </w:tr>
      <w:tr w:rsidR="003872AF" w:rsidRPr="00B00852" w14:paraId="43B36731" w14:textId="77777777" w:rsidTr="004E59D4">
        <w:trPr>
          <w:trHeight w:hRule="exact" w:val="343"/>
        </w:trPr>
        <w:tc>
          <w:tcPr>
            <w:tcW w:w="7975" w:type="dxa"/>
            <w:gridSpan w:val="2"/>
            <w:tcBorders>
              <w:top w:val="nil"/>
              <w:left w:val="single" w:sz="4" w:space="0" w:color="auto"/>
              <w:bottom w:val="nil"/>
              <w:right w:val="nil"/>
            </w:tcBorders>
          </w:tcPr>
          <w:p w14:paraId="471882DF" w14:textId="31B6BA3C" w:rsidR="003872AF" w:rsidRPr="00107568" w:rsidRDefault="003872AF" w:rsidP="00CA3A31">
            <w:pPr>
              <w:pStyle w:val="TableParagraph"/>
              <w:spacing w:before="42"/>
              <w:jc w:val="both"/>
              <w:rPr>
                <w:b/>
                <w:sz w:val="20"/>
                <w:lang w:val="es-ES"/>
              </w:rPr>
            </w:pPr>
            <w:r w:rsidRPr="00107568">
              <w:rPr>
                <w:b/>
                <w:sz w:val="20"/>
                <w:lang w:val="es-ES"/>
              </w:rPr>
              <w:t>SUPERFICIE CONSTRUIDA DE LA VIVIENDA (m</w:t>
            </w:r>
            <w:r w:rsidR="00107568">
              <w:rPr>
                <w:b/>
                <w:sz w:val="20"/>
                <w:lang w:val="es-ES"/>
              </w:rPr>
              <w:t>²</w:t>
            </w:r>
            <w:r w:rsidRPr="00107568">
              <w:rPr>
                <w:b/>
                <w:sz w:val="20"/>
                <w:lang w:val="es-ES"/>
              </w:rPr>
              <w:t>):</w:t>
            </w:r>
          </w:p>
        </w:tc>
        <w:tc>
          <w:tcPr>
            <w:tcW w:w="2376" w:type="dxa"/>
            <w:tcBorders>
              <w:top w:val="nil"/>
              <w:left w:val="nil"/>
              <w:bottom w:val="nil"/>
              <w:right w:val="single" w:sz="4" w:space="0" w:color="auto"/>
            </w:tcBorders>
          </w:tcPr>
          <w:p w14:paraId="12618EE3" w14:textId="77777777" w:rsidR="003872AF" w:rsidRPr="00107568" w:rsidRDefault="003872AF" w:rsidP="00CA3A31">
            <w:pPr>
              <w:pStyle w:val="TableParagraph"/>
              <w:spacing w:before="42"/>
              <w:jc w:val="both"/>
              <w:rPr>
                <w:b/>
                <w:sz w:val="20"/>
                <w:lang w:val="es-ES"/>
              </w:rPr>
            </w:pPr>
          </w:p>
        </w:tc>
      </w:tr>
      <w:tr w:rsidR="00740374" w14:paraId="13E0C060" w14:textId="77777777" w:rsidTr="004E59D4">
        <w:trPr>
          <w:trHeight w:hRule="exact" w:val="343"/>
        </w:trPr>
        <w:tc>
          <w:tcPr>
            <w:tcW w:w="7975" w:type="dxa"/>
            <w:gridSpan w:val="2"/>
            <w:tcBorders>
              <w:top w:val="nil"/>
              <w:left w:val="single" w:sz="4" w:space="0" w:color="auto"/>
              <w:bottom w:val="nil"/>
              <w:right w:val="nil"/>
            </w:tcBorders>
          </w:tcPr>
          <w:p w14:paraId="0778A06E" w14:textId="2B8402B9" w:rsidR="00740374" w:rsidRDefault="00740374" w:rsidP="00CA3A31">
            <w:pPr>
              <w:pStyle w:val="TableParagraph"/>
              <w:spacing w:before="42"/>
              <w:jc w:val="both"/>
              <w:rPr>
                <w:b/>
                <w:sz w:val="20"/>
              </w:rPr>
            </w:pPr>
            <w:r>
              <w:rPr>
                <w:b/>
                <w:sz w:val="20"/>
              </w:rPr>
              <w:t>TITULARIDAD DE LA VIVIENDA:</w:t>
            </w:r>
          </w:p>
        </w:tc>
        <w:tc>
          <w:tcPr>
            <w:tcW w:w="2376" w:type="dxa"/>
            <w:tcBorders>
              <w:top w:val="nil"/>
              <w:left w:val="nil"/>
              <w:bottom w:val="nil"/>
              <w:right w:val="single" w:sz="4" w:space="0" w:color="auto"/>
            </w:tcBorders>
          </w:tcPr>
          <w:p w14:paraId="39AF446C" w14:textId="6BAAE227" w:rsidR="00740374" w:rsidRDefault="00740374" w:rsidP="00CA3A31">
            <w:pPr>
              <w:pStyle w:val="TableParagraph"/>
              <w:spacing w:before="42"/>
              <w:jc w:val="both"/>
              <w:rPr>
                <w:b/>
                <w:sz w:val="20"/>
              </w:rPr>
            </w:pPr>
          </w:p>
        </w:tc>
      </w:tr>
      <w:tr w:rsidR="00740374" w14:paraId="6FB97989" w14:textId="77777777" w:rsidTr="004E59D4">
        <w:trPr>
          <w:trHeight w:hRule="exact" w:val="341"/>
        </w:trPr>
        <w:tc>
          <w:tcPr>
            <w:tcW w:w="7975" w:type="dxa"/>
            <w:gridSpan w:val="2"/>
            <w:tcBorders>
              <w:top w:val="nil"/>
              <w:left w:val="single" w:sz="4" w:space="0" w:color="auto"/>
              <w:bottom w:val="nil"/>
              <w:right w:val="nil"/>
            </w:tcBorders>
          </w:tcPr>
          <w:p w14:paraId="290E238F" w14:textId="7889066E" w:rsidR="00740374" w:rsidRDefault="00740374" w:rsidP="00E92B9A">
            <w:pPr>
              <w:pStyle w:val="TableParagraph"/>
              <w:numPr>
                <w:ilvl w:val="0"/>
                <w:numId w:val="10"/>
              </w:numPr>
              <w:spacing w:before="42"/>
              <w:jc w:val="both"/>
              <w:rPr>
                <w:b/>
                <w:sz w:val="20"/>
              </w:rPr>
            </w:pPr>
            <w:r>
              <w:rPr>
                <w:b/>
                <w:sz w:val="20"/>
              </w:rPr>
              <w:t>PROPIETARIO</w:t>
            </w:r>
          </w:p>
          <w:p w14:paraId="4B49F705" w14:textId="77777777" w:rsidR="00740374" w:rsidRDefault="00740374" w:rsidP="00E92B9A">
            <w:pPr>
              <w:pStyle w:val="TableParagraph"/>
              <w:numPr>
                <w:ilvl w:val="0"/>
                <w:numId w:val="10"/>
              </w:numPr>
              <w:spacing w:before="42"/>
              <w:jc w:val="both"/>
              <w:rPr>
                <w:b/>
                <w:sz w:val="20"/>
              </w:rPr>
            </w:pPr>
            <w:r>
              <w:rPr>
                <w:b/>
                <w:sz w:val="20"/>
              </w:rPr>
              <w:t>ARREDANTARIO</w:t>
            </w:r>
          </w:p>
          <w:p w14:paraId="5608EF1C" w14:textId="13B2BEAF" w:rsidR="00740374" w:rsidRDefault="00740374" w:rsidP="00CA3A31">
            <w:pPr>
              <w:pStyle w:val="TableParagraph"/>
              <w:spacing w:before="42"/>
              <w:jc w:val="both"/>
              <w:rPr>
                <w:b/>
                <w:sz w:val="20"/>
              </w:rPr>
            </w:pPr>
          </w:p>
        </w:tc>
        <w:tc>
          <w:tcPr>
            <w:tcW w:w="2376" w:type="dxa"/>
            <w:tcBorders>
              <w:top w:val="nil"/>
              <w:left w:val="nil"/>
              <w:bottom w:val="nil"/>
              <w:right w:val="single" w:sz="4" w:space="0" w:color="auto"/>
            </w:tcBorders>
          </w:tcPr>
          <w:p w14:paraId="2FC9E741" w14:textId="77777777" w:rsidR="00740374" w:rsidRDefault="00740374" w:rsidP="00CA3A31">
            <w:pPr>
              <w:pStyle w:val="TableParagraph"/>
              <w:spacing w:before="42"/>
              <w:jc w:val="both"/>
              <w:rPr>
                <w:b/>
                <w:sz w:val="20"/>
              </w:rPr>
            </w:pPr>
          </w:p>
        </w:tc>
      </w:tr>
      <w:tr w:rsidR="00740374" w14:paraId="190E8DE5" w14:textId="77777777" w:rsidTr="004E59D4">
        <w:trPr>
          <w:trHeight w:hRule="exact" w:val="341"/>
        </w:trPr>
        <w:tc>
          <w:tcPr>
            <w:tcW w:w="7975" w:type="dxa"/>
            <w:gridSpan w:val="2"/>
            <w:tcBorders>
              <w:top w:val="nil"/>
              <w:left w:val="single" w:sz="4" w:space="0" w:color="auto"/>
              <w:bottom w:val="nil"/>
              <w:right w:val="nil"/>
            </w:tcBorders>
          </w:tcPr>
          <w:p w14:paraId="3040CDE3" w14:textId="7793DDA3" w:rsidR="00740374" w:rsidRPr="00740374" w:rsidRDefault="00740374" w:rsidP="00E92B9A">
            <w:pPr>
              <w:pStyle w:val="TableParagraph"/>
              <w:numPr>
                <w:ilvl w:val="0"/>
                <w:numId w:val="10"/>
              </w:numPr>
              <w:spacing w:before="42"/>
              <w:jc w:val="both"/>
              <w:rPr>
                <w:b/>
                <w:sz w:val="20"/>
              </w:rPr>
            </w:pPr>
            <w:r>
              <w:rPr>
                <w:b/>
                <w:sz w:val="20"/>
              </w:rPr>
              <w:t>ARRENDATARIO</w:t>
            </w:r>
          </w:p>
        </w:tc>
        <w:tc>
          <w:tcPr>
            <w:tcW w:w="2376" w:type="dxa"/>
            <w:tcBorders>
              <w:top w:val="nil"/>
              <w:left w:val="nil"/>
              <w:bottom w:val="nil"/>
              <w:right w:val="single" w:sz="4" w:space="0" w:color="auto"/>
            </w:tcBorders>
          </w:tcPr>
          <w:p w14:paraId="41273AFB" w14:textId="15B2E2B7" w:rsidR="00740374" w:rsidRDefault="00740374" w:rsidP="00CA3A31">
            <w:pPr>
              <w:pStyle w:val="TableParagraph"/>
              <w:spacing w:before="42"/>
              <w:jc w:val="both"/>
              <w:rPr>
                <w:b/>
                <w:sz w:val="20"/>
              </w:rPr>
            </w:pPr>
          </w:p>
        </w:tc>
      </w:tr>
      <w:tr w:rsidR="00740374" w14:paraId="3CD4F5E6" w14:textId="77777777" w:rsidTr="004E59D4">
        <w:trPr>
          <w:trHeight w:hRule="exact" w:val="343"/>
        </w:trPr>
        <w:tc>
          <w:tcPr>
            <w:tcW w:w="7975" w:type="dxa"/>
            <w:gridSpan w:val="2"/>
            <w:tcBorders>
              <w:top w:val="nil"/>
              <w:left w:val="single" w:sz="4" w:space="0" w:color="auto"/>
              <w:bottom w:val="nil"/>
              <w:right w:val="nil"/>
            </w:tcBorders>
          </w:tcPr>
          <w:p w14:paraId="5E665472" w14:textId="53FAED2B" w:rsidR="00740374" w:rsidRPr="00740374" w:rsidRDefault="00740374" w:rsidP="00E92B9A">
            <w:pPr>
              <w:pStyle w:val="TableParagraph"/>
              <w:numPr>
                <w:ilvl w:val="0"/>
                <w:numId w:val="10"/>
              </w:numPr>
              <w:jc w:val="both"/>
              <w:rPr>
                <w:b/>
                <w:sz w:val="20"/>
              </w:rPr>
            </w:pPr>
            <w:r>
              <w:rPr>
                <w:b/>
                <w:sz w:val="20"/>
              </w:rPr>
              <w:t>USUFRUCTUARIO</w:t>
            </w:r>
          </w:p>
        </w:tc>
        <w:tc>
          <w:tcPr>
            <w:tcW w:w="2376" w:type="dxa"/>
            <w:tcBorders>
              <w:top w:val="nil"/>
              <w:left w:val="nil"/>
              <w:bottom w:val="nil"/>
              <w:right w:val="single" w:sz="4" w:space="0" w:color="auto"/>
            </w:tcBorders>
          </w:tcPr>
          <w:p w14:paraId="16C2737B" w14:textId="0AB0335E" w:rsidR="00740374" w:rsidRDefault="00740374" w:rsidP="00CA3A31">
            <w:pPr>
              <w:pStyle w:val="TableParagraph"/>
              <w:jc w:val="both"/>
              <w:rPr>
                <w:b/>
                <w:sz w:val="20"/>
              </w:rPr>
            </w:pPr>
          </w:p>
        </w:tc>
      </w:tr>
      <w:tr w:rsidR="00740374" w14:paraId="25F613E0" w14:textId="77777777" w:rsidTr="004E59D4">
        <w:trPr>
          <w:trHeight w:hRule="exact" w:val="343"/>
        </w:trPr>
        <w:tc>
          <w:tcPr>
            <w:tcW w:w="5246" w:type="dxa"/>
            <w:tcBorders>
              <w:top w:val="nil"/>
              <w:left w:val="single" w:sz="4" w:space="0" w:color="auto"/>
              <w:bottom w:val="nil"/>
              <w:right w:val="nil"/>
            </w:tcBorders>
          </w:tcPr>
          <w:p w14:paraId="26538239" w14:textId="0C45A3DA" w:rsidR="00740374" w:rsidRDefault="00740374" w:rsidP="00E92B9A">
            <w:pPr>
              <w:pStyle w:val="TableParagraph"/>
              <w:numPr>
                <w:ilvl w:val="0"/>
                <w:numId w:val="10"/>
              </w:numPr>
              <w:jc w:val="both"/>
              <w:rPr>
                <w:b/>
                <w:sz w:val="20"/>
              </w:rPr>
            </w:pPr>
            <w:r>
              <w:rPr>
                <w:b/>
                <w:sz w:val="20"/>
              </w:rPr>
              <w:t>OTROS</w:t>
            </w:r>
            <w:r w:rsidR="00E92B9A">
              <w:rPr>
                <w:b/>
                <w:sz w:val="20"/>
              </w:rPr>
              <w:t xml:space="preserve"> (</w:t>
            </w:r>
            <w:r>
              <w:rPr>
                <w:b/>
                <w:sz w:val="20"/>
              </w:rPr>
              <w:t>ESPECIFICAR</w:t>
            </w:r>
            <w:r w:rsidR="00E92B9A">
              <w:rPr>
                <w:b/>
                <w:sz w:val="20"/>
              </w:rPr>
              <w:t>):</w:t>
            </w:r>
          </w:p>
          <w:p w14:paraId="50EA4595" w14:textId="5899FB88" w:rsidR="003872AF" w:rsidRPr="00740374" w:rsidRDefault="003872AF" w:rsidP="00CA3A31">
            <w:pPr>
              <w:pStyle w:val="TableParagraph"/>
              <w:jc w:val="both"/>
              <w:rPr>
                <w:b/>
                <w:sz w:val="20"/>
              </w:rPr>
            </w:pPr>
          </w:p>
        </w:tc>
        <w:tc>
          <w:tcPr>
            <w:tcW w:w="5105" w:type="dxa"/>
            <w:gridSpan w:val="2"/>
            <w:tcBorders>
              <w:top w:val="nil"/>
              <w:left w:val="nil"/>
              <w:bottom w:val="nil"/>
              <w:right w:val="single" w:sz="4" w:space="0" w:color="auto"/>
            </w:tcBorders>
          </w:tcPr>
          <w:p w14:paraId="467C347A" w14:textId="6370890D" w:rsidR="00740374" w:rsidRDefault="00740374" w:rsidP="00CA3A31">
            <w:pPr>
              <w:pStyle w:val="TableParagraph"/>
              <w:jc w:val="both"/>
              <w:rPr>
                <w:b/>
                <w:sz w:val="20"/>
              </w:rPr>
            </w:pPr>
          </w:p>
        </w:tc>
      </w:tr>
      <w:tr w:rsidR="003872AF" w:rsidRPr="00964CF2" w14:paraId="3E87A148" w14:textId="77777777" w:rsidTr="004E59D4">
        <w:trPr>
          <w:trHeight w:hRule="exact" w:val="1060"/>
        </w:trPr>
        <w:tc>
          <w:tcPr>
            <w:tcW w:w="5246" w:type="dxa"/>
            <w:tcBorders>
              <w:top w:val="nil"/>
              <w:left w:val="single" w:sz="4" w:space="0" w:color="auto"/>
              <w:right w:val="nil"/>
            </w:tcBorders>
          </w:tcPr>
          <w:p w14:paraId="72DDC0E7" w14:textId="77777777" w:rsidR="00E92B9A" w:rsidRDefault="003872AF" w:rsidP="00CA3A31">
            <w:pPr>
              <w:pStyle w:val="TableParagraph"/>
              <w:jc w:val="both"/>
              <w:rPr>
                <w:b/>
                <w:sz w:val="20"/>
                <w:lang w:val="es-ES"/>
              </w:rPr>
            </w:pPr>
            <w:r w:rsidRPr="00107568">
              <w:rPr>
                <w:b/>
                <w:sz w:val="20"/>
                <w:lang w:val="es-ES"/>
              </w:rPr>
              <w:t xml:space="preserve">TIPO DE VIVIENDA:     </w:t>
            </w:r>
          </w:p>
          <w:p w14:paraId="31FE7069" w14:textId="77777777" w:rsidR="00E92B9A" w:rsidRDefault="003872AF" w:rsidP="00E92B9A">
            <w:pPr>
              <w:pStyle w:val="TableParagraph"/>
              <w:numPr>
                <w:ilvl w:val="0"/>
                <w:numId w:val="11"/>
              </w:numPr>
              <w:jc w:val="both"/>
              <w:rPr>
                <w:b/>
                <w:sz w:val="20"/>
                <w:lang w:val="es-ES"/>
              </w:rPr>
            </w:pPr>
            <w:r w:rsidRPr="00107568">
              <w:rPr>
                <w:b/>
                <w:sz w:val="20"/>
                <w:lang w:val="es-ES"/>
              </w:rPr>
              <w:t xml:space="preserve">UNIFAMILIAR                     </w:t>
            </w:r>
          </w:p>
          <w:p w14:paraId="6620C7CA" w14:textId="403E52E2" w:rsidR="003872AF" w:rsidRPr="00107568" w:rsidRDefault="003872AF" w:rsidP="00E92B9A">
            <w:pPr>
              <w:pStyle w:val="TableParagraph"/>
              <w:numPr>
                <w:ilvl w:val="0"/>
                <w:numId w:val="11"/>
              </w:numPr>
              <w:jc w:val="both"/>
              <w:rPr>
                <w:b/>
                <w:sz w:val="20"/>
                <w:lang w:val="es-ES"/>
              </w:rPr>
            </w:pPr>
            <w:r w:rsidRPr="00107568">
              <w:rPr>
                <w:b/>
                <w:sz w:val="20"/>
                <w:lang w:val="es-ES"/>
              </w:rPr>
              <w:t>PLURIFAMLIAR</w:t>
            </w:r>
          </w:p>
        </w:tc>
        <w:tc>
          <w:tcPr>
            <w:tcW w:w="5105" w:type="dxa"/>
            <w:gridSpan w:val="2"/>
            <w:tcBorders>
              <w:top w:val="nil"/>
              <w:left w:val="nil"/>
              <w:bottom w:val="single" w:sz="4" w:space="0" w:color="auto"/>
              <w:right w:val="single" w:sz="4" w:space="0" w:color="auto"/>
            </w:tcBorders>
          </w:tcPr>
          <w:p w14:paraId="129D7B15" w14:textId="77777777" w:rsidR="003872AF" w:rsidRPr="00107568" w:rsidRDefault="003872AF" w:rsidP="00CA3A31">
            <w:pPr>
              <w:pStyle w:val="TableParagraph"/>
              <w:jc w:val="both"/>
              <w:rPr>
                <w:b/>
                <w:sz w:val="20"/>
                <w:lang w:val="es-ES"/>
              </w:rPr>
            </w:pPr>
          </w:p>
        </w:tc>
      </w:tr>
      <w:bookmarkEnd w:id="3"/>
    </w:tbl>
    <w:p w14:paraId="2D6EB16B" w14:textId="77777777" w:rsidR="00740374" w:rsidRDefault="00740374" w:rsidP="00CA3A31">
      <w:pPr>
        <w:pStyle w:val="Textoindependiente"/>
        <w:spacing w:before="4"/>
        <w:jc w:val="both"/>
        <w:rPr>
          <w:b/>
          <w:sz w:val="20"/>
          <w:lang w:val="es-ES"/>
        </w:rPr>
      </w:pPr>
    </w:p>
    <w:p w14:paraId="6FE4B248" w14:textId="77777777" w:rsidR="000A1DB8" w:rsidRPr="00107568" w:rsidRDefault="000A1DB8" w:rsidP="00CA3A31">
      <w:pPr>
        <w:pStyle w:val="Textoindependiente"/>
        <w:spacing w:before="4"/>
        <w:jc w:val="both"/>
        <w:rPr>
          <w:b/>
          <w:sz w:val="20"/>
          <w:lang w:val="es-ES"/>
        </w:rPr>
      </w:pPr>
    </w:p>
    <w:tbl>
      <w:tblPr>
        <w:tblStyle w:val="TableNormal"/>
        <w:tblW w:w="103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740374" w:rsidRPr="00B00852" w14:paraId="2FD9C109" w14:textId="77777777" w:rsidTr="004E59D4">
        <w:trPr>
          <w:trHeight w:hRule="exact" w:val="278"/>
        </w:trPr>
        <w:tc>
          <w:tcPr>
            <w:tcW w:w="10351" w:type="dxa"/>
            <w:gridSpan w:val="3"/>
            <w:shd w:val="clear" w:color="auto" w:fill="002060"/>
          </w:tcPr>
          <w:p w14:paraId="0A9922D3" w14:textId="16A02FEE" w:rsidR="00740374" w:rsidRPr="004E59D4" w:rsidRDefault="003872AF" w:rsidP="00CA3A31">
            <w:pPr>
              <w:pStyle w:val="TableParagraph"/>
              <w:spacing w:before="0" w:line="265" w:lineRule="exact"/>
              <w:ind w:right="182"/>
              <w:jc w:val="both"/>
              <w:rPr>
                <w:b/>
                <w:sz w:val="20"/>
                <w:szCs w:val="20"/>
                <w:lang w:val="es-ES"/>
              </w:rPr>
            </w:pPr>
            <w:r w:rsidRPr="004E59D4">
              <w:rPr>
                <w:b/>
                <w:color w:val="FFFFFF"/>
                <w:sz w:val="20"/>
                <w:szCs w:val="20"/>
                <w:lang w:val="es-ES"/>
              </w:rPr>
              <w:t>3.</w:t>
            </w:r>
            <w:r w:rsidR="00740374" w:rsidRPr="004E59D4">
              <w:rPr>
                <w:b/>
                <w:color w:val="FFFFFF"/>
                <w:sz w:val="20"/>
                <w:szCs w:val="20"/>
                <w:lang w:val="es-ES"/>
              </w:rPr>
              <w:t xml:space="preserve"> DATOS DEL REPRESENTANTE LEGAL A EFECTOS DE LA SUBVENCI</w:t>
            </w:r>
            <w:r w:rsidR="00CA3A31" w:rsidRPr="004E59D4">
              <w:rPr>
                <w:b/>
                <w:color w:val="FFFFFF"/>
                <w:sz w:val="20"/>
                <w:szCs w:val="20"/>
                <w:lang w:val="es-ES"/>
              </w:rPr>
              <w:t>Ó</w:t>
            </w:r>
            <w:r w:rsidR="00740374" w:rsidRPr="004E59D4">
              <w:rPr>
                <w:b/>
                <w:color w:val="FFFFFF"/>
                <w:sz w:val="20"/>
                <w:szCs w:val="20"/>
                <w:lang w:val="es-ES"/>
              </w:rPr>
              <w:t>N</w:t>
            </w:r>
          </w:p>
        </w:tc>
      </w:tr>
      <w:tr w:rsidR="00740374" w14:paraId="5745C8D1" w14:textId="77777777" w:rsidTr="004E59D4">
        <w:trPr>
          <w:trHeight w:hRule="exact" w:val="343"/>
        </w:trPr>
        <w:tc>
          <w:tcPr>
            <w:tcW w:w="7975" w:type="dxa"/>
            <w:gridSpan w:val="2"/>
          </w:tcPr>
          <w:p w14:paraId="4FCF3B94" w14:textId="77777777" w:rsidR="00740374" w:rsidRDefault="00740374" w:rsidP="00CA3A31">
            <w:pPr>
              <w:pStyle w:val="TableParagraph"/>
              <w:spacing w:before="42"/>
              <w:jc w:val="both"/>
              <w:rPr>
                <w:b/>
                <w:sz w:val="20"/>
              </w:rPr>
            </w:pPr>
            <w:r>
              <w:rPr>
                <w:b/>
                <w:sz w:val="20"/>
              </w:rPr>
              <w:t xml:space="preserve">NOMBRE: </w:t>
            </w:r>
          </w:p>
        </w:tc>
        <w:tc>
          <w:tcPr>
            <w:tcW w:w="2376" w:type="dxa"/>
          </w:tcPr>
          <w:p w14:paraId="5C2D7747" w14:textId="77777777" w:rsidR="00740374" w:rsidRDefault="00740374" w:rsidP="00CA3A31">
            <w:pPr>
              <w:pStyle w:val="TableParagraph"/>
              <w:spacing w:before="42"/>
              <w:jc w:val="both"/>
              <w:rPr>
                <w:b/>
                <w:sz w:val="20"/>
              </w:rPr>
            </w:pPr>
            <w:r>
              <w:rPr>
                <w:b/>
                <w:sz w:val="20"/>
              </w:rPr>
              <w:t>NIF:</w:t>
            </w:r>
          </w:p>
        </w:tc>
      </w:tr>
      <w:tr w:rsidR="00740374" w14:paraId="10B21291" w14:textId="77777777" w:rsidTr="004E59D4">
        <w:trPr>
          <w:trHeight w:hRule="exact" w:val="343"/>
        </w:trPr>
        <w:tc>
          <w:tcPr>
            <w:tcW w:w="7975" w:type="dxa"/>
            <w:gridSpan w:val="2"/>
          </w:tcPr>
          <w:p w14:paraId="2B35D497" w14:textId="77777777" w:rsidR="00740374" w:rsidRDefault="00740374" w:rsidP="00CA3A31">
            <w:pPr>
              <w:pStyle w:val="TableParagraph"/>
              <w:spacing w:before="42"/>
              <w:jc w:val="both"/>
              <w:rPr>
                <w:b/>
                <w:sz w:val="20"/>
              </w:rPr>
            </w:pPr>
            <w:r>
              <w:rPr>
                <w:b/>
                <w:sz w:val="20"/>
              </w:rPr>
              <w:t>DOMICILIO:</w:t>
            </w:r>
          </w:p>
        </w:tc>
        <w:tc>
          <w:tcPr>
            <w:tcW w:w="2376" w:type="dxa"/>
          </w:tcPr>
          <w:p w14:paraId="4B297674" w14:textId="77777777" w:rsidR="00740374" w:rsidRDefault="00740374" w:rsidP="00CA3A31">
            <w:pPr>
              <w:pStyle w:val="TableParagraph"/>
              <w:spacing w:before="42"/>
              <w:jc w:val="both"/>
              <w:rPr>
                <w:b/>
                <w:sz w:val="20"/>
              </w:rPr>
            </w:pPr>
            <w:r>
              <w:rPr>
                <w:b/>
                <w:sz w:val="20"/>
              </w:rPr>
              <w:t>Nº:</w:t>
            </w:r>
          </w:p>
        </w:tc>
      </w:tr>
      <w:tr w:rsidR="00740374" w14:paraId="3551D16E" w14:textId="77777777" w:rsidTr="004E59D4">
        <w:trPr>
          <w:trHeight w:hRule="exact" w:val="341"/>
        </w:trPr>
        <w:tc>
          <w:tcPr>
            <w:tcW w:w="7975" w:type="dxa"/>
            <w:gridSpan w:val="2"/>
          </w:tcPr>
          <w:p w14:paraId="1A7EF0A9" w14:textId="77777777" w:rsidR="00740374" w:rsidRDefault="00740374" w:rsidP="00CA3A31">
            <w:pPr>
              <w:pStyle w:val="TableParagraph"/>
              <w:spacing w:before="42"/>
              <w:jc w:val="both"/>
              <w:rPr>
                <w:b/>
                <w:sz w:val="20"/>
              </w:rPr>
            </w:pPr>
            <w:r>
              <w:rPr>
                <w:b/>
                <w:sz w:val="20"/>
              </w:rPr>
              <w:t>LOCALIDAD:</w:t>
            </w:r>
          </w:p>
        </w:tc>
        <w:tc>
          <w:tcPr>
            <w:tcW w:w="2376" w:type="dxa"/>
          </w:tcPr>
          <w:p w14:paraId="12E34EC7" w14:textId="77777777" w:rsidR="00740374" w:rsidRDefault="00740374" w:rsidP="00CA3A31">
            <w:pPr>
              <w:pStyle w:val="TableParagraph"/>
              <w:spacing w:before="42"/>
              <w:jc w:val="both"/>
              <w:rPr>
                <w:b/>
                <w:sz w:val="20"/>
              </w:rPr>
            </w:pPr>
            <w:r>
              <w:rPr>
                <w:b/>
                <w:sz w:val="20"/>
              </w:rPr>
              <w:t>C.P.:</w:t>
            </w:r>
          </w:p>
        </w:tc>
      </w:tr>
      <w:tr w:rsidR="00740374" w14:paraId="6CB43277" w14:textId="77777777" w:rsidTr="004E59D4">
        <w:trPr>
          <w:trHeight w:hRule="exact" w:val="343"/>
        </w:trPr>
        <w:tc>
          <w:tcPr>
            <w:tcW w:w="7975" w:type="dxa"/>
            <w:gridSpan w:val="2"/>
          </w:tcPr>
          <w:p w14:paraId="1EDC3816" w14:textId="77777777" w:rsidR="00740374" w:rsidRDefault="00740374" w:rsidP="00CA3A31">
            <w:pPr>
              <w:pStyle w:val="TableParagraph"/>
              <w:jc w:val="both"/>
              <w:rPr>
                <w:b/>
                <w:sz w:val="20"/>
              </w:rPr>
            </w:pPr>
            <w:r>
              <w:rPr>
                <w:b/>
                <w:sz w:val="20"/>
              </w:rPr>
              <w:t>CORREO ELECTRÓNICO:</w:t>
            </w:r>
          </w:p>
        </w:tc>
        <w:tc>
          <w:tcPr>
            <w:tcW w:w="2376" w:type="dxa"/>
          </w:tcPr>
          <w:p w14:paraId="016076A4" w14:textId="00E7AF12" w:rsidR="00740374" w:rsidRDefault="00740374" w:rsidP="00CA3A31">
            <w:pPr>
              <w:pStyle w:val="TableParagraph"/>
              <w:jc w:val="both"/>
              <w:rPr>
                <w:b/>
                <w:sz w:val="20"/>
              </w:rPr>
            </w:pPr>
          </w:p>
        </w:tc>
      </w:tr>
      <w:tr w:rsidR="00740374" w14:paraId="35488520" w14:textId="77777777" w:rsidTr="004E59D4">
        <w:trPr>
          <w:trHeight w:hRule="exact" w:val="343"/>
        </w:trPr>
        <w:tc>
          <w:tcPr>
            <w:tcW w:w="5246" w:type="dxa"/>
          </w:tcPr>
          <w:p w14:paraId="5800E49C" w14:textId="77777777" w:rsidR="00740374" w:rsidRDefault="00740374" w:rsidP="00CA3A31">
            <w:pPr>
              <w:pStyle w:val="TableParagraph"/>
              <w:jc w:val="both"/>
              <w:rPr>
                <w:b/>
                <w:sz w:val="20"/>
              </w:rPr>
            </w:pPr>
            <w:r>
              <w:rPr>
                <w:b/>
                <w:sz w:val="20"/>
              </w:rPr>
              <w:t>TELÉFONO 1:</w:t>
            </w:r>
          </w:p>
        </w:tc>
        <w:tc>
          <w:tcPr>
            <w:tcW w:w="5105" w:type="dxa"/>
            <w:gridSpan w:val="2"/>
          </w:tcPr>
          <w:p w14:paraId="354F10E9" w14:textId="77777777" w:rsidR="00740374" w:rsidRDefault="00740374" w:rsidP="00CA3A31">
            <w:pPr>
              <w:pStyle w:val="TableParagraph"/>
              <w:jc w:val="both"/>
              <w:rPr>
                <w:b/>
                <w:sz w:val="20"/>
              </w:rPr>
            </w:pPr>
            <w:r>
              <w:rPr>
                <w:b/>
                <w:sz w:val="20"/>
              </w:rPr>
              <w:t>TELÉFONO 2:</w:t>
            </w:r>
          </w:p>
        </w:tc>
      </w:tr>
    </w:tbl>
    <w:p w14:paraId="785B13B0" w14:textId="4237488F" w:rsidR="004E59D4" w:rsidRDefault="004E59D4" w:rsidP="00CA3A31">
      <w:pPr>
        <w:pStyle w:val="Textoindependiente"/>
        <w:spacing w:before="4"/>
        <w:jc w:val="both"/>
        <w:rPr>
          <w:b/>
          <w:sz w:val="20"/>
        </w:rPr>
      </w:pPr>
      <w:r>
        <w:rPr>
          <w:b/>
          <w:sz w:val="20"/>
        </w:rPr>
        <w:br w:type="page"/>
      </w:r>
    </w:p>
    <w:tbl>
      <w:tblPr>
        <w:tblStyle w:val="TableNormal"/>
        <w:tblW w:w="103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6"/>
        <w:gridCol w:w="2729"/>
        <w:gridCol w:w="2376"/>
      </w:tblGrid>
      <w:tr w:rsidR="00740374" w:rsidRPr="006730A3" w14:paraId="13C58A9E" w14:textId="77777777" w:rsidTr="004E59D4">
        <w:trPr>
          <w:trHeight w:hRule="exact" w:val="278"/>
        </w:trPr>
        <w:tc>
          <w:tcPr>
            <w:tcW w:w="10351" w:type="dxa"/>
            <w:gridSpan w:val="3"/>
            <w:tcBorders>
              <w:bottom w:val="nil"/>
            </w:tcBorders>
            <w:shd w:val="clear" w:color="auto" w:fill="002060"/>
          </w:tcPr>
          <w:p w14:paraId="1E71EE09" w14:textId="70914BCE" w:rsidR="00740374" w:rsidRPr="006730A3" w:rsidRDefault="003872AF" w:rsidP="00CA3A31">
            <w:pPr>
              <w:pStyle w:val="TableParagraph"/>
              <w:spacing w:before="0" w:line="265" w:lineRule="exact"/>
              <w:ind w:right="182"/>
              <w:jc w:val="both"/>
              <w:rPr>
                <w:b/>
                <w:lang w:val="es-ES"/>
              </w:rPr>
            </w:pPr>
            <w:bookmarkStart w:id="4" w:name="_Hlk180578757"/>
            <w:r w:rsidRPr="004E59D4">
              <w:rPr>
                <w:b/>
                <w:color w:val="FFFFFF"/>
                <w:sz w:val="20"/>
                <w:szCs w:val="20"/>
                <w:lang w:val="es-ES"/>
              </w:rPr>
              <w:lastRenderedPageBreak/>
              <w:t>4</w:t>
            </w:r>
            <w:r w:rsidR="00740374" w:rsidRPr="004E59D4">
              <w:rPr>
                <w:b/>
                <w:color w:val="FFFFFF"/>
                <w:sz w:val="20"/>
                <w:szCs w:val="20"/>
                <w:lang w:val="es-ES"/>
              </w:rPr>
              <w:t>. OTROS DATOS DEL SOLICITANTE</w:t>
            </w:r>
          </w:p>
        </w:tc>
      </w:tr>
      <w:tr w:rsidR="00740374" w:rsidRPr="00B00852" w14:paraId="18E7E6A0" w14:textId="77777777" w:rsidTr="004E59D4">
        <w:trPr>
          <w:trHeight w:hRule="exact" w:val="343"/>
        </w:trPr>
        <w:tc>
          <w:tcPr>
            <w:tcW w:w="7975" w:type="dxa"/>
            <w:gridSpan w:val="2"/>
            <w:tcBorders>
              <w:top w:val="nil"/>
              <w:left w:val="single" w:sz="4" w:space="0" w:color="auto"/>
              <w:bottom w:val="nil"/>
              <w:right w:val="nil"/>
            </w:tcBorders>
          </w:tcPr>
          <w:p w14:paraId="63B4CEAD" w14:textId="5DFFFDE8" w:rsidR="00740374" w:rsidRPr="000A1DB8" w:rsidRDefault="000A1DB8" w:rsidP="00CA3A31">
            <w:pPr>
              <w:pStyle w:val="TableParagraph"/>
              <w:spacing w:before="42"/>
              <w:jc w:val="both"/>
              <w:rPr>
                <w:b/>
                <w:sz w:val="20"/>
                <w:lang w:val="es-ES"/>
              </w:rPr>
            </w:pPr>
            <w:r>
              <w:rPr>
                <w:b/>
                <w:sz w:val="20"/>
                <w:lang w:val="es-ES"/>
              </w:rPr>
              <w:t xml:space="preserve">RECONOCIMIENTO DE </w:t>
            </w:r>
            <w:r w:rsidR="00740374" w:rsidRPr="000A1DB8">
              <w:rPr>
                <w:b/>
                <w:sz w:val="20"/>
                <w:lang w:val="es-ES"/>
              </w:rPr>
              <w:t>GRADO DE DISCAPACIDAD:             SI</w:t>
            </w:r>
            <w:r w:rsidR="003872AF" w:rsidRPr="000A1DB8">
              <w:rPr>
                <w:b/>
                <w:sz w:val="20"/>
                <w:lang w:val="es-ES"/>
              </w:rPr>
              <w:t xml:space="preserve">                  NO</w:t>
            </w:r>
          </w:p>
          <w:p w14:paraId="1C637D7B" w14:textId="2CD0155C" w:rsidR="000A1DB8" w:rsidRPr="000A1DB8" w:rsidRDefault="000A1DB8" w:rsidP="00CA3A31">
            <w:pPr>
              <w:pStyle w:val="TableParagraph"/>
              <w:spacing w:before="42"/>
              <w:jc w:val="both"/>
              <w:rPr>
                <w:b/>
                <w:sz w:val="20"/>
                <w:lang w:val="es-ES"/>
              </w:rPr>
            </w:pPr>
          </w:p>
        </w:tc>
        <w:tc>
          <w:tcPr>
            <w:tcW w:w="2376" w:type="dxa"/>
            <w:tcBorders>
              <w:top w:val="nil"/>
              <w:left w:val="nil"/>
              <w:bottom w:val="nil"/>
              <w:right w:val="single" w:sz="4" w:space="0" w:color="auto"/>
            </w:tcBorders>
          </w:tcPr>
          <w:p w14:paraId="2FD1A65C" w14:textId="75FDD0E7" w:rsidR="00740374" w:rsidRPr="00107568" w:rsidRDefault="00740374" w:rsidP="00CA3A31">
            <w:pPr>
              <w:pStyle w:val="TableParagraph"/>
              <w:spacing w:before="42"/>
              <w:jc w:val="both"/>
              <w:rPr>
                <w:b/>
                <w:sz w:val="20"/>
                <w:lang w:val="es-ES"/>
              </w:rPr>
            </w:pPr>
          </w:p>
        </w:tc>
      </w:tr>
      <w:tr w:rsidR="000A1DB8" w:rsidRPr="00B00852" w14:paraId="7B17AAA5" w14:textId="77777777" w:rsidTr="004E59D4">
        <w:trPr>
          <w:trHeight w:hRule="exact" w:val="343"/>
        </w:trPr>
        <w:tc>
          <w:tcPr>
            <w:tcW w:w="7975" w:type="dxa"/>
            <w:gridSpan w:val="2"/>
            <w:tcBorders>
              <w:top w:val="nil"/>
              <w:left w:val="single" w:sz="4" w:space="0" w:color="auto"/>
              <w:bottom w:val="nil"/>
              <w:right w:val="nil"/>
            </w:tcBorders>
          </w:tcPr>
          <w:p w14:paraId="602B2134" w14:textId="03CA2D70" w:rsidR="000A1DB8" w:rsidRPr="000A1DB8" w:rsidRDefault="000A1DB8" w:rsidP="00CA3A31">
            <w:pPr>
              <w:pStyle w:val="TableParagraph"/>
              <w:spacing w:before="42"/>
              <w:jc w:val="both"/>
              <w:rPr>
                <w:b/>
                <w:sz w:val="20"/>
                <w:lang w:val="es-ES"/>
              </w:rPr>
            </w:pPr>
            <w:r>
              <w:rPr>
                <w:b/>
                <w:sz w:val="20"/>
                <w:lang w:val="es-ES"/>
              </w:rPr>
              <w:t xml:space="preserve">RECONOCIMIENTO DE </w:t>
            </w:r>
            <w:r w:rsidRPr="000A1DB8">
              <w:rPr>
                <w:b/>
                <w:sz w:val="20"/>
                <w:lang w:val="es-ES"/>
              </w:rPr>
              <w:t>GRADO DE DEPENDENCIA:</w:t>
            </w:r>
            <w:r>
              <w:rPr>
                <w:b/>
                <w:sz w:val="20"/>
                <w:lang w:val="es-ES"/>
              </w:rPr>
              <w:t xml:space="preserve">              SI                   NO</w:t>
            </w:r>
          </w:p>
        </w:tc>
        <w:tc>
          <w:tcPr>
            <w:tcW w:w="2376" w:type="dxa"/>
            <w:tcBorders>
              <w:top w:val="nil"/>
              <w:left w:val="nil"/>
              <w:bottom w:val="nil"/>
              <w:right w:val="single" w:sz="4" w:space="0" w:color="auto"/>
            </w:tcBorders>
          </w:tcPr>
          <w:p w14:paraId="71A5A77F" w14:textId="77777777" w:rsidR="000A1DB8" w:rsidRPr="00107568" w:rsidRDefault="000A1DB8" w:rsidP="00CA3A31">
            <w:pPr>
              <w:pStyle w:val="TableParagraph"/>
              <w:spacing w:before="42"/>
              <w:jc w:val="both"/>
              <w:rPr>
                <w:b/>
                <w:sz w:val="20"/>
                <w:lang w:val="es-ES"/>
              </w:rPr>
            </w:pPr>
          </w:p>
        </w:tc>
      </w:tr>
      <w:tr w:rsidR="00740374" w:rsidRPr="00B00852" w14:paraId="3115CD1E" w14:textId="77777777" w:rsidTr="004E59D4">
        <w:trPr>
          <w:trHeight w:hRule="exact" w:val="736"/>
        </w:trPr>
        <w:tc>
          <w:tcPr>
            <w:tcW w:w="7975" w:type="dxa"/>
            <w:gridSpan w:val="2"/>
            <w:tcBorders>
              <w:top w:val="nil"/>
              <w:left w:val="single" w:sz="4" w:space="0" w:color="auto"/>
              <w:bottom w:val="nil"/>
              <w:right w:val="nil"/>
            </w:tcBorders>
          </w:tcPr>
          <w:p w14:paraId="13873B61" w14:textId="457EB57F" w:rsidR="00740374" w:rsidRPr="000A1DB8" w:rsidRDefault="000A1DB8" w:rsidP="00CA3A31">
            <w:pPr>
              <w:pStyle w:val="TableParagraph"/>
              <w:spacing w:before="42"/>
              <w:jc w:val="both"/>
              <w:rPr>
                <w:b/>
                <w:sz w:val="20"/>
                <w:lang w:val="es-ES"/>
              </w:rPr>
            </w:pPr>
            <w:r w:rsidRPr="000A1DB8">
              <w:rPr>
                <w:b/>
                <w:sz w:val="20"/>
                <w:lang w:val="es-ES"/>
              </w:rPr>
              <w:t xml:space="preserve">PRESENTAR UNA SITUACIÓN DE DEPENDENCIA O DISCAPACIDAD SIN RECONOCIMIENTO DE GRADO </w:t>
            </w:r>
            <w:r>
              <w:rPr>
                <w:b/>
                <w:sz w:val="20"/>
                <w:lang w:val="es-ES"/>
              </w:rPr>
              <w:t xml:space="preserve">(APORTAR </w:t>
            </w:r>
            <w:r w:rsidRPr="000A1DB8">
              <w:rPr>
                <w:b/>
                <w:sz w:val="20"/>
                <w:lang w:val="es-ES"/>
              </w:rPr>
              <w:t>INFORME MÉDICO</w:t>
            </w:r>
            <w:r>
              <w:rPr>
                <w:b/>
                <w:sz w:val="20"/>
                <w:lang w:val="es-ES"/>
              </w:rPr>
              <w:t>)</w:t>
            </w:r>
          </w:p>
        </w:tc>
        <w:tc>
          <w:tcPr>
            <w:tcW w:w="2376" w:type="dxa"/>
            <w:tcBorders>
              <w:top w:val="nil"/>
              <w:left w:val="nil"/>
              <w:bottom w:val="nil"/>
              <w:right w:val="single" w:sz="4" w:space="0" w:color="auto"/>
            </w:tcBorders>
          </w:tcPr>
          <w:p w14:paraId="45FDB501" w14:textId="77777777" w:rsidR="00740374" w:rsidRPr="000A1DB8" w:rsidRDefault="00740374" w:rsidP="00CA3A31">
            <w:pPr>
              <w:pStyle w:val="TableParagraph"/>
              <w:spacing w:before="42"/>
              <w:jc w:val="both"/>
              <w:rPr>
                <w:b/>
                <w:sz w:val="20"/>
                <w:lang w:val="es-ES"/>
              </w:rPr>
            </w:pPr>
          </w:p>
        </w:tc>
      </w:tr>
      <w:tr w:rsidR="00740374" w14:paraId="453D9045" w14:textId="77777777" w:rsidTr="004E59D4">
        <w:trPr>
          <w:trHeight w:hRule="exact" w:val="341"/>
        </w:trPr>
        <w:tc>
          <w:tcPr>
            <w:tcW w:w="7975" w:type="dxa"/>
            <w:gridSpan w:val="2"/>
            <w:tcBorders>
              <w:top w:val="nil"/>
              <w:left w:val="single" w:sz="4" w:space="0" w:color="auto"/>
              <w:bottom w:val="nil"/>
              <w:right w:val="nil"/>
            </w:tcBorders>
          </w:tcPr>
          <w:p w14:paraId="2C6AC500" w14:textId="26ECE9AF" w:rsidR="00740374" w:rsidRPr="000A1DB8" w:rsidRDefault="003872AF" w:rsidP="00CA3A31">
            <w:pPr>
              <w:pStyle w:val="TableParagraph"/>
              <w:spacing w:before="42"/>
              <w:jc w:val="both"/>
              <w:rPr>
                <w:b/>
                <w:sz w:val="20"/>
              </w:rPr>
            </w:pPr>
            <w:r w:rsidRPr="000A1DB8">
              <w:rPr>
                <w:b/>
                <w:sz w:val="20"/>
              </w:rPr>
              <w:t>DATOS DE CONVIVENCIA:</w:t>
            </w:r>
          </w:p>
          <w:p w14:paraId="17146752" w14:textId="77777777" w:rsidR="00740374" w:rsidRPr="000A1DB8" w:rsidRDefault="00740374" w:rsidP="00CA3A31">
            <w:pPr>
              <w:pStyle w:val="TableParagraph"/>
              <w:spacing w:before="42"/>
              <w:jc w:val="both"/>
              <w:rPr>
                <w:b/>
                <w:sz w:val="20"/>
              </w:rPr>
            </w:pPr>
            <w:r w:rsidRPr="000A1DB8">
              <w:rPr>
                <w:b/>
                <w:sz w:val="20"/>
              </w:rPr>
              <w:t>ARREDANTARIO</w:t>
            </w:r>
          </w:p>
          <w:p w14:paraId="04CC71DC" w14:textId="77777777" w:rsidR="00740374" w:rsidRPr="000A1DB8" w:rsidRDefault="00740374" w:rsidP="00CA3A31">
            <w:pPr>
              <w:pStyle w:val="TableParagraph"/>
              <w:spacing w:before="42"/>
              <w:jc w:val="both"/>
              <w:rPr>
                <w:b/>
                <w:sz w:val="20"/>
              </w:rPr>
            </w:pPr>
          </w:p>
        </w:tc>
        <w:tc>
          <w:tcPr>
            <w:tcW w:w="2376" w:type="dxa"/>
            <w:tcBorders>
              <w:top w:val="nil"/>
              <w:left w:val="nil"/>
              <w:bottom w:val="nil"/>
              <w:right w:val="single" w:sz="4" w:space="0" w:color="auto"/>
            </w:tcBorders>
          </w:tcPr>
          <w:p w14:paraId="3238B9D3" w14:textId="77777777" w:rsidR="00740374" w:rsidRDefault="00740374" w:rsidP="00CA3A31">
            <w:pPr>
              <w:pStyle w:val="TableParagraph"/>
              <w:spacing w:before="42"/>
              <w:jc w:val="both"/>
              <w:rPr>
                <w:b/>
                <w:sz w:val="20"/>
              </w:rPr>
            </w:pPr>
          </w:p>
        </w:tc>
      </w:tr>
      <w:tr w:rsidR="00740374" w14:paraId="4083DFFC" w14:textId="77777777" w:rsidTr="004E59D4">
        <w:trPr>
          <w:trHeight w:hRule="exact" w:val="341"/>
        </w:trPr>
        <w:tc>
          <w:tcPr>
            <w:tcW w:w="7975" w:type="dxa"/>
            <w:gridSpan w:val="2"/>
            <w:tcBorders>
              <w:top w:val="nil"/>
              <w:left w:val="single" w:sz="4" w:space="0" w:color="auto"/>
              <w:bottom w:val="nil"/>
              <w:right w:val="nil"/>
            </w:tcBorders>
          </w:tcPr>
          <w:p w14:paraId="65D47EE1" w14:textId="047F17A5" w:rsidR="00740374" w:rsidRPr="000A1DB8" w:rsidRDefault="003872AF" w:rsidP="00127936">
            <w:pPr>
              <w:pStyle w:val="TableParagraph"/>
              <w:numPr>
                <w:ilvl w:val="0"/>
                <w:numId w:val="12"/>
              </w:numPr>
              <w:spacing w:before="42"/>
              <w:jc w:val="both"/>
              <w:rPr>
                <w:b/>
                <w:sz w:val="20"/>
              </w:rPr>
            </w:pPr>
            <w:r w:rsidRPr="000A1DB8">
              <w:rPr>
                <w:b/>
                <w:sz w:val="20"/>
              </w:rPr>
              <w:t>VIVE SOLO</w:t>
            </w:r>
          </w:p>
        </w:tc>
        <w:tc>
          <w:tcPr>
            <w:tcW w:w="2376" w:type="dxa"/>
            <w:tcBorders>
              <w:top w:val="nil"/>
              <w:left w:val="nil"/>
              <w:bottom w:val="nil"/>
              <w:right w:val="single" w:sz="4" w:space="0" w:color="auto"/>
            </w:tcBorders>
          </w:tcPr>
          <w:p w14:paraId="24147972" w14:textId="77777777" w:rsidR="00740374" w:rsidRDefault="00740374" w:rsidP="00CA3A31">
            <w:pPr>
              <w:pStyle w:val="TableParagraph"/>
              <w:spacing w:before="42"/>
              <w:jc w:val="both"/>
              <w:rPr>
                <w:b/>
                <w:sz w:val="20"/>
              </w:rPr>
            </w:pPr>
          </w:p>
        </w:tc>
      </w:tr>
      <w:tr w:rsidR="00740374" w:rsidRPr="00B00852" w14:paraId="14A89D51" w14:textId="77777777" w:rsidTr="004E59D4">
        <w:trPr>
          <w:trHeight w:hRule="exact" w:val="343"/>
        </w:trPr>
        <w:tc>
          <w:tcPr>
            <w:tcW w:w="7975" w:type="dxa"/>
            <w:gridSpan w:val="2"/>
            <w:tcBorders>
              <w:top w:val="nil"/>
              <w:left w:val="single" w:sz="4" w:space="0" w:color="auto"/>
              <w:bottom w:val="nil"/>
              <w:right w:val="nil"/>
            </w:tcBorders>
          </w:tcPr>
          <w:p w14:paraId="1E348AA9" w14:textId="5DAA401F" w:rsidR="00740374" w:rsidRPr="000A1DB8" w:rsidRDefault="003872AF" w:rsidP="00127936">
            <w:pPr>
              <w:pStyle w:val="TableParagraph"/>
              <w:numPr>
                <w:ilvl w:val="0"/>
                <w:numId w:val="12"/>
              </w:numPr>
              <w:jc w:val="both"/>
              <w:rPr>
                <w:b/>
                <w:sz w:val="20"/>
                <w:lang w:val="es-ES"/>
              </w:rPr>
            </w:pPr>
            <w:r w:rsidRPr="000A1DB8">
              <w:rPr>
                <w:b/>
                <w:sz w:val="20"/>
                <w:lang w:val="es-ES"/>
              </w:rPr>
              <w:t xml:space="preserve">CONVIVE CON OTRAS PERSONAS, INDIQUE LOS </w:t>
            </w:r>
            <w:r w:rsidR="00B12E41" w:rsidRPr="000A1DB8">
              <w:rPr>
                <w:b/>
                <w:sz w:val="20"/>
                <w:lang w:val="es-ES"/>
              </w:rPr>
              <w:t>DATOS</w:t>
            </w:r>
            <w:r w:rsidR="00127936" w:rsidRPr="000A1DB8">
              <w:rPr>
                <w:b/>
                <w:sz w:val="20"/>
                <w:lang w:val="es-ES"/>
              </w:rPr>
              <w:t xml:space="preserve"> </w:t>
            </w:r>
            <w:r w:rsidR="00B12E41" w:rsidRPr="000A1DB8">
              <w:rPr>
                <w:b/>
                <w:sz w:val="20"/>
                <w:lang w:val="es-ES"/>
              </w:rPr>
              <w:t>(NOMBRE</w:t>
            </w:r>
            <w:r w:rsidRPr="000A1DB8">
              <w:rPr>
                <w:b/>
                <w:sz w:val="20"/>
                <w:lang w:val="es-ES"/>
              </w:rPr>
              <w:t>/APELLIDOS)</w:t>
            </w:r>
            <w:r w:rsidR="00127936" w:rsidRPr="000A1DB8">
              <w:rPr>
                <w:b/>
                <w:sz w:val="20"/>
                <w:lang w:val="es-ES"/>
              </w:rPr>
              <w:t>:</w:t>
            </w:r>
          </w:p>
        </w:tc>
        <w:tc>
          <w:tcPr>
            <w:tcW w:w="2376" w:type="dxa"/>
            <w:tcBorders>
              <w:top w:val="nil"/>
              <w:left w:val="nil"/>
              <w:bottom w:val="nil"/>
              <w:right w:val="single" w:sz="4" w:space="0" w:color="auto"/>
            </w:tcBorders>
          </w:tcPr>
          <w:p w14:paraId="60B82D24" w14:textId="77777777" w:rsidR="00740374" w:rsidRPr="00107568" w:rsidRDefault="00740374" w:rsidP="00CA3A31">
            <w:pPr>
              <w:pStyle w:val="TableParagraph"/>
              <w:jc w:val="both"/>
              <w:rPr>
                <w:b/>
                <w:sz w:val="20"/>
                <w:lang w:val="es-ES"/>
              </w:rPr>
            </w:pPr>
          </w:p>
        </w:tc>
      </w:tr>
      <w:tr w:rsidR="00740374" w:rsidRPr="00B00852" w14:paraId="1C4F59CB" w14:textId="77777777" w:rsidTr="004E59D4">
        <w:trPr>
          <w:trHeight w:hRule="exact" w:val="698"/>
        </w:trPr>
        <w:tc>
          <w:tcPr>
            <w:tcW w:w="5246" w:type="dxa"/>
            <w:tcBorders>
              <w:top w:val="nil"/>
              <w:left w:val="single" w:sz="4" w:space="0" w:color="auto"/>
              <w:right w:val="nil"/>
            </w:tcBorders>
          </w:tcPr>
          <w:p w14:paraId="23A7DABC" w14:textId="3E4459D5" w:rsidR="00740374" w:rsidRPr="00107568" w:rsidRDefault="00740374" w:rsidP="00CA3A31">
            <w:pPr>
              <w:pStyle w:val="TableParagraph"/>
              <w:ind w:left="0"/>
              <w:jc w:val="both"/>
              <w:rPr>
                <w:b/>
                <w:sz w:val="20"/>
                <w:lang w:val="es-ES"/>
              </w:rPr>
            </w:pPr>
          </w:p>
        </w:tc>
        <w:tc>
          <w:tcPr>
            <w:tcW w:w="5105" w:type="dxa"/>
            <w:gridSpan w:val="2"/>
            <w:tcBorders>
              <w:top w:val="nil"/>
              <w:left w:val="nil"/>
              <w:bottom w:val="single" w:sz="4" w:space="0" w:color="auto"/>
              <w:right w:val="single" w:sz="4" w:space="0" w:color="auto"/>
            </w:tcBorders>
          </w:tcPr>
          <w:p w14:paraId="797F1B83" w14:textId="77777777" w:rsidR="00740374" w:rsidRPr="00107568" w:rsidRDefault="00740374" w:rsidP="00CA3A31">
            <w:pPr>
              <w:pStyle w:val="TableParagraph"/>
              <w:jc w:val="both"/>
              <w:rPr>
                <w:b/>
                <w:sz w:val="20"/>
                <w:lang w:val="es-ES"/>
              </w:rPr>
            </w:pPr>
          </w:p>
        </w:tc>
      </w:tr>
      <w:bookmarkEnd w:id="4"/>
    </w:tbl>
    <w:p w14:paraId="43D0E2F9" w14:textId="77777777" w:rsidR="00096D7A" w:rsidRDefault="00096D7A" w:rsidP="00CA3A31">
      <w:pPr>
        <w:pStyle w:val="Textoindependiente"/>
        <w:jc w:val="both"/>
        <w:rPr>
          <w:b/>
          <w:sz w:val="20"/>
          <w:lang w:val="es-ES"/>
        </w:rPr>
      </w:pPr>
    </w:p>
    <w:tbl>
      <w:tblPr>
        <w:tblStyle w:val="Tablaconcuadrcula"/>
        <w:tblW w:w="10223" w:type="dxa"/>
        <w:tblInd w:w="-5" w:type="dxa"/>
        <w:tblLook w:val="04A0" w:firstRow="1" w:lastRow="0" w:firstColumn="1" w:lastColumn="0" w:noHBand="0" w:noVBand="1"/>
      </w:tblPr>
      <w:tblGrid>
        <w:gridCol w:w="10223"/>
      </w:tblGrid>
      <w:tr w:rsidR="0037758D" w:rsidRPr="00B00852" w14:paraId="1118DE71" w14:textId="77777777" w:rsidTr="004E59D4">
        <w:trPr>
          <w:trHeight w:val="284"/>
        </w:trPr>
        <w:tc>
          <w:tcPr>
            <w:tcW w:w="10223" w:type="dxa"/>
            <w:shd w:val="clear" w:color="auto" w:fill="002060"/>
          </w:tcPr>
          <w:p w14:paraId="1AF7021D" w14:textId="4B4C760B" w:rsidR="0037758D" w:rsidRPr="004E59D4" w:rsidRDefault="0037758D" w:rsidP="00CA3A31">
            <w:pPr>
              <w:pStyle w:val="Textoindependiente"/>
              <w:jc w:val="both"/>
              <w:rPr>
                <w:b/>
                <w:sz w:val="20"/>
                <w:szCs w:val="20"/>
                <w:lang w:val="es-ES"/>
              </w:rPr>
            </w:pPr>
            <w:bookmarkStart w:id="5" w:name="_Hlk180582482"/>
            <w:r w:rsidRPr="004E59D4">
              <w:rPr>
                <w:b/>
                <w:color w:val="FFFFFF" w:themeColor="background1"/>
                <w:sz w:val="20"/>
                <w:szCs w:val="20"/>
                <w:lang w:val="es-ES"/>
              </w:rPr>
              <w:t>5.- TIPOLOG</w:t>
            </w:r>
            <w:r w:rsidR="00127936" w:rsidRPr="004E59D4">
              <w:rPr>
                <w:b/>
                <w:color w:val="FFFFFF" w:themeColor="background1"/>
                <w:sz w:val="20"/>
                <w:szCs w:val="20"/>
                <w:lang w:val="es-ES"/>
              </w:rPr>
              <w:t>Í</w:t>
            </w:r>
            <w:r w:rsidRPr="004E59D4">
              <w:rPr>
                <w:b/>
                <w:color w:val="FFFFFF" w:themeColor="background1"/>
                <w:sz w:val="20"/>
                <w:szCs w:val="20"/>
                <w:lang w:val="es-ES"/>
              </w:rPr>
              <w:t xml:space="preserve">A DE </w:t>
            </w:r>
            <w:r w:rsidR="00127936" w:rsidRPr="004E59D4">
              <w:rPr>
                <w:b/>
                <w:color w:val="FFFFFF" w:themeColor="background1"/>
                <w:sz w:val="20"/>
                <w:szCs w:val="20"/>
                <w:lang w:val="es-ES"/>
              </w:rPr>
              <w:t xml:space="preserve">LA </w:t>
            </w:r>
            <w:r w:rsidRPr="004E59D4">
              <w:rPr>
                <w:b/>
                <w:color w:val="FFFFFF" w:themeColor="background1"/>
                <w:sz w:val="20"/>
                <w:szCs w:val="20"/>
                <w:lang w:val="es-ES"/>
              </w:rPr>
              <w:t>ACTUACI</w:t>
            </w:r>
            <w:r w:rsidR="00127936" w:rsidRPr="004E59D4">
              <w:rPr>
                <w:b/>
                <w:color w:val="FFFFFF" w:themeColor="background1"/>
                <w:sz w:val="20"/>
                <w:szCs w:val="20"/>
                <w:lang w:val="es-ES"/>
              </w:rPr>
              <w:t>Ó</w:t>
            </w:r>
            <w:r w:rsidRPr="004E59D4">
              <w:rPr>
                <w:b/>
                <w:color w:val="FFFFFF" w:themeColor="background1"/>
                <w:sz w:val="20"/>
                <w:szCs w:val="20"/>
                <w:lang w:val="es-ES"/>
              </w:rPr>
              <w:t>N – AYUDAS ADAPTACI</w:t>
            </w:r>
            <w:r w:rsidR="00127936" w:rsidRPr="004E59D4">
              <w:rPr>
                <w:b/>
                <w:color w:val="FFFFFF" w:themeColor="background1"/>
                <w:sz w:val="20"/>
                <w:szCs w:val="20"/>
                <w:lang w:val="es-ES"/>
              </w:rPr>
              <w:t>Ó</w:t>
            </w:r>
            <w:r w:rsidRPr="004E59D4">
              <w:rPr>
                <w:b/>
                <w:color w:val="FFFFFF" w:themeColor="background1"/>
                <w:sz w:val="20"/>
                <w:szCs w:val="20"/>
                <w:lang w:val="es-ES"/>
              </w:rPr>
              <w:t>N DE VIVIENDA HABITUAL</w:t>
            </w:r>
          </w:p>
        </w:tc>
      </w:tr>
      <w:tr w:rsidR="0037758D" w:rsidRPr="00B00852" w14:paraId="45601496" w14:textId="77777777" w:rsidTr="004E59D4">
        <w:trPr>
          <w:trHeight w:val="567"/>
        </w:trPr>
        <w:tc>
          <w:tcPr>
            <w:tcW w:w="10223" w:type="dxa"/>
            <w:vAlign w:val="center"/>
          </w:tcPr>
          <w:p w14:paraId="6093D6C3" w14:textId="65ACF6B4" w:rsidR="0037758D" w:rsidRPr="00E77ECE" w:rsidRDefault="006C2C35" w:rsidP="00350304">
            <w:pPr>
              <w:pStyle w:val="Prrafodelista"/>
              <w:numPr>
                <w:ilvl w:val="0"/>
                <w:numId w:val="8"/>
              </w:numPr>
              <w:jc w:val="both"/>
              <w:rPr>
                <w:b/>
                <w:sz w:val="18"/>
                <w:szCs w:val="18"/>
                <w:lang w:val="es-ES"/>
              </w:rPr>
            </w:pPr>
            <w:r w:rsidRPr="00E77ECE">
              <w:rPr>
                <w:b/>
                <w:sz w:val="18"/>
                <w:szCs w:val="18"/>
                <w:lang w:val="es-ES"/>
              </w:rPr>
              <w:t xml:space="preserve">Adaptación del cuarto de baño, incluyendo el cambio de bañera a ducha, instalación de asientos de ducha abatible, Smart </w:t>
            </w:r>
            <w:proofErr w:type="spellStart"/>
            <w:r w:rsidRPr="00E77ECE">
              <w:rPr>
                <w:b/>
                <w:sz w:val="18"/>
                <w:szCs w:val="18"/>
                <w:lang w:val="es-ES"/>
              </w:rPr>
              <w:t>toilet</w:t>
            </w:r>
            <w:proofErr w:type="spellEnd"/>
            <w:r w:rsidRPr="00E77ECE">
              <w:rPr>
                <w:b/>
                <w:sz w:val="18"/>
                <w:szCs w:val="18"/>
                <w:lang w:val="es-ES"/>
              </w:rPr>
              <w:t>, adecuación de los</w:t>
            </w:r>
            <w:r w:rsidR="00A27EAD" w:rsidRPr="00E77ECE">
              <w:rPr>
                <w:b/>
                <w:sz w:val="18"/>
                <w:szCs w:val="18"/>
                <w:lang w:val="es-ES"/>
              </w:rPr>
              <w:t xml:space="preserve"> </w:t>
            </w:r>
            <w:r w:rsidRPr="00E77ECE">
              <w:rPr>
                <w:b/>
                <w:sz w:val="18"/>
                <w:szCs w:val="18"/>
                <w:lang w:val="es-ES"/>
              </w:rPr>
              <w:t>sanitarios, elementos de seguridad fijos, sustitución de grifería por otros con palanca técnica o sensores, sustitución de duchas o bañeras con mamparas de cristal por mamparas de materiales no cortantes.</w:t>
            </w:r>
          </w:p>
          <w:p w14:paraId="021A489B" w14:textId="59C2B8F2" w:rsidR="006C2C35" w:rsidRPr="00E77ECE" w:rsidRDefault="006C2C35" w:rsidP="006C2C35">
            <w:pPr>
              <w:jc w:val="both"/>
              <w:rPr>
                <w:b/>
                <w:sz w:val="18"/>
                <w:szCs w:val="18"/>
                <w:lang w:val="es-ES"/>
              </w:rPr>
            </w:pPr>
          </w:p>
        </w:tc>
      </w:tr>
      <w:tr w:rsidR="0037758D" w:rsidRPr="00B00852" w14:paraId="07EB8572" w14:textId="77777777" w:rsidTr="004E59D4">
        <w:trPr>
          <w:trHeight w:val="567"/>
        </w:trPr>
        <w:tc>
          <w:tcPr>
            <w:tcW w:w="10223" w:type="dxa"/>
            <w:vAlign w:val="center"/>
          </w:tcPr>
          <w:p w14:paraId="120293C4" w14:textId="35C3A451" w:rsidR="0037758D" w:rsidRPr="00E77ECE" w:rsidRDefault="006C2C35" w:rsidP="00350304">
            <w:pPr>
              <w:pStyle w:val="Textoindependiente"/>
              <w:numPr>
                <w:ilvl w:val="0"/>
                <w:numId w:val="8"/>
              </w:numPr>
              <w:jc w:val="both"/>
              <w:rPr>
                <w:b/>
                <w:sz w:val="18"/>
                <w:szCs w:val="18"/>
                <w:lang w:val="es-ES"/>
              </w:rPr>
            </w:pPr>
            <w:r w:rsidRPr="00E77ECE">
              <w:rPr>
                <w:b/>
                <w:sz w:val="18"/>
                <w:szCs w:val="18"/>
                <w:lang w:val="es-ES"/>
              </w:rPr>
              <w:t>Adaptación de la cocina, incluyendo la modificación de la altura de mostrador de cocina, instalación de módulos adaptados extraíbles con zócalo accesible, instalación de módulos regulables en altura, supresión de módulos inferiores para la interacción autónoma en sillas de ruedas, placas de inducción magnética con auto apagado</w:t>
            </w:r>
          </w:p>
        </w:tc>
      </w:tr>
      <w:tr w:rsidR="0037758D" w:rsidRPr="00B00852" w14:paraId="368D7D53" w14:textId="77777777" w:rsidTr="004E59D4">
        <w:trPr>
          <w:trHeight w:val="567"/>
        </w:trPr>
        <w:tc>
          <w:tcPr>
            <w:tcW w:w="10223" w:type="dxa"/>
            <w:vAlign w:val="center"/>
          </w:tcPr>
          <w:p w14:paraId="716B2593" w14:textId="2D838A5F" w:rsidR="0037758D" w:rsidRPr="00E77ECE" w:rsidRDefault="006C2C35" w:rsidP="00350304">
            <w:pPr>
              <w:pStyle w:val="Textoindependiente"/>
              <w:numPr>
                <w:ilvl w:val="0"/>
                <w:numId w:val="8"/>
              </w:numPr>
              <w:jc w:val="both"/>
              <w:rPr>
                <w:b/>
                <w:bCs/>
                <w:sz w:val="18"/>
                <w:szCs w:val="18"/>
                <w:lang w:val="es-ES"/>
              </w:rPr>
            </w:pPr>
            <w:r w:rsidRPr="00E77ECE">
              <w:rPr>
                <w:rFonts w:cstheme="minorHAnsi"/>
                <w:b/>
                <w:bCs/>
                <w:sz w:val="18"/>
                <w:szCs w:val="18"/>
                <w:lang w:val="es-ES"/>
              </w:rPr>
              <w:t>Adecuación de puertas o pasillos para permitir el paso con productos de apoyo para movilidad reducida.</w:t>
            </w:r>
          </w:p>
        </w:tc>
      </w:tr>
      <w:tr w:rsidR="0037758D" w:rsidRPr="00B00852" w14:paraId="42F17C6D" w14:textId="77777777" w:rsidTr="004E59D4">
        <w:trPr>
          <w:trHeight w:val="567"/>
        </w:trPr>
        <w:tc>
          <w:tcPr>
            <w:tcW w:w="10223" w:type="dxa"/>
            <w:vAlign w:val="center"/>
          </w:tcPr>
          <w:p w14:paraId="6D0DBBFB" w14:textId="2A603B46" w:rsidR="006C2C35" w:rsidRPr="00E77ECE" w:rsidRDefault="006C2C35" w:rsidP="00350304">
            <w:pPr>
              <w:pStyle w:val="Textoindependiente"/>
              <w:numPr>
                <w:ilvl w:val="0"/>
                <w:numId w:val="8"/>
              </w:numPr>
              <w:jc w:val="both"/>
              <w:rPr>
                <w:b/>
                <w:sz w:val="18"/>
                <w:szCs w:val="18"/>
                <w:lang w:val="es-ES"/>
              </w:rPr>
            </w:pPr>
            <w:r w:rsidRPr="00E77ECE">
              <w:rPr>
                <w:b/>
                <w:sz w:val="18"/>
                <w:szCs w:val="18"/>
                <w:lang w:val="es-ES"/>
              </w:rPr>
              <w:t xml:space="preserve">Instalación de domótica, sistemas de control de entorno y tecnologías del hogar digital que, por su especialidad, contribuyan justificadamente a    favorecer la autonomía personal, tales como programas informáticos o, en su caso, sus soportes, de resultar éstos indispensables, u </w:t>
            </w:r>
            <w:r w:rsidR="00CD0C81" w:rsidRPr="00E77ECE">
              <w:rPr>
                <w:b/>
                <w:sz w:val="18"/>
                <w:szCs w:val="18"/>
                <w:lang w:val="es-ES"/>
              </w:rPr>
              <w:t>otro dispositivo</w:t>
            </w:r>
            <w:r w:rsidRPr="00E77ECE">
              <w:rPr>
                <w:b/>
                <w:sz w:val="18"/>
                <w:szCs w:val="18"/>
                <w:lang w:val="es-ES"/>
              </w:rPr>
              <w:t xml:space="preserve"> periférico de uso exclusivo para la manipulación del sistema de control del entorno esencial en la vivienda.</w:t>
            </w:r>
          </w:p>
        </w:tc>
      </w:tr>
      <w:tr w:rsidR="0037758D" w:rsidRPr="00B00852" w14:paraId="266D82A3" w14:textId="77777777" w:rsidTr="004E59D4">
        <w:trPr>
          <w:trHeight w:val="567"/>
        </w:trPr>
        <w:tc>
          <w:tcPr>
            <w:tcW w:w="10223" w:type="dxa"/>
            <w:vAlign w:val="center"/>
          </w:tcPr>
          <w:p w14:paraId="453F3F55" w14:textId="61C5E2D0" w:rsidR="00CD0C81" w:rsidRPr="00E77ECE" w:rsidRDefault="00CD0C81" w:rsidP="00350304">
            <w:pPr>
              <w:pStyle w:val="Prrafodelista"/>
              <w:numPr>
                <w:ilvl w:val="0"/>
                <w:numId w:val="8"/>
              </w:numPr>
              <w:spacing w:line="360" w:lineRule="auto"/>
              <w:jc w:val="both"/>
              <w:rPr>
                <w:b/>
                <w:sz w:val="18"/>
                <w:szCs w:val="18"/>
                <w:lang w:val="es-ES"/>
              </w:rPr>
            </w:pPr>
            <w:r w:rsidRPr="00E77ECE">
              <w:rPr>
                <w:b/>
                <w:sz w:val="18"/>
                <w:szCs w:val="18"/>
                <w:lang w:val="es-ES"/>
              </w:rPr>
              <w:t>Instalación de sistemas de bucles de inducción magnética en las distintas estancias de la vivienda, o incluido en el videoportero.</w:t>
            </w:r>
          </w:p>
        </w:tc>
      </w:tr>
      <w:tr w:rsidR="0037758D" w:rsidRPr="00B00852" w14:paraId="7FA92F54" w14:textId="77777777" w:rsidTr="004E59D4">
        <w:trPr>
          <w:trHeight w:val="567"/>
        </w:trPr>
        <w:tc>
          <w:tcPr>
            <w:tcW w:w="10223" w:type="dxa"/>
            <w:vAlign w:val="center"/>
          </w:tcPr>
          <w:p w14:paraId="52396A20" w14:textId="3EDB5F46" w:rsidR="00CD0C81" w:rsidRPr="00E77ECE" w:rsidRDefault="00CD0C81" w:rsidP="00350304">
            <w:pPr>
              <w:pStyle w:val="Textoindependiente"/>
              <w:numPr>
                <w:ilvl w:val="0"/>
                <w:numId w:val="8"/>
              </w:numPr>
              <w:jc w:val="both"/>
              <w:rPr>
                <w:sz w:val="18"/>
                <w:szCs w:val="18"/>
                <w:lang w:val="es-ES"/>
              </w:rPr>
            </w:pPr>
            <w:r w:rsidRPr="00E77ECE">
              <w:rPr>
                <w:b/>
                <w:sz w:val="18"/>
                <w:szCs w:val="18"/>
                <w:lang w:val="es-ES"/>
              </w:rPr>
              <w:t>Modificación de paredes divisorias para mejorar la accesibilidad de los espacios, así como modificación de espacios para instalar sistemas de estimulación o de atención temprana o la instalación de protecciones y/o paredes acolchadas para evitar autolesiones</w:t>
            </w:r>
          </w:p>
        </w:tc>
      </w:tr>
      <w:tr w:rsidR="006C2C35" w:rsidRPr="00B00852" w14:paraId="70DBA323" w14:textId="77777777" w:rsidTr="004E59D4">
        <w:trPr>
          <w:trHeight w:val="567"/>
        </w:trPr>
        <w:tc>
          <w:tcPr>
            <w:tcW w:w="10223" w:type="dxa"/>
            <w:vAlign w:val="center"/>
          </w:tcPr>
          <w:p w14:paraId="2401B724" w14:textId="00E2DD45" w:rsidR="00CD0C81" w:rsidRPr="00E77ECE" w:rsidRDefault="00CD0C81" w:rsidP="00350304">
            <w:pPr>
              <w:pStyle w:val="Textoindependiente"/>
              <w:numPr>
                <w:ilvl w:val="0"/>
                <w:numId w:val="8"/>
              </w:numPr>
              <w:jc w:val="both"/>
              <w:rPr>
                <w:rFonts w:cstheme="minorHAnsi"/>
                <w:sz w:val="18"/>
                <w:szCs w:val="18"/>
                <w:lang w:val="es-ES"/>
              </w:rPr>
            </w:pPr>
            <w:r w:rsidRPr="00E77ECE">
              <w:rPr>
                <w:b/>
                <w:sz w:val="18"/>
                <w:szCs w:val="18"/>
                <w:lang w:val="es-ES"/>
              </w:rPr>
              <w:t>Instalación de rejas, cristales irrompibles o insonorización de estancias que favorezcan la seguridad en las personas con discapacidad intelectual</w:t>
            </w:r>
            <w:r w:rsidRPr="00E77ECE">
              <w:rPr>
                <w:rFonts w:cstheme="minorHAnsi"/>
                <w:sz w:val="18"/>
                <w:szCs w:val="18"/>
                <w:lang w:val="es-ES"/>
              </w:rPr>
              <w:t>.</w:t>
            </w:r>
          </w:p>
        </w:tc>
      </w:tr>
      <w:tr w:rsidR="006C2C35" w:rsidRPr="00B00852" w14:paraId="09CEF74B" w14:textId="77777777" w:rsidTr="004E59D4">
        <w:trPr>
          <w:trHeight w:val="567"/>
        </w:trPr>
        <w:tc>
          <w:tcPr>
            <w:tcW w:w="10223" w:type="dxa"/>
            <w:vAlign w:val="center"/>
          </w:tcPr>
          <w:p w14:paraId="045346C7" w14:textId="7793647B" w:rsidR="00CD0C81" w:rsidRPr="00E77ECE" w:rsidRDefault="00CD0C81" w:rsidP="00350304">
            <w:pPr>
              <w:pStyle w:val="Textoindependiente"/>
              <w:numPr>
                <w:ilvl w:val="0"/>
                <w:numId w:val="8"/>
              </w:numPr>
              <w:jc w:val="both"/>
              <w:rPr>
                <w:b/>
                <w:noProof/>
                <w:sz w:val="18"/>
                <w:szCs w:val="18"/>
                <w:lang w:val="es-ES"/>
              </w:rPr>
            </w:pPr>
            <w:r w:rsidRPr="00E77ECE">
              <w:rPr>
                <w:b/>
                <w:noProof/>
                <w:sz w:val="18"/>
                <w:szCs w:val="18"/>
                <w:lang w:val="es-ES"/>
              </w:rPr>
              <w:t>Instalación/adaptación de elementos de mejora de la accesibilidad como grúas de techo, plataformas …, para el desplazamiento autónomo dentro del hogar.</w:t>
            </w:r>
          </w:p>
        </w:tc>
      </w:tr>
      <w:tr w:rsidR="006C2C35" w:rsidRPr="00B00852" w14:paraId="780B9FFA" w14:textId="77777777" w:rsidTr="004E59D4">
        <w:trPr>
          <w:trHeight w:val="567"/>
        </w:trPr>
        <w:tc>
          <w:tcPr>
            <w:tcW w:w="10223" w:type="dxa"/>
            <w:vAlign w:val="center"/>
          </w:tcPr>
          <w:p w14:paraId="4B32D469" w14:textId="1D188BC2" w:rsidR="00CD0C81" w:rsidRPr="00E77ECE" w:rsidRDefault="00CD0C81" w:rsidP="00350304">
            <w:pPr>
              <w:pStyle w:val="Textoindependiente"/>
              <w:numPr>
                <w:ilvl w:val="0"/>
                <w:numId w:val="8"/>
              </w:numPr>
              <w:jc w:val="both"/>
              <w:rPr>
                <w:b/>
                <w:noProof/>
                <w:sz w:val="18"/>
                <w:szCs w:val="18"/>
                <w:lang w:val="es-ES"/>
              </w:rPr>
            </w:pPr>
            <w:r w:rsidRPr="00E77ECE">
              <w:rPr>
                <w:b/>
                <w:noProof/>
                <w:sz w:val="18"/>
                <w:szCs w:val="18"/>
                <w:lang w:val="es-ES"/>
              </w:rPr>
              <w:t>Obras auxiliares que sean precisas realizar como consecuencia exclusivamente de la actuación subvencionada, tales como pintura, carpintería, albañilería entre otras, siempre que se realicen en las mismas condiciones que estaban en su origen.</w:t>
            </w:r>
          </w:p>
        </w:tc>
      </w:tr>
      <w:tr w:rsidR="006C2C35" w:rsidRPr="00B00852" w14:paraId="0146ED90" w14:textId="77777777" w:rsidTr="004E59D4">
        <w:trPr>
          <w:trHeight w:val="567"/>
        </w:trPr>
        <w:tc>
          <w:tcPr>
            <w:tcW w:w="10223" w:type="dxa"/>
            <w:vAlign w:val="center"/>
          </w:tcPr>
          <w:p w14:paraId="6CA49722" w14:textId="3BECFA8F" w:rsidR="00CD0C81" w:rsidRPr="00E77ECE" w:rsidRDefault="00CD0C81" w:rsidP="00350304">
            <w:pPr>
              <w:pStyle w:val="Textoindependiente"/>
              <w:numPr>
                <w:ilvl w:val="0"/>
                <w:numId w:val="8"/>
              </w:numPr>
              <w:jc w:val="both"/>
              <w:rPr>
                <w:b/>
                <w:noProof/>
                <w:sz w:val="18"/>
                <w:szCs w:val="18"/>
                <w:lang w:val="es-ES"/>
              </w:rPr>
            </w:pPr>
            <w:r w:rsidRPr="00E77ECE">
              <w:rPr>
                <w:b/>
                <w:noProof/>
                <w:sz w:val="18"/>
                <w:szCs w:val="18"/>
                <w:lang w:val="es-ES"/>
              </w:rPr>
              <w:t>Instalación de puertas con cerradura de doble apertura (interior y exterior) para evitar encierros, instalación de puertas automáticas, instalación de tarjeta de proximidad en la puerta de acceso a la vivienda, instalación de recordatorios sonoros y/o sistemas de automatización de apertura mediante mando a distancia u otro dispositivo.</w:t>
            </w:r>
          </w:p>
        </w:tc>
      </w:tr>
      <w:tr w:rsidR="006C2C35" w:rsidRPr="00B00852" w14:paraId="174E528C" w14:textId="77777777" w:rsidTr="004E59D4">
        <w:trPr>
          <w:trHeight w:val="567"/>
        </w:trPr>
        <w:tc>
          <w:tcPr>
            <w:tcW w:w="10223" w:type="dxa"/>
            <w:vAlign w:val="center"/>
          </w:tcPr>
          <w:p w14:paraId="3F4D65FC" w14:textId="25F0B9E1" w:rsidR="00CD0C81" w:rsidRPr="00E77ECE" w:rsidRDefault="00CD0C81" w:rsidP="00350304">
            <w:pPr>
              <w:pStyle w:val="Prrafodelista"/>
              <w:numPr>
                <w:ilvl w:val="0"/>
                <w:numId w:val="8"/>
              </w:numPr>
              <w:jc w:val="both"/>
              <w:rPr>
                <w:b/>
                <w:noProof/>
                <w:sz w:val="18"/>
                <w:szCs w:val="18"/>
                <w:lang w:val="es-ES"/>
              </w:rPr>
            </w:pPr>
            <w:r w:rsidRPr="00E77ECE">
              <w:rPr>
                <w:b/>
                <w:noProof/>
                <w:sz w:val="18"/>
                <w:szCs w:val="18"/>
                <w:lang w:val="es-ES"/>
              </w:rPr>
              <w:t>Instalación de sistemas de aviso y señalización en la vivienda, visuales, sonoros, táctiles o por vibración, según corresponda con la capacidad funcional de la persona.</w:t>
            </w:r>
          </w:p>
        </w:tc>
      </w:tr>
      <w:tr w:rsidR="006C2C35" w:rsidRPr="00B00852" w14:paraId="65B9B3BB" w14:textId="77777777" w:rsidTr="004E59D4">
        <w:trPr>
          <w:trHeight w:val="567"/>
        </w:trPr>
        <w:tc>
          <w:tcPr>
            <w:tcW w:w="10223" w:type="dxa"/>
          </w:tcPr>
          <w:p w14:paraId="15FCF20C" w14:textId="77777777" w:rsidR="00CD0C81" w:rsidRPr="00E77ECE" w:rsidRDefault="00CD0C81" w:rsidP="00350304">
            <w:pPr>
              <w:pStyle w:val="Prrafodelista"/>
              <w:numPr>
                <w:ilvl w:val="0"/>
                <w:numId w:val="8"/>
              </w:numPr>
              <w:jc w:val="both"/>
              <w:rPr>
                <w:b/>
                <w:noProof/>
                <w:sz w:val="18"/>
                <w:szCs w:val="18"/>
                <w:lang w:val="es-ES"/>
              </w:rPr>
            </w:pPr>
            <w:r w:rsidRPr="00E77ECE">
              <w:rPr>
                <w:b/>
                <w:noProof/>
                <w:sz w:val="18"/>
                <w:szCs w:val="18"/>
                <w:lang w:val="es-ES"/>
              </w:rPr>
              <w:t xml:space="preserve">Instalación/adaptación de la ubicación de los enchufes, pulsadores, sistemas de iluminación, sensores de presencia, así como el cambio de altura/ubicación de porteros electrónicos o videoporteros. Sistemas de seguridad y alarma, tales como de detección de caídas; mejora de </w:t>
            </w:r>
          </w:p>
          <w:p w14:paraId="45519479" w14:textId="4066E296" w:rsidR="00CD0C81" w:rsidRPr="00E77ECE" w:rsidRDefault="00CD0C81" w:rsidP="00350304">
            <w:pPr>
              <w:pStyle w:val="Prrafodelista"/>
              <w:ind w:left="720"/>
              <w:jc w:val="both"/>
              <w:rPr>
                <w:b/>
                <w:noProof/>
                <w:sz w:val="18"/>
                <w:szCs w:val="18"/>
                <w:lang w:val="es-ES"/>
              </w:rPr>
            </w:pPr>
            <w:r w:rsidRPr="00E77ECE">
              <w:rPr>
                <w:b/>
                <w:noProof/>
                <w:sz w:val="18"/>
                <w:szCs w:val="18"/>
                <w:lang w:val="es-ES"/>
              </w:rPr>
              <w:t>instalaciones de luz en la vivienda con sistema de regulador de intensidad, así como enchufes con cortacorrientes para las personas con discapacidad intelectual.</w:t>
            </w:r>
          </w:p>
        </w:tc>
      </w:tr>
      <w:tr w:rsidR="006C2C35" w:rsidRPr="00B00852" w14:paraId="02CAE9F1" w14:textId="77777777" w:rsidTr="004E59D4">
        <w:trPr>
          <w:trHeight w:val="567"/>
        </w:trPr>
        <w:tc>
          <w:tcPr>
            <w:tcW w:w="10223" w:type="dxa"/>
            <w:vAlign w:val="center"/>
          </w:tcPr>
          <w:p w14:paraId="123127A7" w14:textId="21CEBB3C" w:rsidR="00CD0C81" w:rsidRPr="00E77ECE" w:rsidRDefault="00CD0C81" w:rsidP="00350304">
            <w:pPr>
              <w:pStyle w:val="Textoindependiente"/>
              <w:numPr>
                <w:ilvl w:val="0"/>
                <w:numId w:val="8"/>
              </w:numPr>
              <w:jc w:val="both"/>
              <w:rPr>
                <w:b/>
                <w:bCs/>
                <w:noProof/>
                <w:sz w:val="18"/>
                <w:szCs w:val="18"/>
                <w:lang w:val="es-ES"/>
              </w:rPr>
            </w:pPr>
            <w:r w:rsidRPr="00E77ECE">
              <w:rPr>
                <w:rFonts w:cstheme="minorHAnsi"/>
                <w:b/>
                <w:bCs/>
                <w:sz w:val="18"/>
                <w:szCs w:val="18"/>
                <w:lang w:val="es-ES"/>
              </w:rPr>
              <w:lastRenderedPageBreak/>
              <w:t>Instalación/adaptación de barras, pasamanos, salva escaleras, rampas interiores y otros elementos de ayuda para la movilidad. Cualquier otro que contribuya a la mejora de la accesibilidad o supresión de barreras arquitectónicas, favorezcan a la autonomía en otras situaciones de discapacidad dentro del hogar y tengan el informe favorable de los técnicos municipales.</w:t>
            </w:r>
          </w:p>
        </w:tc>
      </w:tr>
      <w:tr w:rsidR="006C2C35" w:rsidRPr="00B00852" w14:paraId="53BBC14D" w14:textId="77777777" w:rsidTr="004E59D4">
        <w:trPr>
          <w:trHeight w:val="567"/>
        </w:trPr>
        <w:tc>
          <w:tcPr>
            <w:tcW w:w="10223" w:type="dxa"/>
            <w:vAlign w:val="center"/>
          </w:tcPr>
          <w:p w14:paraId="138440EF" w14:textId="479BEAF7" w:rsidR="00CD0C81" w:rsidRPr="00E77ECE" w:rsidRDefault="00CD0C81" w:rsidP="00350304">
            <w:pPr>
              <w:pStyle w:val="Textoindependiente"/>
              <w:numPr>
                <w:ilvl w:val="0"/>
                <w:numId w:val="8"/>
              </w:numPr>
              <w:jc w:val="both"/>
              <w:rPr>
                <w:b/>
                <w:noProof/>
                <w:sz w:val="18"/>
                <w:szCs w:val="18"/>
                <w:lang w:val="es-ES"/>
              </w:rPr>
            </w:pPr>
            <w:r w:rsidRPr="00E77ECE">
              <w:rPr>
                <w:rFonts w:cstheme="minorHAnsi"/>
                <w:b/>
                <w:bCs/>
                <w:sz w:val="18"/>
                <w:szCs w:val="18"/>
                <w:lang w:val="es-ES"/>
              </w:rPr>
              <w:t>Adecuación de pavimentos para limitar riesgo de resbalamiento, prevención de caídas y facilitar el desplazamiento a personas con limitaciones de</w:t>
            </w:r>
            <w:r w:rsidR="00A27EAD" w:rsidRPr="00E77ECE">
              <w:rPr>
                <w:rFonts w:cstheme="minorHAnsi"/>
                <w:b/>
                <w:bCs/>
                <w:sz w:val="18"/>
                <w:szCs w:val="18"/>
                <w:lang w:val="es-ES"/>
              </w:rPr>
              <w:t xml:space="preserve"> </w:t>
            </w:r>
            <w:r w:rsidRPr="00E77ECE">
              <w:rPr>
                <w:rFonts w:cstheme="minorHAnsi"/>
                <w:b/>
                <w:bCs/>
                <w:sz w:val="18"/>
                <w:szCs w:val="18"/>
                <w:lang w:val="es-ES"/>
              </w:rPr>
              <w:t>movilidad.</w:t>
            </w:r>
          </w:p>
        </w:tc>
      </w:tr>
      <w:bookmarkEnd w:id="5"/>
    </w:tbl>
    <w:p w14:paraId="5099AC33" w14:textId="19F55B90" w:rsidR="00096D7A" w:rsidRDefault="00096D7A" w:rsidP="00CA3A31">
      <w:pPr>
        <w:pStyle w:val="Textoindependiente"/>
        <w:jc w:val="both"/>
        <w:rPr>
          <w:b/>
          <w:sz w:val="20"/>
          <w:lang w:val="es-ES"/>
        </w:rPr>
      </w:pPr>
    </w:p>
    <w:p w14:paraId="327A6EBF" w14:textId="77777777" w:rsidR="00A27EAD" w:rsidRDefault="00A27EAD" w:rsidP="00CA3A31">
      <w:pPr>
        <w:pStyle w:val="Textoindependiente"/>
        <w:jc w:val="both"/>
        <w:rPr>
          <w:b/>
          <w:sz w:val="20"/>
          <w:lang w:val="es-ES"/>
        </w:rPr>
      </w:pPr>
    </w:p>
    <w:p w14:paraId="0023B66B" w14:textId="77777777" w:rsidR="007C1F31" w:rsidRDefault="007C1F31" w:rsidP="00CA3A31">
      <w:pPr>
        <w:pStyle w:val="Textoindependiente"/>
        <w:jc w:val="both"/>
        <w:rPr>
          <w:b/>
          <w:sz w:val="20"/>
          <w:lang w:val="es-ES"/>
        </w:rPr>
      </w:pPr>
    </w:p>
    <w:tbl>
      <w:tblPr>
        <w:tblStyle w:val="Tablaconcuadrcula"/>
        <w:tblW w:w="10223" w:type="dxa"/>
        <w:tblInd w:w="-5" w:type="dxa"/>
        <w:tblLook w:val="04A0" w:firstRow="1" w:lastRow="0" w:firstColumn="1" w:lastColumn="0" w:noHBand="0" w:noVBand="1"/>
      </w:tblPr>
      <w:tblGrid>
        <w:gridCol w:w="10223"/>
      </w:tblGrid>
      <w:tr w:rsidR="00276F18" w:rsidRPr="00B00852" w14:paraId="7DFE3217" w14:textId="77777777" w:rsidTr="004E59D4">
        <w:trPr>
          <w:trHeight w:val="284"/>
        </w:trPr>
        <w:tc>
          <w:tcPr>
            <w:tcW w:w="10223" w:type="dxa"/>
            <w:shd w:val="clear" w:color="auto" w:fill="002060"/>
          </w:tcPr>
          <w:p w14:paraId="6DC01BFA" w14:textId="2E3DB97B" w:rsidR="00276F18" w:rsidRDefault="00E77ECE" w:rsidP="0065377B">
            <w:pPr>
              <w:pStyle w:val="Textoindependiente"/>
              <w:jc w:val="both"/>
              <w:rPr>
                <w:b/>
                <w:sz w:val="20"/>
                <w:lang w:val="es-ES"/>
              </w:rPr>
            </w:pPr>
            <w:r w:rsidRPr="004E59D4">
              <w:rPr>
                <w:b/>
                <w:color w:val="FFFFFF" w:themeColor="background1"/>
                <w:sz w:val="20"/>
                <w:szCs w:val="20"/>
                <w:lang w:val="es-ES"/>
              </w:rPr>
              <w:t>6</w:t>
            </w:r>
            <w:r w:rsidR="00276F18" w:rsidRPr="004E59D4">
              <w:rPr>
                <w:b/>
                <w:color w:val="FFFFFF" w:themeColor="background1"/>
                <w:sz w:val="20"/>
                <w:szCs w:val="20"/>
                <w:lang w:val="es-ES"/>
              </w:rPr>
              <w:t>.- TIPOLOG</w:t>
            </w:r>
            <w:r w:rsidRPr="004E59D4">
              <w:rPr>
                <w:b/>
                <w:color w:val="FFFFFF" w:themeColor="background1"/>
                <w:sz w:val="20"/>
                <w:szCs w:val="20"/>
                <w:lang w:val="es-ES"/>
              </w:rPr>
              <w:t>Í</w:t>
            </w:r>
            <w:r w:rsidR="00276F18" w:rsidRPr="004E59D4">
              <w:rPr>
                <w:b/>
                <w:color w:val="FFFFFF" w:themeColor="background1"/>
                <w:sz w:val="20"/>
                <w:szCs w:val="20"/>
                <w:lang w:val="es-ES"/>
              </w:rPr>
              <w:t>A DE ACTUACI</w:t>
            </w:r>
            <w:r w:rsidRPr="004E59D4">
              <w:rPr>
                <w:b/>
                <w:color w:val="FFFFFF" w:themeColor="background1"/>
                <w:sz w:val="20"/>
                <w:szCs w:val="20"/>
                <w:lang w:val="es-ES"/>
              </w:rPr>
              <w:t>Ó</w:t>
            </w:r>
            <w:r w:rsidR="00276F18" w:rsidRPr="004E59D4">
              <w:rPr>
                <w:b/>
                <w:color w:val="FFFFFF" w:themeColor="background1"/>
                <w:sz w:val="20"/>
                <w:szCs w:val="20"/>
                <w:lang w:val="es-ES"/>
              </w:rPr>
              <w:t xml:space="preserve">N – </w:t>
            </w:r>
            <w:r w:rsidR="00962753" w:rsidRPr="004E59D4">
              <w:rPr>
                <w:b/>
                <w:color w:val="FFFFFF" w:themeColor="background1"/>
                <w:sz w:val="20"/>
                <w:szCs w:val="20"/>
                <w:lang w:val="es-ES"/>
              </w:rPr>
              <w:t>AYUDAS PRODUCTO</w:t>
            </w:r>
            <w:r w:rsidR="00276F18" w:rsidRPr="004E59D4">
              <w:rPr>
                <w:b/>
                <w:color w:val="FFFFFF" w:themeColor="background1"/>
                <w:sz w:val="20"/>
                <w:szCs w:val="20"/>
                <w:lang w:val="es-ES"/>
              </w:rPr>
              <w:t xml:space="preserve"> DE APOYO</w:t>
            </w:r>
          </w:p>
        </w:tc>
      </w:tr>
      <w:tr w:rsidR="00276F18" w:rsidRPr="00B00852" w14:paraId="72C93D8A" w14:textId="77777777" w:rsidTr="004E59D4">
        <w:trPr>
          <w:trHeight w:val="567"/>
        </w:trPr>
        <w:tc>
          <w:tcPr>
            <w:tcW w:w="10223" w:type="dxa"/>
            <w:vAlign w:val="center"/>
          </w:tcPr>
          <w:p w14:paraId="437ECE9D" w14:textId="364794BC" w:rsidR="00276F18" w:rsidRPr="00E77ECE" w:rsidRDefault="00276F18" w:rsidP="00276F18">
            <w:pPr>
              <w:pStyle w:val="Prrafodelista"/>
              <w:numPr>
                <w:ilvl w:val="0"/>
                <w:numId w:val="8"/>
              </w:numPr>
              <w:jc w:val="both"/>
              <w:rPr>
                <w:b/>
                <w:sz w:val="18"/>
                <w:szCs w:val="18"/>
                <w:lang w:val="es-ES"/>
              </w:rPr>
            </w:pPr>
            <w:r w:rsidRPr="00E77ECE">
              <w:rPr>
                <w:b/>
                <w:sz w:val="18"/>
                <w:szCs w:val="18"/>
                <w:lang w:val="es-ES"/>
              </w:rPr>
              <w:t>Alimentación y tareas domésticas (comer, limpieza y mantenimiento de la casa, cocinar y preparar alimentos, beber, lavar la vajilla, coser y mantener la ropa).</w:t>
            </w:r>
          </w:p>
        </w:tc>
      </w:tr>
      <w:tr w:rsidR="00276F18" w:rsidRPr="00B00852" w14:paraId="2AEED318" w14:textId="77777777" w:rsidTr="004E59D4">
        <w:trPr>
          <w:trHeight w:val="567"/>
        </w:trPr>
        <w:tc>
          <w:tcPr>
            <w:tcW w:w="10223" w:type="dxa"/>
            <w:vAlign w:val="center"/>
          </w:tcPr>
          <w:p w14:paraId="2D4AD58A" w14:textId="1C031137" w:rsidR="00276F18" w:rsidRPr="00E77ECE" w:rsidRDefault="00276F18" w:rsidP="0065377B">
            <w:pPr>
              <w:pStyle w:val="Textoindependiente"/>
              <w:numPr>
                <w:ilvl w:val="0"/>
                <w:numId w:val="8"/>
              </w:numPr>
              <w:jc w:val="both"/>
              <w:rPr>
                <w:b/>
                <w:sz w:val="18"/>
                <w:szCs w:val="18"/>
                <w:lang w:val="es-ES"/>
              </w:rPr>
            </w:pPr>
            <w:r w:rsidRPr="00E77ECE">
              <w:rPr>
                <w:b/>
                <w:sz w:val="18"/>
                <w:szCs w:val="18"/>
                <w:lang w:val="es-ES"/>
              </w:rPr>
              <w:t>Aseo y cuidado personal (vestirse y calzarse, bañarse, ducharse, incontinencia, cuidado de pelo, uñas, piel y dientes, mantenimiento de la salud, orinar, defecar e higiene íntima)</w:t>
            </w:r>
          </w:p>
        </w:tc>
      </w:tr>
      <w:tr w:rsidR="00276F18" w:rsidRPr="00B00852" w14:paraId="53DF854E" w14:textId="77777777" w:rsidTr="004E59D4">
        <w:trPr>
          <w:trHeight w:val="567"/>
        </w:trPr>
        <w:tc>
          <w:tcPr>
            <w:tcW w:w="10223" w:type="dxa"/>
            <w:vAlign w:val="center"/>
          </w:tcPr>
          <w:p w14:paraId="27250FE5" w14:textId="268568D2" w:rsidR="00276F18" w:rsidRPr="00E77ECE" w:rsidRDefault="00276F18" w:rsidP="0065377B">
            <w:pPr>
              <w:pStyle w:val="Textoindependiente"/>
              <w:numPr>
                <w:ilvl w:val="0"/>
                <w:numId w:val="8"/>
              </w:numPr>
              <w:jc w:val="both"/>
              <w:rPr>
                <w:b/>
                <w:bCs/>
                <w:sz w:val="18"/>
                <w:szCs w:val="18"/>
                <w:lang w:val="es-ES"/>
              </w:rPr>
            </w:pPr>
            <w:r w:rsidRPr="00E77ECE">
              <w:rPr>
                <w:rFonts w:cstheme="minorHAnsi"/>
                <w:b/>
                <w:bCs/>
                <w:sz w:val="18"/>
                <w:szCs w:val="18"/>
                <w:lang w:val="es-ES"/>
              </w:rPr>
              <w:t>Comunicación, aprendizaje y empleo (acceso al ordenador y otros dispositivos, audición, teléfonos, visión, alarmas, localización, lectura, dibujo y escritura).</w:t>
            </w:r>
          </w:p>
        </w:tc>
      </w:tr>
      <w:tr w:rsidR="00276F18" w:rsidRPr="00B00852" w14:paraId="3147093D" w14:textId="77777777" w:rsidTr="004E59D4">
        <w:trPr>
          <w:trHeight w:val="567"/>
        </w:trPr>
        <w:tc>
          <w:tcPr>
            <w:tcW w:w="10223" w:type="dxa"/>
            <w:vAlign w:val="center"/>
          </w:tcPr>
          <w:p w14:paraId="4109D542" w14:textId="3B388001" w:rsidR="00276F18" w:rsidRPr="00E77ECE" w:rsidRDefault="00276F18" w:rsidP="0065377B">
            <w:pPr>
              <w:pStyle w:val="Textoindependiente"/>
              <w:numPr>
                <w:ilvl w:val="0"/>
                <w:numId w:val="8"/>
              </w:numPr>
              <w:jc w:val="both"/>
              <w:rPr>
                <w:b/>
                <w:sz w:val="18"/>
                <w:szCs w:val="18"/>
                <w:lang w:val="es-ES"/>
              </w:rPr>
            </w:pPr>
            <w:r w:rsidRPr="00E77ECE">
              <w:rPr>
                <w:rFonts w:cstheme="minorHAnsi"/>
                <w:b/>
                <w:bCs/>
                <w:sz w:val="18"/>
                <w:szCs w:val="18"/>
                <w:lang w:val="es-ES"/>
              </w:rPr>
              <w:t>Dispositivo de comunicación electrónica alternativa y aumentativa (CAA).</w:t>
            </w:r>
          </w:p>
        </w:tc>
      </w:tr>
      <w:tr w:rsidR="008E4D31" w:rsidRPr="009E0628" w14:paraId="58B4B27B" w14:textId="77777777" w:rsidTr="004E59D4">
        <w:trPr>
          <w:trHeight w:val="567"/>
        </w:trPr>
        <w:tc>
          <w:tcPr>
            <w:tcW w:w="10223" w:type="dxa"/>
            <w:vAlign w:val="center"/>
          </w:tcPr>
          <w:p w14:paraId="60F2ABC6" w14:textId="2FE42EDA" w:rsidR="008E4D31" w:rsidRPr="00E77ECE" w:rsidRDefault="008E4D31" w:rsidP="0065377B">
            <w:pPr>
              <w:pStyle w:val="Textoindependiente"/>
              <w:numPr>
                <w:ilvl w:val="0"/>
                <w:numId w:val="8"/>
              </w:numPr>
              <w:jc w:val="both"/>
              <w:rPr>
                <w:rFonts w:cstheme="minorHAnsi"/>
                <w:b/>
                <w:bCs/>
                <w:sz w:val="18"/>
                <w:szCs w:val="18"/>
                <w:lang w:val="es-ES"/>
              </w:rPr>
            </w:pPr>
            <w:r>
              <w:rPr>
                <w:rFonts w:cstheme="minorHAnsi"/>
                <w:b/>
                <w:bCs/>
                <w:sz w:val="18"/>
                <w:szCs w:val="18"/>
                <w:lang w:val="es-ES"/>
              </w:rPr>
              <w:t>Audífonos</w:t>
            </w:r>
          </w:p>
        </w:tc>
      </w:tr>
      <w:tr w:rsidR="00276F18" w:rsidRPr="00B00852" w14:paraId="0C23EB77" w14:textId="77777777" w:rsidTr="004E59D4">
        <w:trPr>
          <w:trHeight w:val="567"/>
        </w:trPr>
        <w:tc>
          <w:tcPr>
            <w:tcW w:w="10223" w:type="dxa"/>
            <w:vAlign w:val="center"/>
          </w:tcPr>
          <w:p w14:paraId="0D3A2ED9" w14:textId="3AE23353" w:rsidR="00276F18" w:rsidRPr="00E77ECE" w:rsidRDefault="00276F18" w:rsidP="0065377B">
            <w:pPr>
              <w:pStyle w:val="Prrafodelista"/>
              <w:numPr>
                <w:ilvl w:val="0"/>
                <w:numId w:val="8"/>
              </w:numPr>
              <w:spacing w:line="360" w:lineRule="auto"/>
              <w:jc w:val="both"/>
              <w:rPr>
                <w:b/>
                <w:sz w:val="18"/>
                <w:szCs w:val="18"/>
                <w:lang w:val="es-ES"/>
              </w:rPr>
            </w:pPr>
            <w:r w:rsidRPr="00E77ECE">
              <w:rPr>
                <w:b/>
                <w:sz w:val="18"/>
                <w:szCs w:val="18"/>
                <w:lang w:val="es-ES"/>
              </w:rPr>
              <w:t>Piezas adicionales, para la conservación del implante coclear (batería, cables, antenas, y/o reparaciones del procesador).</w:t>
            </w:r>
          </w:p>
        </w:tc>
      </w:tr>
      <w:tr w:rsidR="00276F18" w:rsidRPr="00B00852" w14:paraId="5E78440E" w14:textId="77777777" w:rsidTr="004E59D4">
        <w:trPr>
          <w:trHeight w:val="567"/>
        </w:trPr>
        <w:tc>
          <w:tcPr>
            <w:tcW w:w="10223" w:type="dxa"/>
            <w:vAlign w:val="center"/>
          </w:tcPr>
          <w:p w14:paraId="590CE349" w14:textId="2A1D6A12" w:rsidR="00276F18" w:rsidRPr="00E77ECE" w:rsidRDefault="00276F18" w:rsidP="0065377B">
            <w:pPr>
              <w:pStyle w:val="Textoindependiente"/>
              <w:numPr>
                <w:ilvl w:val="0"/>
                <w:numId w:val="8"/>
              </w:numPr>
              <w:jc w:val="both"/>
              <w:rPr>
                <w:b/>
                <w:bCs/>
                <w:sz w:val="18"/>
                <w:szCs w:val="18"/>
                <w:lang w:val="es-ES"/>
              </w:rPr>
            </w:pPr>
            <w:r w:rsidRPr="00E77ECE">
              <w:rPr>
                <w:b/>
                <w:bCs/>
                <w:sz w:val="18"/>
                <w:szCs w:val="18"/>
                <w:lang w:val="es-ES"/>
              </w:rPr>
              <w:t>Instalación y/u obras de sistema de alarma para la vivienda habitual del solicitante con discapacidad auditiva, mediante un sistema de indicador luminosos de llamadas o avisadores luminosos de timbre o telefonillo.</w:t>
            </w:r>
          </w:p>
        </w:tc>
      </w:tr>
      <w:tr w:rsidR="00276F18" w:rsidRPr="00B00852" w14:paraId="5C0BAE2C" w14:textId="77777777" w:rsidTr="004E59D4">
        <w:trPr>
          <w:trHeight w:val="567"/>
        </w:trPr>
        <w:tc>
          <w:tcPr>
            <w:tcW w:w="10223" w:type="dxa"/>
            <w:vAlign w:val="center"/>
          </w:tcPr>
          <w:p w14:paraId="46D7B370" w14:textId="67206BCC" w:rsidR="00276F18" w:rsidRPr="00E77ECE" w:rsidRDefault="00276F18" w:rsidP="0065377B">
            <w:pPr>
              <w:pStyle w:val="Textoindependiente"/>
              <w:numPr>
                <w:ilvl w:val="0"/>
                <w:numId w:val="8"/>
              </w:numPr>
              <w:jc w:val="both"/>
              <w:rPr>
                <w:rFonts w:cstheme="minorHAnsi"/>
                <w:b/>
                <w:bCs/>
                <w:sz w:val="18"/>
                <w:szCs w:val="18"/>
                <w:lang w:val="es-ES"/>
              </w:rPr>
            </w:pPr>
            <w:r w:rsidRPr="00E77ECE">
              <w:rPr>
                <w:rFonts w:cstheme="minorHAnsi"/>
                <w:b/>
                <w:bCs/>
                <w:sz w:val="18"/>
                <w:szCs w:val="18"/>
                <w:lang w:val="es-ES"/>
              </w:rPr>
              <w:t>Movilidad y manipulación (cambio de postura y transferencia de giro, productos para caminar, sillas de ruedas, grúas, otros dispositivos de desplazamiento, manipulación y sillas de paseo infantiles).</w:t>
            </w:r>
          </w:p>
        </w:tc>
      </w:tr>
      <w:tr w:rsidR="00276F18" w:rsidRPr="00B00852" w14:paraId="0AEBF818" w14:textId="77777777" w:rsidTr="004E59D4">
        <w:trPr>
          <w:trHeight w:val="567"/>
        </w:trPr>
        <w:tc>
          <w:tcPr>
            <w:tcW w:w="10223" w:type="dxa"/>
            <w:vAlign w:val="center"/>
          </w:tcPr>
          <w:p w14:paraId="4725A9B2" w14:textId="4BDB047C" w:rsidR="00276F18" w:rsidRPr="00E77ECE" w:rsidRDefault="00276F18" w:rsidP="0065377B">
            <w:pPr>
              <w:pStyle w:val="Textoindependiente"/>
              <w:numPr>
                <w:ilvl w:val="0"/>
                <w:numId w:val="8"/>
              </w:numPr>
              <w:jc w:val="both"/>
              <w:rPr>
                <w:b/>
                <w:noProof/>
                <w:sz w:val="18"/>
                <w:szCs w:val="18"/>
                <w:lang w:val="es-ES"/>
              </w:rPr>
            </w:pPr>
            <w:r w:rsidRPr="00E77ECE">
              <w:rPr>
                <w:b/>
                <w:noProof/>
                <w:sz w:val="18"/>
                <w:szCs w:val="18"/>
                <w:lang w:val="es-ES"/>
              </w:rPr>
              <w:t>Equipos posturales, elevadores de bañera, sillas especiales de ducha y grúas.</w:t>
            </w:r>
          </w:p>
        </w:tc>
      </w:tr>
      <w:tr w:rsidR="00276F18" w:rsidRPr="00B00852" w14:paraId="2E632FCB" w14:textId="77777777" w:rsidTr="004E59D4">
        <w:trPr>
          <w:trHeight w:val="567"/>
        </w:trPr>
        <w:tc>
          <w:tcPr>
            <w:tcW w:w="10223" w:type="dxa"/>
            <w:vAlign w:val="center"/>
          </w:tcPr>
          <w:p w14:paraId="19996FD0" w14:textId="1467B640" w:rsidR="00276F18" w:rsidRPr="00E77ECE" w:rsidRDefault="00276F18" w:rsidP="0065377B">
            <w:pPr>
              <w:pStyle w:val="Textoindependiente"/>
              <w:numPr>
                <w:ilvl w:val="0"/>
                <w:numId w:val="8"/>
              </w:numPr>
              <w:jc w:val="both"/>
              <w:rPr>
                <w:b/>
                <w:noProof/>
                <w:sz w:val="18"/>
                <w:szCs w:val="18"/>
                <w:lang w:val="es-ES"/>
              </w:rPr>
            </w:pPr>
            <w:r w:rsidRPr="00E77ECE">
              <w:rPr>
                <w:b/>
                <w:noProof/>
                <w:sz w:val="18"/>
                <w:szCs w:val="18"/>
                <w:lang w:val="es-ES"/>
              </w:rPr>
              <w:t>Camas articuladas (incluido colchón) y colchones antiescaras.</w:t>
            </w:r>
          </w:p>
        </w:tc>
      </w:tr>
      <w:tr w:rsidR="00276F18" w:rsidRPr="00B00852" w14:paraId="18DDD002" w14:textId="77777777" w:rsidTr="004E59D4">
        <w:trPr>
          <w:trHeight w:val="567"/>
        </w:trPr>
        <w:tc>
          <w:tcPr>
            <w:tcW w:w="10223" w:type="dxa"/>
            <w:vAlign w:val="center"/>
          </w:tcPr>
          <w:p w14:paraId="2E2D3F30" w14:textId="5143ED2D" w:rsidR="00276F18" w:rsidRPr="00E77ECE" w:rsidRDefault="00276F18" w:rsidP="0065377B">
            <w:pPr>
              <w:pStyle w:val="Textoindependiente"/>
              <w:numPr>
                <w:ilvl w:val="0"/>
                <w:numId w:val="8"/>
              </w:numPr>
              <w:jc w:val="both"/>
              <w:rPr>
                <w:b/>
                <w:noProof/>
                <w:sz w:val="18"/>
                <w:szCs w:val="18"/>
                <w:lang w:val="es-ES"/>
              </w:rPr>
            </w:pPr>
            <w:r w:rsidRPr="00E77ECE">
              <w:rPr>
                <w:b/>
                <w:noProof/>
                <w:sz w:val="18"/>
                <w:szCs w:val="18"/>
                <w:lang w:val="es-ES"/>
              </w:rPr>
              <w:t>Plataforma o salvaescaleras para la vivienda habitual.</w:t>
            </w:r>
          </w:p>
        </w:tc>
      </w:tr>
      <w:tr w:rsidR="00276F18" w:rsidRPr="00B00852" w14:paraId="57D8F1CA" w14:textId="77777777" w:rsidTr="004E59D4">
        <w:trPr>
          <w:trHeight w:val="567"/>
        </w:trPr>
        <w:tc>
          <w:tcPr>
            <w:tcW w:w="10223" w:type="dxa"/>
            <w:vAlign w:val="center"/>
          </w:tcPr>
          <w:p w14:paraId="10819FB7" w14:textId="29018F7A" w:rsidR="00276F18" w:rsidRPr="00E77ECE" w:rsidRDefault="00276F18" w:rsidP="0065377B">
            <w:pPr>
              <w:pStyle w:val="Prrafodelista"/>
              <w:numPr>
                <w:ilvl w:val="0"/>
                <w:numId w:val="8"/>
              </w:numPr>
              <w:jc w:val="both"/>
              <w:rPr>
                <w:b/>
                <w:noProof/>
                <w:sz w:val="18"/>
                <w:szCs w:val="18"/>
                <w:lang w:val="es-ES"/>
              </w:rPr>
            </w:pPr>
            <w:r w:rsidRPr="00E77ECE">
              <w:rPr>
                <w:b/>
                <w:noProof/>
                <w:sz w:val="18"/>
                <w:szCs w:val="18"/>
                <w:lang w:val="es-ES"/>
              </w:rPr>
              <w:t>Ayudas técnicas para personas con discapacidad visual: lupas manuales o digitales, con o sin filtros; gafas prismáticas o gafas de alta graduación (a partir de 6 dioptrías); termómetro, tensiómetro o glucómetro digital parlante.</w:t>
            </w:r>
          </w:p>
        </w:tc>
      </w:tr>
      <w:tr w:rsidR="00276F18" w:rsidRPr="00B00852" w14:paraId="17AE1A89" w14:textId="77777777" w:rsidTr="004E59D4">
        <w:trPr>
          <w:trHeight w:val="567"/>
        </w:trPr>
        <w:tc>
          <w:tcPr>
            <w:tcW w:w="10223" w:type="dxa"/>
          </w:tcPr>
          <w:p w14:paraId="39F01675" w14:textId="77777777" w:rsidR="000867EC" w:rsidRPr="00E77ECE" w:rsidRDefault="000867EC" w:rsidP="000867EC">
            <w:pPr>
              <w:pStyle w:val="Prrafodelista"/>
              <w:numPr>
                <w:ilvl w:val="0"/>
                <w:numId w:val="8"/>
              </w:numPr>
              <w:rPr>
                <w:b/>
                <w:noProof/>
                <w:sz w:val="18"/>
                <w:szCs w:val="18"/>
                <w:lang w:val="es-ES"/>
              </w:rPr>
            </w:pPr>
            <w:r w:rsidRPr="00E77ECE">
              <w:rPr>
                <w:b/>
                <w:noProof/>
                <w:sz w:val="18"/>
                <w:szCs w:val="18"/>
                <w:lang w:val="es-ES"/>
              </w:rPr>
              <w:t>Transporte privado accesible (reformas en el vehículo, mandos adaptados, productos para el acceso, productos para guardar la silla de ruedas, sistemas de retención de la silla de ruedas y otros dispositivos).</w:t>
            </w:r>
          </w:p>
          <w:p w14:paraId="56EE8696" w14:textId="0BD9B48C" w:rsidR="00276F18" w:rsidRPr="00E77ECE" w:rsidRDefault="00276F18" w:rsidP="0065377B">
            <w:pPr>
              <w:pStyle w:val="Prrafodelista"/>
              <w:ind w:left="720"/>
              <w:jc w:val="both"/>
              <w:rPr>
                <w:b/>
                <w:noProof/>
                <w:sz w:val="18"/>
                <w:szCs w:val="18"/>
                <w:lang w:val="es-ES"/>
              </w:rPr>
            </w:pPr>
          </w:p>
        </w:tc>
      </w:tr>
    </w:tbl>
    <w:p w14:paraId="305E8169" w14:textId="5F67E6A0" w:rsidR="000A1DB8" w:rsidRDefault="000A1DB8" w:rsidP="00CA3A31">
      <w:pPr>
        <w:pStyle w:val="Textoindependiente"/>
        <w:jc w:val="both"/>
        <w:rPr>
          <w:b/>
          <w:sz w:val="20"/>
          <w:lang w:val="es-ES"/>
        </w:rPr>
      </w:pPr>
    </w:p>
    <w:p w14:paraId="30075E85" w14:textId="77777777" w:rsidR="000A1DB8" w:rsidRDefault="000A1DB8">
      <w:pPr>
        <w:rPr>
          <w:b/>
          <w:sz w:val="20"/>
          <w:szCs w:val="16"/>
          <w:lang w:val="es-ES"/>
        </w:rPr>
      </w:pPr>
      <w:r>
        <w:rPr>
          <w:b/>
          <w:sz w:val="20"/>
          <w:lang w:val="es-ES"/>
        </w:rPr>
        <w:br w:type="page"/>
      </w:r>
    </w:p>
    <w:p w14:paraId="02E6CC31" w14:textId="2BDC105E" w:rsidR="00E77ECE" w:rsidRPr="004E59D4" w:rsidRDefault="00E77ECE" w:rsidP="00E77ECE">
      <w:pPr>
        <w:pStyle w:val="Prrafodelista"/>
        <w:shd w:val="clear" w:color="auto" w:fill="002060"/>
        <w:spacing w:before="60" w:after="60"/>
        <w:jc w:val="center"/>
        <w:outlineLvl w:val="0"/>
        <w:rPr>
          <w:rFonts w:asciiTheme="minorHAnsi" w:eastAsia="Times New Roman" w:hAnsiTheme="minorHAnsi" w:cstheme="minorHAnsi"/>
          <w:b/>
          <w:bCs/>
          <w:sz w:val="20"/>
          <w:szCs w:val="20"/>
          <w:lang w:val="es-ES"/>
        </w:rPr>
      </w:pPr>
      <w:bookmarkStart w:id="6" w:name="_Hlk139618439"/>
      <w:proofErr w:type="gramStart"/>
      <w:r w:rsidRPr="004E59D4">
        <w:rPr>
          <w:rFonts w:asciiTheme="minorHAnsi" w:eastAsia="Times New Roman" w:hAnsiTheme="minorHAnsi" w:cstheme="minorHAnsi"/>
          <w:b/>
          <w:bCs/>
          <w:sz w:val="20"/>
          <w:szCs w:val="20"/>
          <w:lang w:val="es-ES"/>
        </w:rPr>
        <w:lastRenderedPageBreak/>
        <w:t>DOCUMENTACIÓN A PRESENTAR</w:t>
      </w:r>
      <w:proofErr w:type="gramEnd"/>
      <w:r w:rsidRPr="004E59D4">
        <w:rPr>
          <w:rFonts w:asciiTheme="minorHAnsi" w:eastAsia="Times New Roman" w:hAnsiTheme="minorHAnsi" w:cstheme="minorHAnsi"/>
          <w:b/>
          <w:bCs/>
          <w:sz w:val="20"/>
          <w:szCs w:val="20"/>
          <w:lang w:val="es-ES"/>
        </w:rPr>
        <w:t xml:space="preserve"> </w:t>
      </w:r>
      <w:r w:rsidR="000E7676">
        <w:rPr>
          <w:rFonts w:asciiTheme="minorHAnsi" w:eastAsia="Times New Roman" w:hAnsiTheme="minorHAnsi" w:cstheme="minorHAnsi"/>
          <w:b/>
          <w:bCs/>
          <w:sz w:val="20"/>
          <w:szCs w:val="20"/>
          <w:lang w:val="es-ES"/>
        </w:rPr>
        <w:t xml:space="preserve">CON LA SOLICITUD </w:t>
      </w:r>
      <w:r w:rsidRPr="004E59D4">
        <w:rPr>
          <w:rFonts w:asciiTheme="minorHAnsi" w:eastAsia="Times New Roman" w:hAnsiTheme="minorHAnsi" w:cstheme="minorHAnsi"/>
          <w:b/>
          <w:bCs/>
          <w:sz w:val="20"/>
          <w:szCs w:val="20"/>
          <w:lang w:val="es-ES"/>
        </w:rPr>
        <w:t>POR TODOS LOS MIEMBROS DE LA UNIDAD DE CONVIVENCIA (MAYORES 18 AÑOS Y EMANCIPADOS)</w:t>
      </w:r>
    </w:p>
    <w:bookmarkEnd w:id="6"/>
    <w:p w14:paraId="52A8960A" w14:textId="599CDA6D" w:rsidR="000A1DB8" w:rsidRDefault="00E77ECE" w:rsidP="00E77ECE">
      <w:pPr>
        <w:jc w:val="both"/>
        <w:rPr>
          <w:rFonts w:cstheme="minorHAnsi"/>
          <w:b/>
          <w:bCs/>
          <w:sz w:val="18"/>
          <w:szCs w:val="18"/>
          <w:lang w:val="es-ES"/>
        </w:rPr>
      </w:pPr>
      <w:r w:rsidRPr="00E77ECE">
        <w:rPr>
          <w:rFonts w:cstheme="minorHAnsi"/>
          <w:b/>
          <w:bCs/>
          <w:sz w:val="18"/>
          <w:szCs w:val="18"/>
          <w:u w:val="single"/>
          <w:lang w:val="es-ES"/>
        </w:rPr>
        <w:t>DEBERÁN APORTAR LOS SIGUIENTES DOCUMENTOS JUNTO CON LA SOLICITUD</w:t>
      </w:r>
      <w:r w:rsidRPr="00E77ECE">
        <w:rPr>
          <w:rFonts w:cstheme="minorHAnsi"/>
          <w:b/>
          <w:bCs/>
          <w:sz w:val="18"/>
          <w:szCs w:val="18"/>
          <w:lang w:val="es-ES"/>
        </w:rPr>
        <w:t>:</w:t>
      </w:r>
    </w:p>
    <w:p w14:paraId="18BC7802" w14:textId="77777777" w:rsidR="007C1F31" w:rsidRDefault="007C1F31" w:rsidP="00E77ECE">
      <w:pPr>
        <w:jc w:val="both"/>
        <w:rPr>
          <w:rFonts w:cstheme="minorHAnsi"/>
          <w:b/>
          <w:bCs/>
          <w:sz w:val="18"/>
          <w:szCs w:val="18"/>
          <w:lang w:val="es-ES"/>
        </w:rPr>
      </w:pPr>
    </w:p>
    <w:p w14:paraId="57AF8658" w14:textId="3CC7A8EE" w:rsidR="00E77ECE" w:rsidRPr="00E77ECE" w:rsidRDefault="00E77ECE" w:rsidP="00E77ECE">
      <w:pPr>
        <w:jc w:val="both"/>
        <w:rPr>
          <w:rFonts w:cstheme="minorHAnsi"/>
          <w:b/>
          <w:bCs/>
          <w:sz w:val="18"/>
          <w:szCs w:val="18"/>
          <w:lang w:val="es-ES"/>
        </w:rPr>
      </w:pPr>
      <w:r w:rsidRPr="00E77ECE">
        <w:rPr>
          <w:rFonts w:cstheme="minorHAnsi"/>
          <w:sz w:val="18"/>
          <w:szCs w:val="18"/>
          <w:lang w:val="es-ES"/>
        </w:rPr>
        <w:t>- El certificado bancario y saldo medio último trimestre acreditativo del solicitante, documento titularidad cuenta bancaria y documentación de los movimientos bancarios de depósitos en cuentas corrientes o de ahorro de todos los miembros de la unidad de convivencia que sean titulares de depósitos bancarios del último trimestre a fecha de presentación de solicitud (</w:t>
      </w:r>
      <w:r w:rsidRPr="00E77ECE">
        <w:rPr>
          <w:rFonts w:cstheme="minorHAnsi"/>
          <w:b/>
          <w:bCs/>
          <w:sz w:val="18"/>
          <w:szCs w:val="18"/>
          <w:lang w:val="es-ES"/>
        </w:rPr>
        <w:t>Art. 11 de la Ordenanza de Servicios Sociales de prestaciones sociales de carácter económico publicado en BOCM de fecha 25 de enero de 2024 Núm.21).</w:t>
      </w:r>
    </w:p>
    <w:p w14:paraId="03C1BB09" w14:textId="1969B5AA" w:rsidR="00E77ECE" w:rsidRPr="00E77ECE" w:rsidRDefault="00E77ECE" w:rsidP="00E77ECE">
      <w:pPr>
        <w:jc w:val="both"/>
        <w:rPr>
          <w:rFonts w:cstheme="minorHAnsi"/>
          <w:sz w:val="18"/>
          <w:szCs w:val="18"/>
          <w:lang w:val="es-ES"/>
        </w:rPr>
      </w:pPr>
      <w:r w:rsidRPr="00E77ECE">
        <w:rPr>
          <w:rFonts w:cstheme="minorHAnsi"/>
          <w:sz w:val="18"/>
          <w:szCs w:val="18"/>
          <w:lang w:val="es-ES"/>
        </w:rPr>
        <w:t>- Justificante de gasto de vivienda: exclusivamente se considerarán los justificantes de gasto de alquiler o hipoteca (contrato alquiler, 3 últimos recibos pag</w:t>
      </w:r>
      <w:r w:rsidR="0047335E">
        <w:rPr>
          <w:rFonts w:cstheme="minorHAnsi"/>
          <w:sz w:val="18"/>
          <w:szCs w:val="18"/>
          <w:lang w:val="es-ES"/>
        </w:rPr>
        <w:t>ados de</w:t>
      </w:r>
      <w:r w:rsidRPr="00E77ECE">
        <w:rPr>
          <w:rFonts w:cstheme="minorHAnsi"/>
          <w:sz w:val="18"/>
          <w:szCs w:val="18"/>
          <w:lang w:val="es-ES"/>
        </w:rPr>
        <w:t xml:space="preserve"> alquiler o hipoteca</w:t>
      </w:r>
      <w:r w:rsidR="00981943">
        <w:rPr>
          <w:rFonts w:cstheme="minorHAnsi"/>
          <w:sz w:val="18"/>
          <w:szCs w:val="18"/>
          <w:lang w:val="es-ES"/>
        </w:rPr>
        <w:t>.</w:t>
      </w:r>
    </w:p>
    <w:p w14:paraId="3A30EC50" w14:textId="2B14EAC9" w:rsidR="00E77ECE" w:rsidRPr="00E77ECE" w:rsidRDefault="00E77ECE" w:rsidP="00E77ECE">
      <w:pPr>
        <w:jc w:val="both"/>
        <w:rPr>
          <w:rFonts w:cstheme="minorHAnsi"/>
          <w:sz w:val="18"/>
          <w:szCs w:val="18"/>
          <w:lang w:val="es-ES"/>
        </w:rPr>
      </w:pPr>
      <w:r w:rsidRPr="00E77ECE">
        <w:rPr>
          <w:rFonts w:cstheme="minorHAnsi"/>
          <w:sz w:val="18"/>
          <w:szCs w:val="18"/>
          <w:lang w:val="es-ES"/>
        </w:rPr>
        <w:t>- Situación familiar: sentencia, convenio regulador, demanda de impago de pensión, declaración jurada</w:t>
      </w:r>
      <w:r w:rsidR="007C1F31">
        <w:rPr>
          <w:rFonts w:cstheme="minorHAnsi"/>
          <w:sz w:val="18"/>
          <w:szCs w:val="18"/>
          <w:lang w:val="es-ES"/>
        </w:rPr>
        <w:t>, según artículo 7 de las Bases.</w:t>
      </w:r>
    </w:p>
    <w:p w14:paraId="61115B00" w14:textId="5611830D" w:rsidR="004B0AA4" w:rsidRPr="004B0AA4" w:rsidRDefault="004B0AA4" w:rsidP="004B0AA4">
      <w:pPr>
        <w:jc w:val="both"/>
        <w:rPr>
          <w:rFonts w:cstheme="minorHAnsi"/>
          <w:sz w:val="18"/>
          <w:szCs w:val="18"/>
          <w:lang w:val="es-ES"/>
        </w:rPr>
      </w:pPr>
      <w:bookmarkStart w:id="7" w:name="_Hlk182825436"/>
      <w:r>
        <w:rPr>
          <w:rFonts w:cstheme="minorHAnsi"/>
          <w:sz w:val="18"/>
          <w:szCs w:val="18"/>
          <w:lang w:val="es-ES"/>
        </w:rPr>
        <w:t xml:space="preserve">- </w:t>
      </w:r>
      <w:r w:rsidRPr="004B0AA4">
        <w:rPr>
          <w:rFonts w:cstheme="minorHAnsi"/>
          <w:b/>
          <w:bCs/>
          <w:sz w:val="18"/>
          <w:szCs w:val="18"/>
          <w:lang w:val="es-ES"/>
        </w:rPr>
        <w:t>Informes médicos</w:t>
      </w:r>
      <w:r w:rsidRPr="004B0AA4">
        <w:rPr>
          <w:rFonts w:cstheme="minorHAnsi"/>
          <w:sz w:val="18"/>
          <w:szCs w:val="18"/>
          <w:lang w:val="es-ES"/>
        </w:rPr>
        <w:t xml:space="preserve"> que acrediten </w:t>
      </w:r>
      <w:r w:rsidRPr="004B0AA4">
        <w:rPr>
          <w:rFonts w:cstheme="minorHAnsi"/>
          <w:b/>
          <w:bCs/>
          <w:sz w:val="18"/>
          <w:szCs w:val="18"/>
          <w:lang w:val="es-ES"/>
        </w:rPr>
        <w:t>las situaciones estipuladas en el artículo 6.9</w:t>
      </w:r>
      <w:r w:rsidRPr="004B0AA4">
        <w:rPr>
          <w:rFonts w:cstheme="minorHAnsi"/>
          <w:sz w:val="18"/>
          <w:szCs w:val="18"/>
          <w:lang w:val="es-ES"/>
        </w:rPr>
        <w:t xml:space="preserve"> y en el </w:t>
      </w:r>
      <w:r w:rsidRPr="004B0AA4">
        <w:rPr>
          <w:rFonts w:cstheme="minorHAnsi"/>
          <w:b/>
          <w:bCs/>
          <w:sz w:val="18"/>
          <w:szCs w:val="18"/>
          <w:lang w:val="es-ES"/>
        </w:rPr>
        <w:t>Artículo 9</w:t>
      </w:r>
      <w:r w:rsidRPr="004B0AA4">
        <w:rPr>
          <w:rFonts w:cstheme="minorHAnsi"/>
          <w:sz w:val="18"/>
          <w:szCs w:val="18"/>
          <w:lang w:val="es-ES"/>
        </w:rPr>
        <w:t xml:space="preserve"> </w:t>
      </w:r>
      <w:r w:rsidRPr="004B0AA4">
        <w:rPr>
          <w:rFonts w:cstheme="minorHAnsi"/>
          <w:b/>
          <w:bCs/>
          <w:i/>
          <w:iCs/>
          <w:sz w:val="18"/>
          <w:szCs w:val="18"/>
          <w:lang w:val="es-ES"/>
        </w:rPr>
        <w:t xml:space="preserve">“Criterios de valoración específicos adaptados a la Convocatoria” </w:t>
      </w:r>
      <w:r w:rsidRPr="004B0AA4">
        <w:rPr>
          <w:rFonts w:cstheme="minorHAnsi"/>
          <w:sz w:val="18"/>
          <w:szCs w:val="18"/>
          <w:lang w:val="es-ES"/>
        </w:rPr>
        <w:t>de las Bases de la presente convocatoria.</w:t>
      </w:r>
    </w:p>
    <w:bookmarkEnd w:id="7"/>
    <w:p w14:paraId="27145D74" w14:textId="5763ABB0" w:rsidR="004B0AA4" w:rsidRPr="004B0AA4" w:rsidRDefault="004B0AA4" w:rsidP="004B0AA4">
      <w:pPr>
        <w:jc w:val="both"/>
        <w:rPr>
          <w:rFonts w:cstheme="minorHAnsi"/>
          <w:sz w:val="18"/>
          <w:szCs w:val="18"/>
          <w:lang w:val="es-ES"/>
        </w:rPr>
      </w:pPr>
      <w:r>
        <w:rPr>
          <w:rFonts w:cstheme="minorHAnsi"/>
          <w:sz w:val="18"/>
          <w:szCs w:val="18"/>
          <w:lang w:val="es-ES"/>
        </w:rPr>
        <w:t xml:space="preserve">- </w:t>
      </w:r>
      <w:r w:rsidRPr="004B0AA4">
        <w:rPr>
          <w:rFonts w:cstheme="minorHAnsi"/>
          <w:sz w:val="18"/>
          <w:szCs w:val="18"/>
          <w:lang w:val="es-ES"/>
        </w:rPr>
        <w:t>En las solicitudes de prestaciones de Adaptación de vivienda y en el supuesto de solicitud por parte de quien no sea propietario de vivienda, Declaración Responsable suscrita por el solicitante o su representante, donde manifieste que goza de la plena disponibilidad del inmueble para la realización de las actuaciones, contando con la autorización del propietario.</w:t>
      </w:r>
    </w:p>
    <w:p w14:paraId="52B0FA72" w14:textId="2F0A0E7A" w:rsidR="004B0AA4" w:rsidRPr="004B0AA4" w:rsidRDefault="004B0AA4" w:rsidP="004B0AA4">
      <w:pPr>
        <w:jc w:val="both"/>
        <w:rPr>
          <w:rFonts w:cstheme="minorHAnsi"/>
          <w:sz w:val="18"/>
          <w:szCs w:val="18"/>
          <w:lang w:val="es-ES"/>
        </w:rPr>
      </w:pPr>
      <w:r>
        <w:rPr>
          <w:rFonts w:cstheme="minorHAnsi"/>
          <w:sz w:val="18"/>
          <w:szCs w:val="18"/>
          <w:lang w:val="es-ES"/>
        </w:rPr>
        <w:t xml:space="preserve">- </w:t>
      </w:r>
      <w:r w:rsidRPr="004B0AA4">
        <w:rPr>
          <w:rFonts w:cstheme="minorHAnsi"/>
          <w:sz w:val="18"/>
          <w:szCs w:val="18"/>
          <w:lang w:val="es-ES"/>
        </w:rPr>
        <w:t xml:space="preserve">Fotocopia del libro de familia completo o documento que lo sustituya, según establece, la Ley 20/2011, de 21 de julio, del Registro Civil. Si se trata de </w:t>
      </w:r>
      <w:r w:rsidRPr="004B0AA4">
        <w:rPr>
          <w:rFonts w:cstheme="minorHAnsi"/>
          <w:b/>
          <w:bCs/>
          <w:sz w:val="18"/>
          <w:szCs w:val="18"/>
          <w:lang w:val="es-ES"/>
        </w:rPr>
        <w:t>guardador de hecho</w:t>
      </w:r>
      <w:r w:rsidRPr="004B0AA4">
        <w:rPr>
          <w:rFonts w:cstheme="minorHAnsi"/>
          <w:sz w:val="18"/>
          <w:szCs w:val="18"/>
          <w:lang w:val="es-ES"/>
        </w:rPr>
        <w:t xml:space="preserve">, deberá adjuntar fotocopia del documento que lo acredite, así como el modelo normalizado </w:t>
      </w:r>
      <w:r w:rsidRPr="004B0AA4">
        <w:rPr>
          <w:rFonts w:cstheme="minorHAnsi"/>
          <w:b/>
          <w:bCs/>
          <w:sz w:val="18"/>
          <w:szCs w:val="18"/>
          <w:lang w:val="es-ES"/>
        </w:rPr>
        <w:t>Anexo II</w:t>
      </w:r>
      <w:r w:rsidRPr="004B0AA4">
        <w:rPr>
          <w:rFonts w:cstheme="minorHAnsi"/>
          <w:sz w:val="18"/>
          <w:szCs w:val="18"/>
          <w:lang w:val="es-ES"/>
        </w:rPr>
        <w:t xml:space="preserve"> que se encuentra disponible en la sede electrónica del Ayuntamiento de Las Rozas de Madrid en la dirección electrónica </w:t>
      </w:r>
      <w:hyperlink r:id="rId7" w:history="1">
        <w:r w:rsidRPr="004B0AA4">
          <w:rPr>
            <w:rStyle w:val="Hipervnculo"/>
            <w:rFonts w:cstheme="minorHAnsi"/>
            <w:sz w:val="18"/>
            <w:szCs w:val="18"/>
            <w:lang w:val="es-ES"/>
          </w:rPr>
          <w:t>www.sede.lasrozas.es</w:t>
        </w:r>
      </w:hyperlink>
      <w:r w:rsidRPr="004B0AA4">
        <w:rPr>
          <w:rFonts w:cstheme="minorHAnsi"/>
          <w:sz w:val="18"/>
          <w:szCs w:val="18"/>
          <w:lang w:val="es-ES"/>
        </w:rPr>
        <w:t xml:space="preserve"> de la presente convocatoria, debidamente cumplimentado y firmado. Todos los documentos deberán estar en vigor en la fecha de presentación de la solicitud.</w:t>
      </w:r>
    </w:p>
    <w:p w14:paraId="5E291AC9" w14:textId="249E701F" w:rsidR="004B0AA4" w:rsidRPr="004B0AA4" w:rsidRDefault="004B0AA4" w:rsidP="004B0AA4">
      <w:pPr>
        <w:jc w:val="both"/>
        <w:rPr>
          <w:rFonts w:cstheme="minorHAnsi"/>
          <w:sz w:val="18"/>
          <w:szCs w:val="18"/>
          <w:lang w:val="es-ES"/>
        </w:rPr>
      </w:pPr>
      <w:r>
        <w:rPr>
          <w:rFonts w:cstheme="minorHAnsi"/>
          <w:sz w:val="18"/>
          <w:szCs w:val="18"/>
          <w:lang w:val="es-ES"/>
        </w:rPr>
        <w:t xml:space="preserve">- </w:t>
      </w:r>
      <w:r w:rsidRPr="004B0AA4">
        <w:rPr>
          <w:rFonts w:cstheme="minorHAnsi"/>
          <w:sz w:val="18"/>
          <w:szCs w:val="18"/>
          <w:lang w:val="es-ES"/>
        </w:rPr>
        <w:t>Fotocopia del documento acreditativo del grado total de discapacidad del solicitante o del grado reconocido por situación de dependencia, cuando estos documentos hayan sido emitidos por otra Comunidad Autónoma.</w:t>
      </w:r>
    </w:p>
    <w:p w14:paraId="7F381D52" w14:textId="04C6A770" w:rsidR="004B0AA4" w:rsidRPr="004B0AA4" w:rsidRDefault="004B0AA4" w:rsidP="004B0AA4">
      <w:pPr>
        <w:jc w:val="both"/>
        <w:rPr>
          <w:rFonts w:cstheme="minorHAnsi"/>
          <w:sz w:val="18"/>
          <w:szCs w:val="18"/>
          <w:lang w:val="es-ES"/>
        </w:rPr>
      </w:pPr>
      <w:r>
        <w:rPr>
          <w:rFonts w:cstheme="minorHAnsi"/>
          <w:sz w:val="18"/>
          <w:szCs w:val="18"/>
          <w:lang w:val="es-ES"/>
        </w:rPr>
        <w:t xml:space="preserve">- </w:t>
      </w:r>
      <w:r w:rsidRPr="004B0AA4">
        <w:rPr>
          <w:rFonts w:cstheme="minorHAnsi"/>
          <w:sz w:val="18"/>
          <w:szCs w:val="18"/>
          <w:lang w:val="es-ES"/>
        </w:rPr>
        <w:t>En el caso de comunicadores, ordenador personal, tableta para personas con discapacidad,</w:t>
      </w:r>
    </w:p>
    <w:p w14:paraId="26C9C7C1" w14:textId="77777777" w:rsidR="004B0AA4" w:rsidRPr="004B0AA4" w:rsidRDefault="004B0AA4" w:rsidP="004B0AA4">
      <w:pPr>
        <w:jc w:val="both"/>
        <w:rPr>
          <w:rFonts w:cstheme="minorHAnsi"/>
          <w:sz w:val="18"/>
          <w:szCs w:val="18"/>
          <w:lang w:val="es-ES"/>
        </w:rPr>
      </w:pPr>
      <w:r w:rsidRPr="004B0AA4">
        <w:rPr>
          <w:rFonts w:cstheme="minorHAnsi"/>
          <w:sz w:val="18"/>
          <w:szCs w:val="18"/>
          <w:lang w:val="es-ES"/>
        </w:rPr>
        <w:t>o dispositivo de comunicación electrónica alternativa y aumentativa (CAA), así como en las ayudas técnicas para personas con discapacidad visual, deberá estar prescrito por profesional que realiza el seguimiento de las limitaciones derivadas de la discapacidad que presenta el solicitante, que acredite la necesidad de utilizar este tipo de dispositivos o ayudas técnicas como apoyo técnico necesario para la discapacidad que presenta el solicitante.</w:t>
      </w:r>
    </w:p>
    <w:p w14:paraId="39F638F0" w14:textId="32A9EB89" w:rsidR="00A520FE" w:rsidRPr="00A520FE" w:rsidRDefault="00A520FE" w:rsidP="00A520FE">
      <w:pPr>
        <w:jc w:val="both"/>
        <w:rPr>
          <w:rFonts w:cstheme="minorHAnsi"/>
          <w:sz w:val="18"/>
          <w:szCs w:val="18"/>
          <w:lang w:val="es-ES"/>
        </w:rPr>
      </w:pPr>
      <w:bookmarkStart w:id="8" w:name="_Hlk183975972"/>
      <w:r w:rsidRPr="00A520FE">
        <w:rPr>
          <w:rFonts w:cstheme="minorHAnsi"/>
          <w:sz w:val="18"/>
          <w:szCs w:val="18"/>
          <w:lang w:val="es-ES"/>
        </w:rPr>
        <w:t>-</w:t>
      </w:r>
      <w:r>
        <w:rPr>
          <w:rFonts w:cstheme="minorHAnsi"/>
          <w:sz w:val="18"/>
          <w:szCs w:val="18"/>
          <w:lang w:val="es-ES"/>
        </w:rPr>
        <w:t xml:space="preserve"> </w:t>
      </w:r>
      <w:r w:rsidRPr="00A520FE">
        <w:rPr>
          <w:rFonts w:cstheme="minorHAnsi"/>
          <w:sz w:val="18"/>
          <w:szCs w:val="18"/>
          <w:lang w:val="es-ES"/>
        </w:rPr>
        <w:t>En el caso de ayudas para adaptación de vehículos a motor, el documento justificativo detallado de la adaptación a realizar, así como el permiso de conducir en el que conste la adaptación que precise y el documento acreditativo de la titularidad del vehículo.</w:t>
      </w:r>
    </w:p>
    <w:p w14:paraId="35F32EA6" w14:textId="77777777" w:rsidR="00A520FE" w:rsidRPr="00A520FE" w:rsidRDefault="00A520FE" w:rsidP="00A520FE">
      <w:pPr>
        <w:jc w:val="both"/>
        <w:rPr>
          <w:rFonts w:cstheme="minorHAnsi"/>
          <w:sz w:val="18"/>
          <w:szCs w:val="18"/>
          <w:lang w:val="es-ES"/>
        </w:rPr>
      </w:pPr>
      <w:r w:rsidRPr="00A520FE">
        <w:rPr>
          <w:rFonts w:cstheme="minorHAnsi"/>
          <w:sz w:val="18"/>
          <w:szCs w:val="18"/>
          <w:lang w:val="es-ES"/>
        </w:rPr>
        <w:t>En el caso de ayudas para eliminación de barreras en vehículos a motor, el documento justificativo de la adaptación, así como documento acreditativo de la titularidad del vehículo.</w:t>
      </w:r>
    </w:p>
    <w:bookmarkEnd w:id="8"/>
    <w:p w14:paraId="2A039EE0" w14:textId="46AE04B6" w:rsidR="008A6E6A" w:rsidRPr="008A6E6A" w:rsidRDefault="008A6E6A" w:rsidP="008A6E6A">
      <w:pPr>
        <w:jc w:val="both"/>
        <w:rPr>
          <w:rFonts w:cstheme="minorHAnsi"/>
          <w:sz w:val="18"/>
          <w:szCs w:val="18"/>
          <w:lang w:val="es-ES"/>
        </w:rPr>
      </w:pPr>
      <w:r w:rsidRPr="008A6E6A">
        <w:rPr>
          <w:rFonts w:cstheme="minorHAnsi"/>
          <w:sz w:val="18"/>
          <w:szCs w:val="18"/>
          <w:lang w:val="es-ES"/>
        </w:rPr>
        <w:t>-</w:t>
      </w:r>
      <w:r>
        <w:rPr>
          <w:rFonts w:cstheme="minorHAnsi"/>
          <w:sz w:val="18"/>
          <w:szCs w:val="18"/>
          <w:lang w:val="es-ES"/>
        </w:rPr>
        <w:t xml:space="preserve"> </w:t>
      </w:r>
      <w:r w:rsidRPr="008A6E6A">
        <w:rPr>
          <w:rFonts w:cstheme="minorHAnsi"/>
          <w:sz w:val="18"/>
          <w:szCs w:val="18"/>
          <w:lang w:val="es-ES"/>
        </w:rPr>
        <w:t>En caso de haber recibido otras ayudas que sean de análoga naturaleza a las reguladas en la presente Orden y que hayan sido concedidas por otros organismos públicos y/o privados para la misma finalidad que solicita, deberá indicarse los importes percibidos y la entidad concedente en la declaración de responsabilidades recogida en el apartado 7. 5 de la solicitud que se anexa a la presente convocatoria (ANEXO I).</w:t>
      </w:r>
    </w:p>
    <w:p w14:paraId="16A4A167" w14:textId="6FC6670A" w:rsidR="007C1F31" w:rsidRPr="007C1F31" w:rsidRDefault="007C1F31" w:rsidP="007C1F31">
      <w:pPr>
        <w:jc w:val="both"/>
        <w:rPr>
          <w:rFonts w:cstheme="minorHAnsi"/>
          <w:sz w:val="18"/>
          <w:szCs w:val="18"/>
          <w:lang w:val="es-ES"/>
        </w:rPr>
      </w:pPr>
      <w:r>
        <w:rPr>
          <w:rFonts w:cstheme="minorHAnsi"/>
          <w:sz w:val="18"/>
          <w:szCs w:val="18"/>
          <w:lang w:val="es-ES"/>
        </w:rPr>
        <w:t xml:space="preserve">- </w:t>
      </w:r>
      <w:r w:rsidRPr="007C1F31">
        <w:rPr>
          <w:rFonts w:cstheme="minorHAnsi"/>
          <w:sz w:val="18"/>
          <w:szCs w:val="18"/>
          <w:lang w:val="es-ES"/>
        </w:rPr>
        <w:t>Justificante de todos los ingresos de la unidad de convivencia que no queden acreditados con los documentos requeridos o autorizados para su consulta.</w:t>
      </w:r>
    </w:p>
    <w:p w14:paraId="44D0A2D1" w14:textId="5484C113" w:rsidR="007C1F31" w:rsidRPr="007C1F31" w:rsidRDefault="007C1F31" w:rsidP="007C1F31">
      <w:pPr>
        <w:jc w:val="both"/>
        <w:rPr>
          <w:rFonts w:cstheme="minorHAnsi"/>
          <w:sz w:val="18"/>
          <w:szCs w:val="18"/>
          <w:lang w:val="es-ES"/>
        </w:rPr>
      </w:pPr>
      <w:r>
        <w:rPr>
          <w:rFonts w:cstheme="minorHAnsi"/>
          <w:sz w:val="18"/>
          <w:szCs w:val="18"/>
          <w:lang w:val="es-ES"/>
        </w:rPr>
        <w:t xml:space="preserve">- </w:t>
      </w:r>
      <w:r w:rsidRPr="007C1F31">
        <w:rPr>
          <w:rFonts w:cstheme="minorHAnsi"/>
          <w:sz w:val="18"/>
          <w:szCs w:val="18"/>
          <w:lang w:val="es-ES"/>
        </w:rPr>
        <w:t>Firma de la declaración responsable del solicitante y de todos los miembros de la unidad de convivencia mayores de 18 años o emancipados (SOLICITUD-ANEXO I)</w:t>
      </w:r>
    </w:p>
    <w:p w14:paraId="130300D3" w14:textId="3A06F586" w:rsidR="007C1F31" w:rsidRPr="007C1F31" w:rsidRDefault="007C1F31" w:rsidP="007C1F31">
      <w:pPr>
        <w:jc w:val="both"/>
        <w:rPr>
          <w:rFonts w:cstheme="minorHAnsi"/>
          <w:sz w:val="18"/>
          <w:szCs w:val="18"/>
          <w:lang w:val="es-ES"/>
        </w:rPr>
      </w:pPr>
      <w:r>
        <w:rPr>
          <w:rFonts w:cstheme="minorHAnsi"/>
          <w:sz w:val="18"/>
          <w:szCs w:val="18"/>
          <w:lang w:val="es-ES"/>
        </w:rPr>
        <w:t xml:space="preserve">- </w:t>
      </w:r>
      <w:r w:rsidRPr="007C1F31">
        <w:rPr>
          <w:rFonts w:cstheme="minorHAnsi"/>
          <w:sz w:val="18"/>
          <w:szCs w:val="18"/>
          <w:lang w:val="es-ES"/>
        </w:rPr>
        <w:t>Factura emitida en el periodo de reconocimiento de los gastos: del 16 de febrero de 2024 al 17 de febrero de 2025, según lo estipulado en el artículo 12 de las Bases de la Convocatoria.</w:t>
      </w:r>
    </w:p>
    <w:p w14:paraId="01E67AB4" w14:textId="71DCEC35" w:rsidR="00E77ECE" w:rsidRPr="00E77ECE" w:rsidRDefault="00E77ECE" w:rsidP="00E77ECE">
      <w:pPr>
        <w:jc w:val="both"/>
        <w:rPr>
          <w:rFonts w:cstheme="minorHAnsi"/>
          <w:sz w:val="18"/>
          <w:szCs w:val="18"/>
          <w:lang w:val="es-ES"/>
        </w:rPr>
      </w:pPr>
    </w:p>
    <w:p w14:paraId="31092062" w14:textId="77777777" w:rsidR="00A27EAD" w:rsidRDefault="00A27EAD" w:rsidP="00CA3A31">
      <w:pPr>
        <w:pStyle w:val="Textoindependiente"/>
        <w:jc w:val="both"/>
        <w:rPr>
          <w:b/>
          <w:sz w:val="20"/>
          <w:lang w:val="es-ES"/>
        </w:rPr>
      </w:pPr>
    </w:p>
    <w:p w14:paraId="1101A210" w14:textId="77777777" w:rsidR="00E77ECE" w:rsidRPr="00E77ECE" w:rsidRDefault="00E77ECE" w:rsidP="00E77ECE">
      <w:pPr>
        <w:pStyle w:val="Prrafodelista"/>
        <w:shd w:val="clear" w:color="auto" w:fill="002060"/>
        <w:spacing w:before="60" w:after="60"/>
        <w:jc w:val="center"/>
        <w:outlineLvl w:val="0"/>
        <w:rPr>
          <w:rFonts w:eastAsia="Times New Roman" w:cstheme="minorHAnsi"/>
          <w:b/>
          <w:sz w:val="20"/>
          <w:szCs w:val="18"/>
          <w:lang w:val="es-ES"/>
        </w:rPr>
      </w:pPr>
      <w:r w:rsidRPr="00E77ECE">
        <w:rPr>
          <w:rFonts w:eastAsia="Times New Roman" w:cstheme="minorHAnsi"/>
          <w:b/>
          <w:sz w:val="20"/>
          <w:szCs w:val="18"/>
          <w:lang w:val="es-ES"/>
        </w:rPr>
        <w:t>CONSULTA DE DATOS O DOCUMENTOS. DERECHO DE OPOSICIÓN</w:t>
      </w:r>
    </w:p>
    <w:p w14:paraId="06B30A5F" w14:textId="5203F55B" w:rsidR="00E77ECE" w:rsidRPr="00943225" w:rsidRDefault="00E77ECE" w:rsidP="00E77ECE">
      <w:pPr>
        <w:autoSpaceDE w:val="0"/>
        <w:autoSpaceDN w:val="0"/>
        <w:adjustRightInd w:val="0"/>
        <w:jc w:val="both"/>
        <w:rPr>
          <w:rFonts w:asciiTheme="minorHAnsi" w:hAnsiTheme="minorHAnsi" w:cstheme="minorHAnsi"/>
          <w:b/>
          <w:bCs/>
          <w:sz w:val="18"/>
          <w:szCs w:val="18"/>
          <w:lang w:val="es-ES"/>
        </w:rPr>
      </w:pPr>
      <w:r w:rsidRPr="00943225">
        <w:rPr>
          <w:rFonts w:asciiTheme="minorHAnsi" w:hAnsiTheme="minorHAnsi" w:cstheme="minorHAnsi"/>
          <w:b/>
          <w:bCs/>
          <w:sz w:val="18"/>
          <w:szCs w:val="18"/>
          <w:lang w:val="es-ES"/>
        </w:rPr>
        <w:t>El Ayuntamiento de Las Rozas de Madrid consultará, para la tramitación de esta solicitud, los siguientes datos o documentos:</w:t>
      </w:r>
    </w:p>
    <w:p w14:paraId="58E09A4C" w14:textId="50176460" w:rsidR="00E77ECE" w:rsidRPr="00943225" w:rsidRDefault="00E77ECE" w:rsidP="00E77ECE">
      <w:pPr>
        <w:jc w:val="both"/>
        <w:rPr>
          <w:rFonts w:asciiTheme="minorHAnsi" w:hAnsiTheme="minorHAnsi" w:cstheme="minorHAnsi"/>
          <w:color w:val="231F20"/>
          <w:sz w:val="18"/>
          <w:szCs w:val="18"/>
          <w:lang w:val="es-ES"/>
        </w:rPr>
      </w:pPr>
      <w:r w:rsidRPr="00943225">
        <w:rPr>
          <w:rFonts w:asciiTheme="minorHAnsi" w:eastAsia="Times New Roman" w:hAnsiTheme="minorHAnsi" w:cstheme="minorHAnsi"/>
          <w:sz w:val="18"/>
          <w:szCs w:val="18"/>
          <w:lang w:val="es-ES"/>
        </w:rPr>
        <w:t>Volante empadronamiento de unidad de convivencia; DNI/N</w:t>
      </w:r>
      <w:r w:rsidR="0063170C">
        <w:rPr>
          <w:rFonts w:asciiTheme="minorHAnsi" w:eastAsia="Times New Roman" w:hAnsiTheme="minorHAnsi" w:cstheme="minorHAnsi"/>
          <w:sz w:val="18"/>
          <w:szCs w:val="18"/>
          <w:lang w:val="es-ES"/>
        </w:rPr>
        <w:t>IE</w:t>
      </w:r>
      <w:r w:rsidRPr="00943225">
        <w:rPr>
          <w:rFonts w:asciiTheme="minorHAnsi" w:eastAsia="Times New Roman" w:hAnsiTheme="minorHAnsi" w:cstheme="minorHAnsi"/>
          <w:sz w:val="18"/>
          <w:szCs w:val="18"/>
          <w:lang w:val="es-ES"/>
        </w:rPr>
        <w:t xml:space="preserve"> del solicitante; Certificado del IRPF del último ejercicio fiscal- AEAT del solicitante y de los miembros de unidad de convivencia que obtengan rentas; Certificado de titularidad catastral (Catastro-AEAT); Certificado de vida laboral (INSS); Certificado del informe de pensiones y prestaciones de la Seguridad Social-INSS o </w:t>
      </w:r>
      <w:r w:rsidRPr="00943225">
        <w:rPr>
          <w:rFonts w:asciiTheme="minorHAnsi" w:hAnsiTheme="minorHAnsi" w:cstheme="minorHAnsi"/>
          <w:color w:val="231F20"/>
          <w:sz w:val="18"/>
          <w:szCs w:val="18"/>
          <w:lang w:val="es-ES"/>
        </w:rPr>
        <w:t>justificante acreditativo del año en curso de la persona solicitante y restantes miembros de la unidad de convivencia, si perciben pensiones derivadas de invalidez, absoluta o gran invalidez, y otras pensiones exentas de tributación;</w:t>
      </w:r>
      <w:r w:rsidRPr="00943225">
        <w:rPr>
          <w:rFonts w:asciiTheme="minorHAnsi" w:eastAsia="Times New Roman" w:hAnsiTheme="minorHAnsi" w:cstheme="minorHAnsi"/>
          <w:b/>
          <w:bCs/>
          <w:sz w:val="18"/>
          <w:szCs w:val="18"/>
          <w:lang w:val="es-ES"/>
        </w:rPr>
        <w:t xml:space="preserve"> </w:t>
      </w:r>
      <w:r w:rsidRPr="00943225">
        <w:rPr>
          <w:rFonts w:asciiTheme="minorHAnsi" w:hAnsiTheme="minorHAnsi" w:cstheme="minorHAnsi"/>
          <w:color w:val="231F20"/>
          <w:sz w:val="18"/>
          <w:szCs w:val="18"/>
          <w:lang w:val="es-ES"/>
        </w:rPr>
        <w:t>Certificado de prestación y demanda por desempleo (SEPE);</w:t>
      </w:r>
      <w:r w:rsidRPr="00943225">
        <w:rPr>
          <w:rFonts w:asciiTheme="minorHAnsi" w:eastAsia="Times New Roman" w:hAnsiTheme="minorHAnsi" w:cstheme="minorHAnsi"/>
          <w:b/>
          <w:bCs/>
          <w:sz w:val="18"/>
          <w:szCs w:val="18"/>
          <w:lang w:val="es-ES"/>
        </w:rPr>
        <w:t xml:space="preserve"> </w:t>
      </w:r>
      <w:r w:rsidRPr="00943225">
        <w:rPr>
          <w:rFonts w:asciiTheme="minorHAnsi" w:hAnsiTheme="minorHAnsi" w:cstheme="minorHAnsi"/>
          <w:color w:val="231F20"/>
          <w:sz w:val="18"/>
          <w:szCs w:val="18"/>
          <w:lang w:val="es-ES"/>
        </w:rPr>
        <w:t>Certificado de grado de discapacidad;</w:t>
      </w:r>
      <w:r w:rsidRPr="00943225">
        <w:rPr>
          <w:rFonts w:asciiTheme="minorHAnsi" w:eastAsia="Times New Roman" w:hAnsiTheme="minorHAnsi" w:cstheme="minorHAnsi"/>
          <w:b/>
          <w:bCs/>
          <w:sz w:val="18"/>
          <w:szCs w:val="18"/>
          <w:lang w:val="es-ES"/>
        </w:rPr>
        <w:t xml:space="preserve"> </w:t>
      </w:r>
      <w:r w:rsidRPr="00943225">
        <w:rPr>
          <w:rFonts w:asciiTheme="minorHAnsi" w:hAnsiTheme="minorHAnsi" w:cstheme="minorHAnsi"/>
          <w:color w:val="231F20"/>
          <w:sz w:val="18"/>
          <w:szCs w:val="18"/>
          <w:lang w:val="es-ES"/>
        </w:rPr>
        <w:t xml:space="preserve">Certificado de grado de dependencia; </w:t>
      </w:r>
      <w:r w:rsidRPr="00714B22">
        <w:rPr>
          <w:rFonts w:asciiTheme="minorHAnsi" w:hAnsiTheme="minorHAnsi" w:cstheme="minorHAnsi"/>
          <w:color w:val="231F20"/>
          <w:sz w:val="18"/>
          <w:szCs w:val="18"/>
          <w:lang w:val="es-ES"/>
        </w:rPr>
        <w:t>Certificado del título de familia numerosa.</w:t>
      </w:r>
      <w:r w:rsidRPr="00943225">
        <w:rPr>
          <w:rFonts w:asciiTheme="minorHAnsi" w:hAnsiTheme="minorHAnsi" w:cstheme="minorHAnsi"/>
          <w:color w:val="231F20"/>
          <w:sz w:val="18"/>
          <w:szCs w:val="18"/>
          <w:lang w:val="es-ES"/>
        </w:rPr>
        <w:t xml:space="preserve"> </w:t>
      </w:r>
    </w:p>
    <w:p w14:paraId="1012D1C4" w14:textId="7B649FE3" w:rsidR="00E77ECE" w:rsidRPr="00943225" w:rsidRDefault="00E77ECE" w:rsidP="00E77ECE">
      <w:pPr>
        <w:jc w:val="both"/>
        <w:rPr>
          <w:rFonts w:asciiTheme="minorHAnsi" w:hAnsiTheme="minorHAnsi" w:cstheme="minorHAnsi"/>
          <w:color w:val="231F20"/>
          <w:sz w:val="18"/>
          <w:szCs w:val="18"/>
          <w:lang w:val="es-ES"/>
        </w:rPr>
      </w:pPr>
      <w:r w:rsidRPr="00943225">
        <w:rPr>
          <w:rFonts w:asciiTheme="minorHAnsi" w:hAnsiTheme="minorHAnsi" w:cstheme="minorHAnsi"/>
          <w:color w:val="231F20"/>
          <w:sz w:val="18"/>
          <w:szCs w:val="18"/>
          <w:lang w:val="es-ES"/>
        </w:rPr>
        <w:t xml:space="preserve">En el ejercicio del art. 28.2 de la Ley 39/2015, de 1 de octubre, del Procedimiento Administrativo Común de las Administraciones Públicas, puede ejercitar su DERECHO DE OPOSICIÓN a las consultas indicadas. Para oponerse, </w:t>
      </w:r>
      <w:r w:rsidR="00943225">
        <w:rPr>
          <w:rFonts w:asciiTheme="minorHAnsi" w:hAnsiTheme="minorHAnsi" w:cstheme="minorHAnsi"/>
          <w:color w:val="231F20"/>
          <w:sz w:val="18"/>
          <w:szCs w:val="18"/>
          <w:lang w:val="es-ES"/>
        </w:rPr>
        <w:t xml:space="preserve">marque </w:t>
      </w:r>
      <w:r w:rsidR="0063170C">
        <w:rPr>
          <w:rFonts w:asciiTheme="minorHAnsi" w:hAnsiTheme="minorHAnsi" w:cstheme="minorHAnsi"/>
          <w:color w:val="231F20"/>
          <w:sz w:val="18"/>
          <w:szCs w:val="18"/>
          <w:lang w:val="es-ES"/>
        </w:rPr>
        <w:t>aquellos documentos en los que se oponga a su consulta:</w:t>
      </w:r>
    </w:p>
    <w:p w14:paraId="3D0607B2" w14:textId="77777777" w:rsidR="00E77ECE" w:rsidRPr="00943225" w:rsidRDefault="00E77ECE" w:rsidP="00E77ECE">
      <w:pPr>
        <w:jc w:val="both"/>
        <w:rPr>
          <w:rFonts w:asciiTheme="minorHAnsi" w:hAnsiTheme="minorHAnsi" w:cstheme="minorHAnsi"/>
          <w:color w:val="231F20"/>
          <w:sz w:val="18"/>
          <w:szCs w:val="18"/>
          <w:lang w:val="es-ES"/>
        </w:rPr>
      </w:pPr>
    </w:p>
    <w:p w14:paraId="2B621A0C" w14:textId="34EA3113" w:rsidR="00E77ECE" w:rsidRPr="00943225" w:rsidRDefault="00E77ECE" w:rsidP="00943225">
      <w:pPr>
        <w:pStyle w:val="Prrafodelista"/>
        <w:numPr>
          <w:ilvl w:val="0"/>
          <w:numId w:val="14"/>
        </w:num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lastRenderedPageBreak/>
        <w:t>Certificado del IRPF del último ejercicio fiscal</w:t>
      </w:r>
    </w:p>
    <w:p w14:paraId="6D8E04CA" w14:textId="426B0F52" w:rsidR="00E77ECE" w:rsidRPr="00943225" w:rsidRDefault="00E77ECE" w:rsidP="00943225">
      <w:pPr>
        <w:pStyle w:val="Prrafodelista"/>
        <w:numPr>
          <w:ilvl w:val="0"/>
          <w:numId w:val="14"/>
        </w:numPr>
        <w:tabs>
          <w:tab w:val="left" w:pos="284"/>
        </w:tabs>
        <w:jc w:val="both"/>
        <w:rPr>
          <w:rFonts w:asciiTheme="minorHAnsi" w:eastAsia="Times New Roman" w:hAnsiTheme="minorHAnsi" w:cstheme="minorHAnsi"/>
          <w:b/>
          <w:bCs/>
          <w:sz w:val="18"/>
          <w:szCs w:val="18"/>
          <w:lang w:val="es-ES"/>
        </w:rPr>
      </w:pPr>
      <w:r w:rsidRPr="00943225">
        <w:rPr>
          <w:rFonts w:asciiTheme="minorHAnsi" w:eastAsia="Times New Roman" w:hAnsiTheme="minorHAnsi" w:cstheme="minorHAnsi"/>
          <w:sz w:val="18"/>
          <w:szCs w:val="18"/>
          <w:lang w:val="es-ES"/>
        </w:rPr>
        <w:t>Estar al corriente de obligaciones tributarias con el Ayuntamiento de las Rozas de Madrid</w:t>
      </w:r>
    </w:p>
    <w:p w14:paraId="7C5AAFB1" w14:textId="0F21B598" w:rsidR="00E77ECE" w:rsidRPr="00943225" w:rsidRDefault="00E77ECE" w:rsidP="00943225">
      <w:pPr>
        <w:pStyle w:val="Prrafodelista"/>
        <w:numPr>
          <w:ilvl w:val="0"/>
          <w:numId w:val="14"/>
        </w:num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Certificado de titularidad catastral – CATASTRO</w:t>
      </w:r>
    </w:p>
    <w:p w14:paraId="3E13124F" w14:textId="0D1ECC3B" w:rsidR="00E77ECE" w:rsidRPr="00943225" w:rsidRDefault="00E77ECE" w:rsidP="00943225">
      <w:pPr>
        <w:pStyle w:val="Prrafodelista"/>
        <w:numPr>
          <w:ilvl w:val="0"/>
          <w:numId w:val="14"/>
        </w:num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Certificado de vida laboral</w:t>
      </w:r>
      <w:r w:rsidR="009E0628" w:rsidRPr="00943225">
        <w:rPr>
          <w:rFonts w:asciiTheme="minorHAnsi" w:eastAsia="Times New Roman" w:hAnsiTheme="minorHAnsi" w:cstheme="minorHAnsi"/>
          <w:sz w:val="18"/>
          <w:szCs w:val="18"/>
          <w:lang w:val="es-ES"/>
        </w:rPr>
        <w:t xml:space="preserve"> – </w:t>
      </w:r>
      <w:r w:rsidRPr="00943225">
        <w:rPr>
          <w:rFonts w:asciiTheme="minorHAnsi" w:eastAsia="Times New Roman" w:hAnsiTheme="minorHAnsi" w:cstheme="minorHAnsi"/>
          <w:sz w:val="18"/>
          <w:szCs w:val="18"/>
          <w:lang w:val="es-ES"/>
        </w:rPr>
        <w:t>INSS</w:t>
      </w:r>
    </w:p>
    <w:p w14:paraId="7CB24806" w14:textId="6517A9FC" w:rsidR="00E77ECE" w:rsidRPr="00943225" w:rsidRDefault="00E77ECE" w:rsidP="00943225">
      <w:pPr>
        <w:pStyle w:val="Prrafodelista"/>
        <w:numPr>
          <w:ilvl w:val="0"/>
          <w:numId w:val="14"/>
        </w:num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Certificado del informe de pensiones y prestaciones de Seguridad Social – INSS</w:t>
      </w:r>
    </w:p>
    <w:p w14:paraId="5E81FA86" w14:textId="6EE8D8D7" w:rsidR="00E77ECE" w:rsidRPr="00943225" w:rsidRDefault="00E77ECE" w:rsidP="00943225">
      <w:pPr>
        <w:pStyle w:val="Prrafodelista"/>
        <w:numPr>
          <w:ilvl w:val="0"/>
          <w:numId w:val="14"/>
        </w:num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Consulta de datos de prestación y demanda por desempleo – SEPE</w:t>
      </w:r>
    </w:p>
    <w:p w14:paraId="3B74D9B2" w14:textId="534DED65" w:rsidR="00E77ECE" w:rsidRPr="00943225" w:rsidRDefault="00E77ECE" w:rsidP="00943225">
      <w:pPr>
        <w:pStyle w:val="Prrafodelista"/>
        <w:numPr>
          <w:ilvl w:val="0"/>
          <w:numId w:val="14"/>
        </w:numPr>
        <w:tabs>
          <w:tab w:val="left" w:pos="360"/>
        </w:tabs>
        <w:jc w:val="both"/>
        <w:rPr>
          <w:rFonts w:asciiTheme="minorHAnsi" w:eastAsia="Times New Roman" w:hAnsiTheme="minorHAnsi" w:cstheme="minorHAnsi"/>
          <w:b/>
          <w:bCs/>
          <w:sz w:val="18"/>
          <w:szCs w:val="18"/>
          <w:lang w:val="es-ES"/>
        </w:rPr>
      </w:pPr>
      <w:r w:rsidRPr="00943225">
        <w:rPr>
          <w:rFonts w:asciiTheme="minorHAnsi" w:eastAsia="Times New Roman" w:hAnsiTheme="minorHAnsi" w:cstheme="minorHAnsi"/>
          <w:sz w:val="18"/>
          <w:szCs w:val="18"/>
          <w:lang w:val="es-ES"/>
        </w:rPr>
        <w:t>Consulta de grado de discapacidad</w:t>
      </w:r>
      <w:r w:rsidRPr="00943225">
        <w:rPr>
          <w:rFonts w:asciiTheme="minorHAnsi" w:eastAsia="Times New Roman" w:hAnsiTheme="minorHAnsi" w:cstheme="minorHAnsi"/>
          <w:b/>
          <w:bCs/>
          <w:sz w:val="18"/>
          <w:szCs w:val="18"/>
          <w:lang w:val="es-ES"/>
        </w:rPr>
        <w:t xml:space="preserve"> </w:t>
      </w:r>
    </w:p>
    <w:p w14:paraId="0CD0548A" w14:textId="6228EE0E" w:rsidR="00E77ECE" w:rsidRPr="00943225" w:rsidRDefault="00E77ECE" w:rsidP="00943225">
      <w:pPr>
        <w:pStyle w:val="Prrafodelista"/>
        <w:numPr>
          <w:ilvl w:val="0"/>
          <w:numId w:val="14"/>
        </w:numPr>
        <w:tabs>
          <w:tab w:val="left" w:pos="360"/>
        </w:tabs>
        <w:jc w:val="both"/>
        <w:rPr>
          <w:rFonts w:asciiTheme="minorHAnsi" w:eastAsia="Times New Roman" w:hAnsiTheme="minorHAnsi" w:cstheme="minorHAnsi"/>
          <w:b/>
          <w:bCs/>
          <w:sz w:val="18"/>
          <w:szCs w:val="18"/>
          <w:lang w:val="es-ES"/>
        </w:rPr>
      </w:pPr>
      <w:r w:rsidRPr="00943225">
        <w:rPr>
          <w:rFonts w:asciiTheme="minorHAnsi" w:eastAsia="Times New Roman" w:hAnsiTheme="minorHAnsi" w:cstheme="minorHAnsi"/>
          <w:sz w:val="18"/>
          <w:szCs w:val="18"/>
          <w:lang w:val="es-ES"/>
        </w:rPr>
        <w:t>Consulta de grado de dependencia</w:t>
      </w:r>
    </w:p>
    <w:p w14:paraId="381EDCF5" w14:textId="05B902E0" w:rsidR="006F272B" w:rsidRPr="00943225" w:rsidRDefault="006F272B" w:rsidP="00943225">
      <w:pPr>
        <w:pStyle w:val="Prrafodelista"/>
        <w:numPr>
          <w:ilvl w:val="0"/>
          <w:numId w:val="14"/>
        </w:num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 xml:space="preserve">Documento Nacional de Identidad </w:t>
      </w:r>
      <w:r w:rsidR="009E0628" w:rsidRPr="00943225">
        <w:rPr>
          <w:rFonts w:asciiTheme="minorHAnsi" w:eastAsia="Times New Roman" w:hAnsiTheme="minorHAnsi" w:cstheme="minorHAnsi"/>
          <w:sz w:val="18"/>
          <w:szCs w:val="18"/>
          <w:lang w:val="es-ES"/>
        </w:rPr>
        <w:t>/ Número de Identificación de Extranjero</w:t>
      </w:r>
      <w:r w:rsidRPr="00943225">
        <w:rPr>
          <w:rFonts w:asciiTheme="minorHAnsi" w:eastAsia="Times New Roman" w:hAnsiTheme="minorHAnsi" w:cstheme="minorHAnsi"/>
          <w:sz w:val="18"/>
          <w:szCs w:val="18"/>
          <w:lang w:val="es-ES"/>
        </w:rPr>
        <w:t>– DNI</w:t>
      </w:r>
      <w:r w:rsidR="009E0628" w:rsidRPr="00943225">
        <w:rPr>
          <w:rFonts w:asciiTheme="minorHAnsi" w:eastAsia="Times New Roman" w:hAnsiTheme="minorHAnsi" w:cstheme="minorHAnsi"/>
          <w:sz w:val="18"/>
          <w:szCs w:val="18"/>
          <w:lang w:val="es-ES"/>
        </w:rPr>
        <w:t xml:space="preserve"> / NIE</w:t>
      </w:r>
    </w:p>
    <w:p w14:paraId="694AE340" w14:textId="69C59A67" w:rsidR="006F272B" w:rsidRDefault="006F272B" w:rsidP="00943225">
      <w:pPr>
        <w:pStyle w:val="Prrafodelista"/>
        <w:numPr>
          <w:ilvl w:val="0"/>
          <w:numId w:val="14"/>
        </w:num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Volante de empadronamiento</w:t>
      </w:r>
      <w:r w:rsidR="009E0628" w:rsidRPr="00943225">
        <w:rPr>
          <w:rFonts w:asciiTheme="minorHAnsi" w:eastAsia="Times New Roman" w:hAnsiTheme="minorHAnsi" w:cstheme="minorHAnsi"/>
          <w:sz w:val="18"/>
          <w:szCs w:val="18"/>
          <w:lang w:val="es-ES"/>
        </w:rPr>
        <w:t xml:space="preserve"> de la unidad de convivencia</w:t>
      </w:r>
    </w:p>
    <w:p w14:paraId="4894CCE2" w14:textId="4CD4E3AE" w:rsidR="00714B22" w:rsidRPr="00943225" w:rsidRDefault="00714B22" w:rsidP="00714B22">
      <w:pPr>
        <w:pStyle w:val="Prrafodelista"/>
        <w:numPr>
          <w:ilvl w:val="0"/>
          <w:numId w:val="14"/>
        </w:numPr>
        <w:tabs>
          <w:tab w:val="left" w:pos="360"/>
        </w:tabs>
        <w:jc w:val="both"/>
        <w:rPr>
          <w:rFonts w:asciiTheme="minorHAnsi" w:eastAsia="Times New Roman" w:hAnsiTheme="minorHAnsi" w:cstheme="minorHAnsi"/>
          <w:sz w:val="18"/>
          <w:szCs w:val="18"/>
          <w:lang w:val="es-ES"/>
        </w:rPr>
      </w:pPr>
      <w:r>
        <w:rPr>
          <w:rFonts w:asciiTheme="minorHAnsi" w:eastAsia="Times New Roman" w:hAnsiTheme="minorHAnsi" w:cstheme="minorHAnsi"/>
          <w:sz w:val="18"/>
          <w:szCs w:val="18"/>
          <w:lang w:val="es-ES"/>
        </w:rPr>
        <w:t>Certificado del título de Familia Numerosa</w:t>
      </w:r>
    </w:p>
    <w:p w14:paraId="55CB99EE" w14:textId="77777777" w:rsidR="00714B22" w:rsidRPr="00714B22" w:rsidRDefault="00714B22" w:rsidP="00714B22">
      <w:pPr>
        <w:tabs>
          <w:tab w:val="left" w:pos="360"/>
        </w:tabs>
        <w:ind w:left="360"/>
        <w:jc w:val="both"/>
        <w:rPr>
          <w:rFonts w:asciiTheme="minorHAnsi" w:eastAsia="Times New Roman" w:hAnsiTheme="minorHAnsi" w:cstheme="minorHAnsi"/>
          <w:sz w:val="18"/>
          <w:szCs w:val="18"/>
          <w:lang w:val="es-ES"/>
        </w:rPr>
      </w:pPr>
    </w:p>
    <w:p w14:paraId="2255AA44" w14:textId="77777777" w:rsidR="00E77ECE" w:rsidRPr="00943225" w:rsidRDefault="00E77ECE" w:rsidP="00E77ECE">
      <w:pPr>
        <w:tabs>
          <w:tab w:val="left" w:pos="360"/>
        </w:tabs>
        <w:jc w:val="both"/>
        <w:rPr>
          <w:rFonts w:asciiTheme="minorHAnsi" w:eastAsia="Times New Roman" w:hAnsiTheme="minorHAnsi" w:cstheme="minorHAnsi"/>
          <w:sz w:val="18"/>
          <w:szCs w:val="18"/>
          <w:lang w:val="es-ES"/>
        </w:rPr>
      </w:pPr>
      <w:r w:rsidRPr="00943225">
        <w:rPr>
          <w:rFonts w:asciiTheme="minorHAnsi" w:eastAsia="Times New Roman" w:hAnsiTheme="minorHAnsi" w:cstheme="minorHAnsi"/>
          <w:sz w:val="18"/>
          <w:szCs w:val="18"/>
          <w:lang w:val="es-ES"/>
        </w:rPr>
        <w:t>Me opongo a la consulta de los datos o documentos marcados por el siguiente motivo:</w:t>
      </w:r>
    </w:p>
    <w:tbl>
      <w:tblPr>
        <w:tblStyle w:val="Tablaconcuadrcula"/>
        <w:tblW w:w="0" w:type="auto"/>
        <w:tblLook w:val="04A0" w:firstRow="1" w:lastRow="0" w:firstColumn="1" w:lastColumn="0" w:noHBand="0" w:noVBand="1"/>
      </w:tblPr>
      <w:tblGrid>
        <w:gridCol w:w="10223"/>
      </w:tblGrid>
      <w:tr w:rsidR="00E77ECE" w:rsidRPr="00B00852" w14:paraId="62FDF900" w14:textId="77777777" w:rsidTr="005B3D3E">
        <w:trPr>
          <w:trHeight w:val="796"/>
        </w:trPr>
        <w:tc>
          <w:tcPr>
            <w:tcW w:w="10456" w:type="dxa"/>
          </w:tcPr>
          <w:p w14:paraId="4B71ACC6" w14:textId="77777777" w:rsidR="00E77ECE" w:rsidRPr="00943225" w:rsidRDefault="00E77ECE" w:rsidP="005B3D3E">
            <w:pPr>
              <w:tabs>
                <w:tab w:val="left" w:pos="360"/>
              </w:tabs>
              <w:jc w:val="both"/>
              <w:rPr>
                <w:rFonts w:asciiTheme="minorHAnsi" w:eastAsia="Times New Roman" w:hAnsiTheme="minorHAnsi" w:cstheme="minorHAnsi"/>
                <w:lang w:val="es-ES"/>
              </w:rPr>
            </w:pPr>
          </w:p>
        </w:tc>
      </w:tr>
    </w:tbl>
    <w:p w14:paraId="5B5EFC57" w14:textId="77777777" w:rsidR="00E77ECE" w:rsidRPr="00943225" w:rsidRDefault="00E77ECE" w:rsidP="00E77ECE">
      <w:pPr>
        <w:tabs>
          <w:tab w:val="left" w:pos="360"/>
        </w:tabs>
        <w:jc w:val="both"/>
        <w:rPr>
          <w:rFonts w:asciiTheme="minorHAnsi" w:eastAsia="Times New Roman" w:hAnsiTheme="minorHAnsi" w:cstheme="minorHAnsi"/>
          <w:b/>
          <w:bCs/>
          <w:i/>
          <w:iCs/>
          <w:sz w:val="18"/>
          <w:szCs w:val="18"/>
          <w:lang w:val="es-ES"/>
        </w:rPr>
      </w:pPr>
      <w:r w:rsidRPr="00943225">
        <w:rPr>
          <w:rFonts w:asciiTheme="minorHAnsi" w:eastAsia="Times New Roman" w:hAnsiTheme="minorHAnsi" w:cstheme="minorHAnsi"/>
          <w:b/>
          <w:bCs/>
          <w:i/>
          <w:iCs/>
          <w:sz w:val="18"/>
          <w:szCs w:val="18"/>
          <w:lang w:val="es-ES"/>
        </w:rPr>
        <w:t>En caso de oposición motivada, deberá aportar necesariamente los documentos a cuya consulta se opone para que el Ayuntamiento de Las Rozas de Madrid pueda conocer que concurren los requisitos establecidos en este procedimiento o, en caso contrario, no se podrá estimar su solicitud.</w:t>
      </w:r>
    </w:p>
    <w:p w14:paraId="660384B9" w14:textId="77777777" w:rsidR="00E77ECE" w:rsidRDefault="00E77ECE" w:rsidP="00E77ECE">
      <w:pPr>
        <w:tabs>
          <w:tab w:val="left" w:pos="360"/>
        </w:tabs>
        <w:jc w:val="both"/>
        <w:rPr>
          <w:rFonts w:asciiTheme="minorHAnsi" w:eastAsia="Times New Roman" w:hAnsiTheme="minorHAnsi" w:cstheme="minorHAnsi"/>
          <w:b/>
          <w:bCs/>
          <w:i/>
          <w:iCs/>
          <w:sz w:val="18"/>
          <w:szCs w:val="18"/>
          <w:lang w:val="es-ES"/>
        </w:rPr>
      </w:pPr>
      <w:r w:rsidRPr="00943225">
        <w:rPr>
          <w:rFonts w:asciiTheme="minorHAnsi" w:eastAsia="Times New Roman" w:hAnsiTheme="minorHAnsi" w:cstheme="minorHAnsi"/>
          <w:b/>
          <w:bCs/>
          <w:i/>
          <w:iCs/>
          <w:sz w:val="18"/>
          <w:szCs w:val="18"/>
          <w:lang w:val="es-ES"/>
        </w:rPr>
        <w:t>El Ayuntamiento de Las Rozas de Madrid, podrá solicitar otra documentación que se considere necesaria al objeto de resolver la solicitud de la prestación económica.</w:t>
      </w:r>
    </w:p>
    <w:p w14:paraId="6D6F3FB7" w14:textId="77777777" w:rsidR="00CA18D6" w:rsidRPr="00943225" w:rsidRDefault="00CA18D6" w:rsidP="00E77ECE">
      <w:pPr>
        <w:tabs>
          <w:tab w:val="left" w:pos="360"/>
        </w:tabs>
        <w:jc w:val="both"/>
        <w:rPr>
          <w:rFonts w:asciiTheme="minorHAnsi" w:eastAsia="Times New Roman" w:hAnsiTheme="minorHAnsi" w:cstheme="minorHAnsi"/>
          <w:b/>
          <w:bCs/>
          <w:i/>
          <w:iCs/>
          <w:sz w:val="18"/>
          <w:szCs w:val="18"/>
          <w:lang w:val="es-ES"/>
        </w:rPr>
      </w:pPr>
    </w:p>
    <w:p w14:paraId="6384E72A" w14:textId="77777777" w:rsidR="007F6085" w:rsidRDefault="007F6085" w:rsidP="00CA3A31">
      <w:pPr>
        <w:jc w:val="both"/>
        <w:rPr>
          <w:sz w:val="20"/>
          <w:lang w:val="es-ES"/>
        </w:rPr>
      </w:pPr>
    </w:p>
    <w:p w14:paraId="2DC3D7CD" w14:textId="77777777" w:rsidR="007E43DD" w:rsidRDefault="007E43DD" w:rsidP="00CA3A31">
      <w:pPr>
        <w:jc w:val="both"/>
        <w:rPr>
          <w:sz w:val="20"/>
          <w:lang w:val="es-ES"/>
        </w:rPr>
      </w:pPr>
    </w:p>
    <w:tbl>
      <w:tblPr>
        <w:tblStyle w:val="TableNormal"/>
        <w:tblW w:w="103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84"/>
      </w:tblGrid>
      <w:tr w:rsidR="007E43DD" w:rsidRPr="006730A3" w14:paraId="2A2AD342" w14:textId="77777777" w:rsidTr="00D628E5">
        <w:trPr>
          <w:trHeight w:hRule="exact" w:val="278"/>
        </w:trPr>
        <w:tc>
          <w:tcPr>
            <w:tcW w:w="10384" w:type="dxa"/>
            <w:shd w:val="clear" w:color="auto" w:fill="002060"/>
          </w:tcPr>
          <w:p w14:paraId="4491D87C" w14:textId="15E584F2" w:rsidR="007E43DD" w:rsidRPr="006730A3" w:rsidRDefault="007E43DD" w:rsidP="00D628E5">
            <w:pPr>
              <w:pStyle w:val="TableParagraph"/>
              <w:spacing w:before="0" w:line="265" w:lineRule="exact"/>
              <w:ind w:right="182"/>
              <w:jc w:val="both"/>
              <w:rPr>
                <w:b/>
                <w:lang w:val="es-ES"/>
              </w:rPr>
            </w:pPr>
            <w:r>
              <w:rPr>
                <w:b/>
                <w:color w:val="FFFFFF"/>
                <w:sz w:val="20"/>
                <w:szCs w:val="20"/>
                <w:lang w:val="es-ES"/>
              </w:rPr>
              <w:t>7</w:t>
            </w:r>
            <w:r w:rsidRPr="004E59D4">
              <w:rPr>
                <w:b/>
                <w:color w:val="FFFFFF"/>
                <w:sz w:val="20"/>
                <w:szCs w:val="20"/>
                <w:lang w:val="es-ES"/>
              </w:rPr>
              <w:t>. D</w:t>
            </w:r>
            <w:r>
              <w:rPr>
                <w:b/>
                <w:color w:val="FFFFFF"/>
                <w:sz w:val="20"/>
                <w:szCs w:val="20"/>
                <w:lang w:val="es-ES"/>
              </w:rPr>
              <w:t>ECLARACIÓN DE RESPONSABILIDADES</w:t>
            </w:r>
          </w:p>
        </w:tc>
      </w:tr>
    </w:tbl>
    <w:p w14:paraId="5E5150A8" w14:textId="77777777" w:rsidR="007E43DD" w:rsidRDefault="007E43DD" w:rsidP="00CA3A31">
      <w:pPr>
        <w:jc w:val="both"/>
        <w:rPr>
          <w:sz w:val="20"/>
          <w:lang w:val="es-ES"/>
        </w:rPr>
      </w:pPr>
    </w:p>
    <w:p w14:paraId="655A59DD" w14:textId="77777777" w:rsidR="00CA18D6" w:rsidRPr="007F6085" w:rsidRDefault="00CA18D6" w:rsidP="00CA18D6">
      <w:pPr>
        <w:numPr>
          <w:ilvl w:val="1"/>
          <w:numId w:val="6"/>
        </w:numPr>
        <w:jc w:val="both"/>
        <w:rPr>
          <w:sz w:val="20"/>
          <w:lang w:val="es-ES"/>
        </w:rPr>
      </w:pPr>
      <w:r w:rsidRPr="007F6085">
        <w:rPr>
          <w:sz w:val="20"/>
          <w:lang w:val="es-ES"/>
        </w:rPr>
        <w:t>Que se compromete, en cualquier caso, a aportar la documentación acreditativa de estos extremos en la forma y plazo en que sea requerida por el órgano gestor.</w:t>
      </w:r>
    </w:p>
    <w:p w14:paraId="563663AD" w14:textId="77777777" w:rsidR="00CA18D6" w:rsidRPr="007F6085" w:rsidRDefault="00CA18D6" w:rsidP="00CA18D6">
      <w:pPr>
        <w:numPr>
          <w:ilvl w:val="1"/>
          <w:numId w:val="6"/>
        </w:numPr>
        <w:jc w:val="both"/>
        <w:rPr>
          <w:sz w:val="20"/>
          <w:lang w:val="es-ES"/>
        </w:rPr>
      </w:pPr>
      <w:r w:rsidRPr="007F6085">
        <w:rPr>
          <w:sz w:val="20"/>
          <w:lang w:val="es-ES"/>
        </w:rPr>
        <w:t>Que todos los datos que constan en esta solicitud por el solicitante y en los documentos que la acompañan son ciertos.</w:t>
      </w:r>
    </w:p>
    <w:p w14:paraId="7F9ACF5E" w14:textId="77777777" w:rsidR="00CA18D6" w:rsidRDefault="00CA18D6" w:rsidP="00CA18D6">
      <w:pPr>
        <w:numPr>
          <w:ilvl w:val="1"/>
          <w:numId w:val="6"/>
        </w:numPr>
        <w:jc w:val="both"/>
        <w:rPr>
          <w:sz w:val="20"/>
          <w:lang w:val="es-ES"/>
        </w:rPr>
      </w:pPr>
      <w:r w:rsidRPr="004E59D4">
        <w:rPr>
          <w:sz w:val="20"/>
          <w:lang w:val="es-ES"/>
        </w:rPr>
        <w:t xml:space="preserve">Que </w:t>
      </w:r>
      <w:r>
        <w:rPr>
          <w:sz w:val="20"/>
          <w:lang w:val="es-ES"/>
        </w:rPr>
        <w:t>como solicitante</w:t>
      </w:r>
      <w:r w:rsidRPr="007F6085">
        <w:rPr>
          <w:sz w:val="20"/>
          <w:lang w:val="es-ES"/>
        </w:rPr>
        <w:t xml:space="preserve"> no incurre en las prohibiciones para obtener la condición de beneficiario, de conformidad con el artículo 13 de la Ley 38/2003, de 17 de noviembre, General de Subvenciones.</w:t>
      </w:r>
    </w:p>
    <w:p w14:paraId="6140A11A" w14:textId="5394D903" w:rsidR="007E43DD" w:rsidRDefault="007E43DD" w:rsidP="00CA18D6">
      <w:pPr>
        <w:numPr>
          <w:ilvl w:val="1"/>
          <w:numId w:val="6"/>
        </w:numPr>
        <w:jc w:val="both"/>
        <w:rPr>
          <w:sz w:val="20"/>
          <w:lang w:val="es-ES"/>
        </w:rPr>
      </w:pPr>
      <w:r>
        <w:rPr>
          <w:sz w:val="20"/>
          <w:lang w:val="es-ES"/>
        </w:rPr>
        <w:t xml:space="preserve">Que no ha recibido ayudas de la </w:t>
      </w:r>
      <w:proofErr w:type="gramStart"/>
      <w:r>
        <w:rPr>
          <w:sz w:val="20"/>
          <w:lang w:val="es-ES"/>
        </w:rPr>
        <w:t>Concejalía</w:t>
      </w:r>
      <w:proofErr w:type="gramEnd"/>
      <w:r>
        <w:rPr>
          <w:sz w:val="20"/>
          <w:lang w:val="es-ES"/>
        </w:rPr>
        <w:t xml:space="preserve"> de Familia y Servicios Sociales para la adaptación de vivienda y productos de apoyo para la misma finalidad que se solicita, durante el periodo mínimo establecido según tipología de ayuda en las bases reguladoras.</w:t>
      </w:r>
    </w:p>
    <w:p w14:paraId="209F9EE6" w14:textId="77777777" w:rsidR="000E7676" w:rsidRDefault="000E7676" w:rsidP="000E7676">
      <w:pPr>
        <w:ind w:left="360"/>
        <w:jc w:val="both"/>
        <w:rPr>
          <w:sz w:val="20"/>
          <w:lang w:val="es-ES"/>
        </w:rPr>
      </w:pPr>
    </w:p>
    <w:tbl>
      <w:tblPr>
        <w:tblStyle w:val="Tablaconcuadrcula"/>
        <w:tblpPr w:leftFromText="141" w:rightFromText="141" w:vertAnchor="text" w:horzAnchor="page" w:tblpX="1189" w:tblpY="-38"/>
        <w:tblW w:w="0" w:type="auto"/>
        <w:tblLook w:val="04A0" w:firstRow="1" w:lastRow="0" w:firstColumn="1" w:lastColumn="0" w:noHBand="0" w:noVBand="1"/>
      </w:tblPr>
      <w:tblGrid>
        <w:gridCol w:w="235"/>
      </w:tblGrid>
      <w:tr w:rsidR="000E7676" w14:paraId="1EAD16BC" w14:textId="77777777" w:rsidTr="000E7676">
        <w:trPr>
          <w:trHeight w:val="250"/>
        </w:trPr>
        <w:tc>
          <w:tcPr>
            <w:tcW w:w="235" w:type="dxa"/>
          </w:tcPr>
          <w:p w14:paraId="457117DB" w14:textId="77777777" w:rsidR="000E7676" w:rsidRDefault="000E7676" w:rsidP="000E7676">
            <w:pPr>
              <w:tabs>
                <w:tab w:val="left" w:pos="1250"/>
              </w:tabs>
              <w:rPr>
                <w:sz w:val="20"/>
                <w:lang w:val="es-ES"/>
              </w:rPr>
            </w:pPr>
          </w:p>
        </w:tc>
      </w:tr>
    </w:tbl>
    <w:p w14:paraId="5485ABF1" w14:textId="057CC528" w:rsidR="007E43DD" w:rsidRDefault="000E7676" w:rsidP="000E7676">
      <w:pPr>
        <w:numPr>
          <w:ilvl w:val="1"/>
          <w:numId w:val="6"/>
        </w:numPr>
        <w:jc w:val="both"/>
        <w:rPr>
          <w:sz w:val="20"/>
          <w:lang w:val="es-ES"/>
        </w:rPr>
      </w:pPr>
      <w:r>
        <w:rPr>
          <w:sz w:val="20"/>
          <w:lang w:val="es-ES"/>
        </w:rPr>
        <w:t xml:space="preserve">          </w:t>
      </w:r>
      <w:r w:rsidR="007E43DD">
        <w:rPr>
          <w:sz w:val="20"/>
          <w:lang w:val="es-ES"/>
        </w:rPr>
        <w:t xml:space="preserve">Declara que ha recibido ayudas de otros organismos públicos y/o privados distintos de la </w:t>
      </w:r>
      <w:proofErr w:type="gramStart"/>
      <w:r w:rsidR="007E43DD">
        <w:rPr>
          <w:sz w:val="20"/>
          <w:lang w:val="es-ES"/>
        </w:rPr>
        <w:t>Concejalía</w:t>
      </w:r>
      <w:proofErr w:type="gramEnd"/>
      <w:r w:rsidR="007E43DD">
        <w:rPr>
          <w:sz w:val="20"/>
          <w:lang w:val="es-ES"/>
        </w:rPr>
        <w:t xml:space="preserve"> de Familia y Servicios Sociales para la misma finalidad que solicita, por los siguientes importes:</w:t>
      </w:r>
    </w:p>
    <w:p w14:paraId="154B6E7A" w14:textId="77777777" w:rsidR="00CA18D6" w:rsidRDefault="00CA18D6" w:rsidP="00CA3A31">
      <w:pPr>
        <w:jc w:val="both"/>
        <w:rPr>
          <w:sz w:val="20"/>
          <w:lang w:val="es-ES"/>
        </w:rPr>
      </w:pPr>
    </w:p>
    <w:tbl>
      <w:tblPr>
        <w:tblStyle w:val="Tablaconcuadrcula"/>
        <w:tblW w:w="0" w:type="auto"/>
        <w:tblInd w:w="360" w:type="dxa"/>
        <w:tblLook w:val="04A0" w:firstRow="1" w:lastRow="0" w:firstColumn="1" w:lastColumn="0" w:noHBand="0" w:noVBand="1"/>
      </w:tblPr>
      <w:tblGrid>
        <w:gridCol w:w="4923"/>
        <w:gridCol w:w="4940"/>
      </w:tblGrid>
      <w:tr w:rsidR="00970C8D" w14:paraId="207C3C22" w14:textId="77777777" w:rsidTr="00970C8D">
        <w:trPr>
          <w:trHeight w:val="322"/>
        </w:trPr>
        <w:tc>
          <w:tcPr>
            <w:tcW w:w="5111" w:type="dxa"/>
            <w:vAlign w:val="center"/>
          </w:tcPr>
          <w:p w14:paraId="64B24CEF" w14:textId="4C8A62E8" w:rsidR="00970C8D" w:rsidRDefault="00970C8D" w:rsidP="00970C8D">
            <w:pPr>
              <w:jc w:val="center"/>
              <w:rPr>
                <w:sz w:val="20"/>
                <w:lang w:val="es-ES"/>
              </w:rPr>
            </w:pPr>
            <w:r>
              <w:rPr>
                <w:sz w:val="20"/>
                <w:lang w:val="es-ES"/>
              </w:rPr>
              <w:t>IMPORTE DE LAS AYUDAS</w:t>
            </w:r>
          </w:p>
        </w:tc>
        <w:tc>
          <w:tcPr>
            <w:tcW w:w="5112" w:type="dxa"/>
            <w:vAlign w:val="center"/>
          </w:tcPr>
          <w:p w14:paraId="273E6A2E" w14:textId="1CCB3AEB" w:rsidR="00970C8D" w:rsidRDefault="00970C8D" w:rsidP="00970C8D">
            <w:pPr>
              <w:jc w:val="center"/>
              <w:rPr>
                <w:sz w:val="20"/>
                <w:lang w:val="es-ES"/>
              </w:rPr>
            </w:pPr>
            <w:r>
              <w:rPr>
                <w:sz w:val="20"/>
                <w:lang w:val="es-ES"/>
              </w:rPr>
              <w:t>ENTIDAD CONCEDENTE</w:t>
            </w:r>
          </w:p>
        </w:tc>
      </w:tr>
      <w:tr w:rsidR="00970C8D" w14:paraId="18A92A65" w14:textId="77777777" w:rsidTr="00970C8D">
        <w:tc>
          <w:tcPr>
            <w:tcW w:w="5111" w:type="dxa"/>
          </w:tcPr>
          <w:p w14:paraId="591B9A86" w14:textId="77777777" w:rsidR="00970C8D" w:rsidRDefault="00970C8D" w:rsidP="00970C8D">
            <w:pPr>
              <w:jc w:val="both"/>
              <w:rPr>
                <w:sz w:val="20"/>
                <w:lang w:val="es-ES"/>
              </w:rPr>
            </w:pPr>
          </w:p>
        </w:tc>
        <w:tc>
          <w:tcPr>
            <w:tcW w:w="5112" w:type="dxa"/>
          </w:tcPr>
          <w:p w14:paraId="1303ED09" w14:textId="77777777" w:rsidR="00970C8D" w:rsidRDefault="00970C8D" w:rsidP="00970C8D">
            <w:pPr>
              <w:jc w:val="both"/>
              <w:rPr>
                <w:sz w:val="20"/>
                <w:lang w:val="es-ES"/>
              </w:rPr>
            </w:pPr>
          </w:p>
        </w:tc>
      </w:tr>
      <w:tr w:rsidR="00970C8D" w14:paraId="53E09CE7" w14:textId="77777777" w:rsidTr="00970C8D">
        <w:tc>
          <w:tcPr>
            <w:tcW w:w="5111" w:type="dxa"/>
          </w:tcPr>
          <w:p w14:paraId="2CCC1A0B" w14:textId="77777777" w:rsidR="00970C8D" w:rsidRDefault="00970C8D" w:rsidP="00970C8D">
            <w:pPr>
              <w:jc w:val="both"/>
              <w:rPr>
                <w:sz w:val="20"/>
                <w:lang w:val="es-ES"/>
              </w:rPr>
            </w:pPr>
          </w:p>
        </w:tc>
        <w:tc>
          <w:tcPr>
            <w:tcW w:w="5112" w:type="dxa"/>
          </w:tcPr>
          <w:p w14:paraId="2D0FD810" w14:textId="77777777" w:rsidR="00970C8D" w:rsidRDefault="00970C8D" w:rsidP="00970C8D">
            <w:pPr>
              <w:jc w:val="both"/>
              <w:rPr>
                <w:sz w:val="20"/>
                <w:lang w:val="es-ES"/>
              </w:rPr>
            </w:pPr>
          </w:p>
        </w:tc>
      </w:tr>
      <w:tr w:rsidR="00970C8D" w14:paraId="2244717A" w14:textId="77777777" w:rsidTr="00970C8D">
        <w:tc>
          <w:tcPr>
            <w:tcW w:w="5111" w:type="dxa"/>
          </w:tcPr>
          <w:p w14:paraId="6AF02182" w14:textId="77777777" w:rsidR="00970C8D" w:rsidRDefault="00970C8D" w:rsidP="00970C8D">
            <w:pPr>
              <w:jc w:val="both"/>
              <w:rPr>
                <w:sz w:val="20"/>
                <w:lang w:val="es-ES"/>
              </w:rPr>
            </w:pPr>
          </w:p>
        </w:tc>
        <w:tc>
          <w:tcPr>
            <w:tcW w:w="5112" w:type="dxa"/>
          </w:tcPr>
          <w:p w14:paraId="19425F08" w14:textId="77777777" w:rsidR="00970C8D" w:rsidRDefault="00970C8D" w:rsidP="00970C8D">
            <w:pPr>
              <w:jc w:val="both"/>
              <w:rPr>
                <w:sz w:val="20"/>
                <w:lang w:val="es-ES"/>
              </w:rPr>
            </w:pPr>
          </w:p>
        </w:tc>
      </w:tr>
      <w:tr w:rsidR="00970C8D" w14:paraId="4BCFB06A" w14:textId="77777777" w:rsidTr="00970C8D">
        <w:tc>
          <w:tcPr>
            <w:tcW w:w="5111" w:type="dxa"/>
          </w:tcPr>
          <w:p w14:paraId="36C2184F" w14:textId="77777777" w:rsidR="00970C8D" w:rsidRDefault="00970C8D" w:rsidP="00970C8D">
            <w:pPr>
              <w:jc w:val="both"/>
              <w:rPr>
                <w:sz w:val="20"/>
                <w:lang w:val="es-ES"/>
              </w:rPr>
            </w:pPr>
          </w:p>
        </w:tc>
        <w:tc>
          <w:tcPr>
            <w:tcW w:w="5112" w:type="dxa"/>
          </w:tcPr>
          <w:p w14:paraId="4F2B5103" w14:textId="77777777" w:rsidR="00970C8D" w:rsidRDefault="00970C8D" w:rsidP="00970C8D">
            <w:pPr>
              <w:jc w:val="both"/>
              <w:rPr>
                <w:sz w:val="20"/>
                <w:lang w:val="es-ES"/>
              </w:rPr>
            </w:pPr>
          </w:p>
        </w:tc>
      </w:tr>
    </w:tbl>
    <w:p w14:paraId="0B03BAEE" w14:textId="77777777" w:rsidR="00CA18D6" w:rsidRDefault="00CA18D6" w:rsidP="00970C8D">
      <w:pPr>
        <w:ind w:left="360"/>
        <w:jc w:val="both"/>
        <w:rPr>
          <w:sz w:val="20"/>
          <w:lang w:val="es-ES"/>
        </w:rPr>
      </w:pPr>
    </w:p>
    <w:p w14:paraId="1AA2EC93" w14:textId="77777777" w:rsidR="007C1F31" w:rsidRDefault="007C1F31" w:rsidP="00970C8D">
      <w:pPr>
        <w:ind w:left="360"/>
        <w:jc w:val="both"/>
        <w:rPr>
          <w:sz w:val="20"/>
          <w:lang w:val="es-ES"/>
        </w:rPr>
      </w:pPr>
    </w:p>
    <w:p w14:paraId="64EB6345" w14:textId="77777777" w:rsidR="007C1F31" w:rsidRDefault="007C1F31" w:rsidP="00970C8D">
      <w:pPr>
        <w:ind w:left="360"/>
        <w:jc w:val="both"/>
        <w:rPr>
          <w:sz w:val="20"/>
          <w:lang w:val="es-ES"/>
        </w:rPr>
      </w:pPr>
    </w:p>
    <w:p w14:paraId="48D41C39" w14:textId="77777777" w:rsidR="007C1F31" w:rsidRDefault="007C1F31" w:rsidP="00970C8D">
      <w:pPr>
        <w:ind w:left="360"/>
        <w:jc w:val="both"/>
        <w:rPr>
          <w:sz w:val="20"/>
          <w:lang w:val="es-ES"/>
        </w:rPr>
      </w:pPr>
    </w:p>
    <w:p w14:paraId="4CB83CB7" w14:textId="77777777" w:rsidR="007C1F31" w:rsidRDefault="007C1F31" w:rsidP="00970C8D">
      <w:pPr>
        <w:ind w:left="360"/>
        <w:jc w:val="both"/>
        <w:rPr>
          <w:sz w:val="20"/>
          <w:lang w:val="es-ES"/>
        </w:rPr>
      </w:pPr>
    </w:p>
    <w:p w14:paraId="7B4D8036" w14:textId="77777777" w:rsidR="007C1F31" w:rsidRDefault="007C1F31" w:rsidP="00970C8D">
      <w:pPr>
        <w:ind w:left="360"/>
        <w:jc w:val="both"/>
        <w:rPr>
          <w:sz w:val="20"/>
          <w:lang w:val="es-ES"/>
        </w:rPr>
      </w:pPr>
    </w:p>
    <w:p w14:paraId="1AE3E1AD" w14:textId="77777777" w:rsidR="007C1F31" w:rsidRDefault="007C1F31" w:rsidP="00970C8D">
      <w:pPr>
        <w:ind w:left="360"/>
        <w:jc w:val="both"/>
        <w:rPr>
          <w:sz w:val="20"/>
          <w:lang w:val="es-ES"/>
        </w:rPr>
      </w:pPr>
    </w:p>
    <w:p w14:paraId="6F14D1DD" w14:textId="77777777" w:rsidR="007C1F31" w:rsidRDefault="007C1F31" w:rsidP="00970C8D">
      <w:pPr>
        <w:ind w:left="360"/>
        <w:jc w:val="both"/>
        <w:rPr>
          <w:sz w:val="20"/>
          <w:lang w:val="es-ES"/>
        </w:rPr>
      </w:pPr>
    </w:p>
    <w:p w14:paraId="53B25D81" w14:textId="77777777" w:rsidR="007C1F31" w:rsidRDefault="007C1F31" w:rsidP="00970C8D">
      <w:pPr>
        <w:ind w:left="360"/>
        <w:jc w:val="both"/>
        <w:rPr>
          <w:sz w:val="20"/>
          <w:lang w:val="es-ES"/>
        </w:rPr>
      </w:pPr>
    </w:p>
    <w:p w14:paraId="06FB9393" w14:textId="77777777" w:rsidR="007C1F31" w:rsidRDefault="007C1F31" w:rsidP="00970C8D">
      <w:pPr>
        <w:ind w:left="360"/>
        <w:jc w:val="both"/>
        <w:rPr>
          <w:sz w:val="20"/>
          <w:lang w:val="es-ES"/>
        </w:rPr>
      </w:pPr>
    </w:p>
    <w:p w14:paraId="01F6DEB9" w14:textId="77777777" w:rsidR="00B00852" w:rsidRPr="00B00852" w:rsidRDefault="00B00852" w:rsidP="00B00852">
      <w:pPr>
        <w:shd w:val="clear" w:color="auto" w:fill="002060"/>
        <w:spacing w:before="60" w:after="60"/>
        <w:jc w:val="center"/>
        <w:outlineLvl w:val="0"/>
        <w:rPr>
          <w:rFonts w:eastAsia="Times New Roman" w:cstheme="minorHAnsi"/>
          <w:b/>
          <w:sz w:val="20"/>
          <w:szCs w:val="18"/>
          <w:lang w:val="es-ES"/>
        </w:rPr>
      </w:pPr>
      <w:r w:rsidRPr="00B00852">
        <w:rPr>
          <w:rFonts w:eastAsia="Times New Roman" w:cstheme="minorHAnsi"/>
          <w:b/>
          <w:sz w:val="20"/>
          <w:szCs w:val="18"/>
          <w:lang w:val="es-ES"/>
        </w:rPr>
        <w:t xml:space="preserve">AUTORIZACIONES DE LOS MIEMBROS DE LA UNIDAD DE CONVIVENCIA (MAYORES 18 AÑOS O EMANCIPADOS) </w:t>
      </w:r>
    </w:p>
    <w:p w14:paraId="76CB0DA9" w14:textId="77777777" w:rsidR="00B00852" w:rsidRPr="00B00852" w:rsidRDefault="00B00852" w:rsidP="00B00852">
      <w:pPr>
        <w:shd w:val="clear" w:color="auto" w:fill="002060"/>
        <w:spacing w:before="60" w:after="60"/>
        <w:jc w:val="center"/>
        <w:outlineLvl w:val="0"/>
        <w:rPr>
          <w:rFonts w:eastAsia="Times New Roman" w:cstheme="minorHAnsi"/>
          <w:b/>
          <w:sz w:val="20"/>
          <w:szCs w:val="18"/>
          <w:lang w:val="es-ES"/>
        </w:rPr>
      </w:pPr>
      <w:r w:rsidRPr="00B00852">
        <w:rPr>
          <w:rFonts w:eastAsia="Times New Roman" w:cstheme="minorHAnsi"/>
          <w:b/>
          <w:sz w:val="20"/>
          <w:szCs w:val="18"/>
          <w:lang w:val="es-ES"/>
        </w:rPr>
        <w:t xml:space="preserve">* </w:t>
      </w:r>
      <w:r w:rsidRPr="00B00852">
        <w:rPr>
          <w:rFonts w:eastAsia="Times New Roman" w:cstheme="minorHAnsi"/>
          <w:b/>
          <w:sz w:val="16"/>
          <w:szCs w:val="16"/>
          <w:lang w:val="es-ES"/>
        </w:rPr>
        <w:t>OBLIGATORIA FIRMA PARA TODOS LOS MIEMBROS DE LA UNIDAD DE CONVIVENCIA MAYORES DE 18 AÑOS O EMANCIPADOS</w:t>
      </w:r>
    </w:p>
    <w:p w14:paraId="0F44AE27" w14:textId="77777777" w:rsidR="00B00852" w:rsidRDefault="00B00852">
      <w:pPr>
        <w:rPr>
          <w:sz w:val="20"/>
          <w:lang w:val="es-ES"/>
        </w:rPr>
      </w:pPr>
    </w:p>
    <w:tbl>
      <w:tblPr>
        <w:tblStyle w:val="Tablaconcuadrcula"/>
        <w:tblpPr w:leftFromText="141" w:rightFromText="141" w:vertAnchor="text" w:horzAnchor="margin" w:tblpXSpec="center" w:tblpY="-123"/>
        <w:tblW w:w="0" w:type="auto"/>
        <w:tblLook w:val="04A0" w:firstRow="1" w:lastRow="0" w:firstColumn="1" w:lastColumn="0" w:noHBand="0" w:noVBand="1"/>
      </w:tblPr>
      <w:tblGrid>
        <w:gridCol w:w="1000"/>
        <w:gridCol w:w="1132"/>
        <w:gridCol w:w="1946"/>
        <w:gridCol w:w="3770"/>
        <w:gridCol w:w="2375"/>
      </w:tblGrid>
      <w:tr w:rsidR="00583C5C" w14:paraId="0433E14C" w14:textId="77777777" w:rsidTr="00583C5C">
        <w:tc>
          <w:tcPr>
            <w:tcW w:w="1000" w:type="dxa"/>
          </w:tcPr>
          <w:p w14:paraId="386C335A" w14:textId="77777777" w:rsidR="00583C5C" w:rsidRPr="00900F35" w:rsidRDefault="00583C5C" w:rsidP="00583C5C">
            <w:pPr>
              <w:tabs>
                <w:tab w:val="left" w:pos="360"/>
              </w:tabs>
              <w:jc w:val="both"/>
              <w:rPr>
                <w:rFonts w:eastAsia="Times New Roman" w:cstheme="minorHAnsi"/>
                <w:b/>
                <w:sz w:val="12"/>
                <w:szCs w:val="12"/>
              </w:rPr>
            </w:pPr>
            <w:r w:rsidRPr="00E62630">
              <w:rPr>
                <w:rFonts w:ascii="Arial" w:eastAsia="Times New Roman" w:hAnsi="Arial" w:cs="Arial"/>
                <w:b/>
                <w:bCs/>
                <w:sz w:val="18"/>
                <w:szCs w:val="18"/>
              </w:rPr>
              <w:t></w:t>
            </w:r>
            <w:proofErr w:type="spellStart"/>
            <w:r>
              <w:rPr>
                <w:rFonts w:ascii="Arial" w:eastAsia="Times New Roman" w:hAnsi="Arial" w:cs="Arial"/>
                <w:b/>
                <w:bCs/>
                <w:sz w:val="12"/>
                <w:szCs w:val="12"/>
              </w:rPr>
              <w:t>Autorizo</w:t>
            </w:r>
            <w:proofErr w:type="spellEnd"/>
            <w:r>
              <w:rPr>
                <w:rFonts w:ascii="Arial" w:eastAsia="Times New Roman" w:hAnsi="Arial" w:cs="Arial"/>
                <w:b/>
                <w:bCs/>
                <w:sz w:val="12"/>
                <w:szCs w:val="12"/>
              </w:rPr>
              <w:t xml:space="preserve"> consulta</w:t>
            </w:r>
          </w:p>
        </w:tc>
        <w:tc>
          <w:tcPr>
            <w:tcW w:w="1132" w:type="dxa"/>
          </w:tcPr>
          <w:p w14:paraId="29FAD13F" w14:textId="77777777" w:rsidR="00583C5C" w:rsidRDefault="00583C5C" w:rsidP="00583C5C">
            <w:pPr>
              <w:tabs>
                <w:tab w:val="left" w:pos="360"/>
              </w:tabs>
              <w:jc w:val="both"/>
              <w:rPr>
                <w:rFonts w:eastAsia="Times New Roman" w:cstheme="minorHAnsi"/>
                <w:b/>
                <w:szCs w:val="24"/>
              </w:rPr>
            </w:pPr>
            <w:r w:rsidRPr="00E62630">
              <w:rPr>
                <w:rFonts w:ascii="Arial" w:eastAsia="Times New Roman" w:hAnsi="Arial" w:cs="Arial"/>
                <w:b/>
                <w:bCs/>
                <w:sz w:val="18"/>
                <w:szCs w:val="18"/>
              </w:rPr>
              <w:t></w:t>
            </w:r>
            <w:proofErr w:type="spellStart"/>
            <w:r>
              <w:rPr>
                <w:rFonts w:ascii="Arial" w:eastAsia="Times New Roman" w:hAnsi="Arial" w:cs="Arial"/>
                <w:b/>
                <w:bCs/>
                <w:sz w:val="12"/>
                <w:szCs w:val="12"/>
              </w:rPr>
              <w:t>Aporto</w:t>
            </w:r>
            <w:proofErr w:type="spellEnd"/>
            <w:r>
              <w:rPr>
                <w:rFonts w:ascii="Arial" w:eastAsia="Times New Roman" w:hAnsi="Arial" w:cs="Arial"/>
                <w:b/>
                <w:bCs/>
                <w:sz w:val="12"/>
                <w:szCs w:val="12"/>
              </w:rPr>
              <w:t xml:space="preserve"> </w:t>
            </w:r>
            <w:proofErr w:type="spellStart"/>
            <w:r>
              <w:rPr>
                <w:rFonts w:ascii="Arial" w:eastAsia="Times New Roman" w:hAnsi="Arial" w:cs="Arial"/>
                <w:b/>
                <w:bCs/>
                <w:sz w:val="12"/>
                <w:szCs w:val="12"/>
              </w:rPr>
              <w:t>documentación</w:t>
            </w:r>
            <w:proofErr w:type="spellEnd"/>
          </w:p>
        </w:tc>
        <w:tc>
          <w:tcPr>
            <w:tcW w:w="1946" w:type="dxa"/>
          </w:tcPr>
          <w:p w14:paraId="163A37A7" w14:textId="77777777" w:rsidR="00583C5C" w:rsidRPr="00E24449" w:rsidRDefault="00583C5C" w:rsidP="00583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r>
              <w:rPr>
                <w:rFonts w:eastAsia="Times New Roman" w:cstheme="minorHAnsi"/>
                <w:b/>
                <w:sz w:val="16"/>
                <w:szCs w:val="16"/>
              </w:rPr>
              <w:t xml:space="preserve">   </w:t>
            </w:r>
          </w:p>
        </w:tc>
        <w:tc>
          <w:tcPr>
            <w:tcW w:w="3770" w:type="dxa"/>
          </w:tcPr>
          <w:p w14:paraId="5275CC5F" w14:textId="77777777" w:rsidR="00583C5C" w:rsidRDefault="00583C5C" w:rsidP="00583C5C">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0C2E3607" w14:textId="77777777" w:rsidR="00583C5C" w:rsidRDefault="00583C5C" w:rsidP="00583C5C">
            <w:pPr>
              <w:tabs>
                <w:tab w:val="left" w:pos="360"/>
              </w:tabs>
              <w:jc w:val="both"/>
              <w:rPr>
                <w:rFonts w:eastAsia="Times New Roman" w:cstheme="minorHAnsi"/>
                <w:b/>
                <w:sz w:val="16"/>
                <w:szCs w:val="16"/>
              </w:rPr>
            </w:pPr>
          </w:p>
          <w:p w14:paraId="63DB5207" w14:textId="77777777" w:rsidR="00583C5C" w:rsidRPr="00E24449" w:rsidRDefault="00583C5C" w:rsidP="00583C5C">
            <w:pPr>
              <w:tabs>
                <w:tab w:val="left" w:pos="360"/>
              </w:tabs>
              <w:jc w:val="both"/>
              <w:rPr>
                <w:rFonts w:ascii="Arial" w:eastAsia="Times New Roman" w:hAnsi="Arial" w:cs="Arial"/>
                <w:b/>
                <w:bCs/>
                <w:sz w:val="16"/>
                <w:szCs w:val="16"/>
              </w:rPr>
            </w:pPr>
          </w:p>
        </w:tc>
        <w:tc>
          <w:tcPr>
            <w:tcW w:w="2375" w:type="dxa"/>
          </w:tcPr>
          <w:p w14:paraId="6FE6CC2E" w14:textId="77777777" w:rsidR="00583C5C" w:rsidRPr="00E24449" w:rsidRDefault="00583C5C" w:rsidP="00583C5C">
            <w:pPr>
              <w:tabs>
                <w:tab w:val="left" w:pos="360"/>
              </w:tabs>
              <w:jc w:val="both"/>
              <w:rPr>
                <w:rFonts w:eastAsia="Times New Roman" w:cstheme="minorHAnsi"/>
                <w:b/>
                <w:sz w:val="16"/>
                <w:szCs w:val="16"/>
              </w:rPr>
            </w:pPr>
            <w:r>
              <w:rPr>
                <w:rFonts w:eastAsia="Times New Roman" w:cstheme="minorHAnsi"/>
                <w:b/>
                <w:sz w:val="16"/>
                <w:szCs w:val="16"/>
              </w:rPr>
              <w:t>FIRMA</w:t>
            </w:r>
          </w:p>
        </w:tc>
      </w:tr>
      <w:tr w:rsidR="00583C5C" w14:paraId="436C7D32" w14:textId="77777777" w:rsidTr="00583C5C">
        <w:tc>
          <w:tcPr>
            <w:tcW w:w="1000" w:type="dxa"/>
          </w:tcPr>
          <w:p w14:paraId="5556D954" w14:textId="77777777" w:rsidR="00583C5C" w:rsidRDefault="00583C5C" w:rsidP="00583C5C">
            <w:pPr>
              <w:tabs>
                <w:tab w:val="left" w:pos="360"/>
              </w:tabs>
              <w:jc w:val="both"/>
              <w:rPr>
                <w:rFonts w:eastAsia="Times New Roman" w:cstheme="minorHAnsi"/>
                <w:b/>
                <w:szCs w:val="24"/>
              </w:rPr>
            </w:pPr>
            <w:r w:rsidRPr="00E62630">
              <w:rPr>
                <w:rFonts w:ascii="Arial" w:eastAsia="Times New Roman" w:hAnsi="Arial" w:cs="Arial"/>
                <w:b/>
                <w:bCs/>
                <w:sz w:val="18"/>
                <w:szCs w:val="18"/>
              </w:rPr>
              <w:t></w:t>
            </w:r>
            <w:proofErr w:type="spellStart"/>
            <w:r>
              <w:rPr>
                <w:rFonts w:ascii="Arial" w:eastAsia="Times New Roman" w:hAnsi="Arial" w:cs="Arial"/>
                <w:b/>
                <w:bCs/>
                <w:sz w:val="12"/>
                <w:szCs w:val="12"/>
              </w:rPr>
              <w:t>Autorizo</w:t>
            </w:r>
            <w:proofErr w:type="spellEnd"/>
            <w:r>
              <w:rPr>
                <w:rFonts w:ascii="Arial" w:eastAsia="Times New Roman" w:hAnsi="Arial" w:cs="Arial"/>
                <w:b/>
                <w:bCs/>
                <w:sz w:val="12"/>
                <w:szCs w:val="12"/>
              </w:rPr>
              <w:t xml:space="preserve"> consulta</w:t>
            </w:r>
          </w:p>
        </w:tc>
        <w:tc>
          <w:tcPr>
            <w:tcW w:w="1132" w:type="dxa"/>
          </w:tcPr>
          <w:p w14:paraId="7FDC589C" w14:textId="77777777" w:rsidR="00583C5C" w:rsidRDefault="00583C5C" w:rsidP="00583C5C">
            <w:pPr>
              <w:tabs>
                <w:tab w:val="left" w:pos="360"/>
              </w:tabs>
              <w:jc w:val="both"/>
              <w:rPr>
                <w:rFonts w:eastAsia="Times New Roman" w:cstheme="minorHAnsi"/>
                <w:b/>
                <w:szCs w:val="24"/>
              </w:rPr>
            </w:pPr>
            <w:r w:rsidRPr="00E62630">
              <w:rPr>
                <w:rFonts w:ascii="Arial" w:eastAsia="Times New Roman" w:hAnsi="Arial" w:cs="Arial"/>
                <w:b/>
                <w:bCs/>
                <w:sz w:val="18"/>
                <w:szCs w:val="18"/>
              </w:rPr>
              <w:t></w:t>
            </w:r>
            <w:proofErr w:type="spellStart"/>
            <w:r>
              <w:rPr>
                <w:rFonts w:ascii="Arial" w:eastAsia="Times New Roman" w:hAnsi="Arial" w:cs="Arial"/>
                <w:b/>
                <w:bCs/>
                <w:sz w:val="12"/>
                <w:szCs w:val="12"/>
              </w:rPr>
              <w:t>Aporto</w:t>
            </w:r>
            <w:proofErr w:type="spellEnd"/>
            <w:r>
              <w:rPr>
                <w:rFonts w:ascii="Arial" w:eastAsia="Times New Roman" w:hAnsi="Arial" w:cs="Arial"/>
                <w:b/>
                <w:bCs/>
                <w:sz w:val="12"/>
                <w:szCs w:val="12"/>
              </w:rPr>
              <w:t xml:space="preserve"> </w:t>
            </w:r>
            <w:proofErr w:type="spellStart"/>
            <w:r>
              <w:rPr>
                <w:rFonts w:ascii="Arial" w:eastAsia="Times New Roman" w:hAnsi="Arial" w:cs="Arial"/>
                <w:b/>
                <w:bCs/>
                <w:sz w:val="12"/>
                <w:szCs w:val="12"/>
              </w:rPr>
              <w:t>documentación</w:t>
            </w:r>
            <w:proofErr w:type="spellEnd"/>
          </w:p>
        </w:tc>
        <w:tc>
          <w:tcPr>
            <w:tcW w:w="1946" w:type="dxa"/>
          </w:tcPr>
          <w:p w14:paraId="4340447E" w14:textId="77777777" w:rsidR="00583C5C" w:rsidRPr="00E24449" w:rsidRDefault="00583C5C" w:rsidP="00583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770" w:type="dxa"/>
          </w:tcPr>
          <w:p w14:paraId="13907E4D" w14:textId="77777777" w:rsidR="00583C5C" w:rsidRDefault="00583C5C" w:rsidP="00583C5C">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294A125C" w14:textId="77777777" w:rsidR="00583C5C" w:rsidRDefault="00583C5C" w:rsidP="00583C5C">
            <w:pPr>
              <w:tabs>
                <w:tab w:val="left" w:pos="360"/>
              </w:tabs>
              <w:jc w:val="both"/>
              <w:rPr>
                <w:rFonts w:eastAsia="Times New Roman" w:cstheme="minorHAnsi"/>
                <w:b/>
                <w:sz w:val="16"/>
                <w:szCs w:val="16"/>
              </w:rPr>
            </w:pPr>
          </w:p>
          <w:p w14:paraId="19AF2AB7" w14:textId="77777777" w:rsidR="00583C5C" w:rsidRPr="00E24449" w:rsidRDefault="00583C5C" w:rsidP="00583C5C">
            <w:pPr>
              <w:tabs>
                <w:tab w:val="left" w:pos="360"/>
              </w:tabs>
              <w:jc w:val="both"/>
              <w:rPr>
                <w:rFonts w:ascii="Arial" w:eastAsia="Times New Roman" w:hAnsi="Arial" w:cs="Arial"/>
                <w:b/>
                <w:bCs/>
                <w:sz w:val="16"/>
                <w:szCs w:val="16"/>
              </w:rPr>
            </w:pPr>
          </w:p>
        </w:tc>
        <w:tc>
          <w:tcPr>
            <w:tcW w:w="2375" w:type="dxa"/>
          </w:tcPr>
          <w:p w14:paraId="70067968" w14:textId="77777777" w:rsidR="00583C5C" w:rsidRPr="00E24449" w:rsidRDefault="00583C5C" w:rsidP="00583C5C">
            <w:pPr>
              <w:tabs>
                <w:tab w:val="left" w:pos="360"/>
              </w:tabs>
              <w:jc w:val="both"/>
              <w:rPr>
                <w:rFonts w:eastAsia="Times New Roman" w:cstheme="minorHAnsi"/>
                <w:b/>
                <w:sz w:val="16"/>
                <w:szCs w:val="16"/>
              </w:rPr>
            </w:pPr>
            <w:r>
              <w:rPr>
                <w:rFonts w:eastAsia="Times New Roman" w:cstheme="minorHAnsi"/>
                <w:b/>
                <w:sz w:val="16"/>
                <w:szCs w:val="16"/>
              </w:rPr>
              <w:t>FIRMA</w:t>
            </w:r>
          </w:p>
        </w:tc>
      </w:tr>
      <w:tr w:rsidR="00583C5C" w14:paraId="087F0EC7" w14:textId="77777777" w:rsidTr="00583C5C">
        <w:tc>
          <w:tcPr>
            <w:tcW w:w="1000" w:type="dxa"/>
          </w:tcPr>
          <w:p w14:paraId="340BCF17" w14:textId="77777777" w:rsidR="00583C5C" w:rsidRDefault="00583C5C" w:rsidP="00583C5C">
            <w:pPr>
              <w:tabs>
                <w:tab w:val="left" w:pos="360"/>
              </w:tabs>
              <w:jc w:val="both"/>
              <w:rPr>
                <w:rFonts w:eastAsia="Times New Roman" w:cstheme="minorHAnsi"/>
                <w:b/>
                <w:szCs w:val="24"/>
              </w:rPr>
            </w:pPr>
            <w:r w:rsidRPr="00E62630">
              <w:rPr>
                <w:rFonts w:ascii="Arial" w:eastAsia="Times New Roman" w:hAnsi="Arial" w:cs="Arial"/>
                <w:b/>
                <w:bCs/>
                <w:sz w:val="18"/>
                <w:szCs w:val="18"/>
              </w:rPr>
              <w:t></w:t>
            </w:r>
            <w:proofErr w:type="spellStart"/>
            <w:r>
              <w:rPr>
                <w:rFonts w:ascii="Arial" w:eastAsia="Times New Roman" w:hAnsi="Arial" w:cs="Arial"/>
                <w:b/>
                <w:bCs/>
                <w:sz w:val="12"/>
                <w:szCs w:val="12"/>
              </w:rPr>
              <w:t>Autorizo</w:t>
            </w:r>
            <w:proofErr w:type="spellEnd"/>
            <w:r>
              <w:rPr>
                <w:rFonts w:ascii="Arial" w:eastAsia="Times New Roman" w:hAnsi="Arial" w:cs="Arial"/>
                <w:b/>
                <w:bCs/>
                <w:sz w:val="12"/>
                <w:szCs w:val="12"/>
              </w:rPr>
              <w:t xml:space="preserve"> consulta</w:t>
            </w:r>
          </w:p>
        </w:tc>
        <w:tc>
          <w:tcPr>
            <w:tcW w:w="1132" w:type="dxa"/>
          </w:tcPr>
          <w:p w14:paraId="44147CB9" w14:textId="77777777" w:rsidR="00583C5C" w:rsidRDefault="00583C5C" w:rsidP="00583C5C">
            <w:pPr>
              <w:tabs>
                <w:tab w:val="left" w:pos="360"/>
              </w:tabs>
              <w:jc w:val="both"/>
              <w:rPr>
                <w:rFonts w:eastAsia="Times New Roman" w:cstheme="minorHAnsi"/>
                <w:b/>
                <w:szCs w:val="24"/>
              </w:rPr>
            </w:pPr>
            <w:r w:rsidRPr="00E62630">
              <w:rPr>
                <w:rFonts w:ascii="Arial" w:eastAsia="Times New Roman" w:hAnsi="Arial" w:cs="Arial"/>
                <w:b/>
                <w:bCs/>
                <w:sz w:val="18"/>
                <w:szCs w:val="18"/>
              </w:rPr>
              <w:t></w:t>
            </w:r>
            <w:proofErr w:type="spellStart"/>
            <w:r>
              <w:rPr>
                <w:rFonts w:ascii="Arial" w:eastAsia="Times New Roman" w:hAnsi="Arial" w:cs="Arial"/>
                <w:b/>
                <w:bCs/>
                <w:sz w:val="12"/>
                <w:szCs w:val="12"/>
              </w:rPr>
              <w:t>Aporto</w:t>
            </w:r>
            <w:proofErr w:type="spellEnd"/>
            <w:r>
              <w:rPr>
                <w:rFonts w:ascii="Arial" w:eastAsia="Times New Roman" w:hAnsi="Arial" w:cs="Arial"/>
                <w:b/>
                <w:bCs/>
                <w:sz w:val="12"/>
                <w:szCs w:val="12"/>
              </w:rPr>
              <w:t xml:space="preserve"> </w:t>
            </w:r>
            <w:proofErr w:type="spellStart"/>
            <w:r>
              <w:rPr>
                <w:rFonts w:ascii="Arial" w:eastAsia="Times New Roman" w:hAnsi="Arial" w:cs="Arial"/>
                <w:b/>
                <w:bCs/>
                <w:sz w:val="12"/>
                <w:szCs w:val="12"/>
              </w:rPr>
              <w:t>documentación</w:t>
            </w:r>
            <w:proofErr w:type="spellEnd"/>
          </w:p>
        </w:tc>
        <w:tc>
          <w:tcPr>
            <w:tcW w:w="1946" w:type="dxa"/>
          </w:tcPr>
          <w:p w14:paraId="6101971A" w14:textId="77777777" w:rsidR="00583C5C" w:rsidRPr="00E24449" w:rsidRDefault="00583C5C" w:rsidP="00583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770" w:type="dxa"/>
          </w:tcPr>
          <w:p w14:paraId="150EAEBE" w14:textId="77777777" w:rsidR="00583C5C" w:rsidRDefault="00583C5C" w:rsidP="00583C5C">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6F5270E2" w14:textId="77777777" w:rsidR="00583C5C" w:rsidRDefault="00583C5C" w:rsidP="00583C5C">
            <w:pPr>
              <w:tabs>
                <w:tab w:val="left" w:pos="360"/>
              </w:tabs>
              <w:jc w:val="both"/>
              <w:rPr>
                <w:rFonts w:eastAsia="Times New Roman" w:cstheme="minorHAnsi"/>
                <w:b/>
                <w:sz w:val="16"/>
                <w:szCs w:val="16"/>
              </w:rPr>
            </w:pPr>
          </w:p>
          <w:p w14:paraId="48C18157" w14:textId="77777777" w:rsidR="00583C5C" w:rsidRPr="00E24449" w:rsidRDefault="00583C5C" w:rsidP="00583C5C">
            <w:pPr>
              <w:tabs>
                <w:tab w:val="left" w:pos="360"/>
              </w:tabs>
              <w:jc w:val="both"/>
              <w:rPr>
                <w:rFonts w:ascii="Arial" w:eastAsia="Times New Roman" w:hAnsi="Arial" w:cs="Arial"/>
                <w:b/>
                <w:bCs/>
                <w:sz w:val="16"/>
                <w:szCs w:val="16"/>
              </w:rPr>
            </w:pPr>
          </w:p>
        </w:tc>
        <w:tc>
          <w:tcPr>
            <w:tcW w:w="2375" w:type="dxa"/>
          </w:tcPr>
          <w:p w14:paraId="428BCE88" w14:textId="77777777" w:rsidR="00583C5C" w:rsidRPr="00E24449" w:rsidRDefault="00583C5C" w:rsidP="00583C5C">
            <w:pPr>
              <w:tabs>
                <w:tab w:val="left" w:pos="360"/>
              </w:tabs>
              <w:jc w:val="both"/>
              <w:rPr>
                <w:rFonts w:eastAsia="Times New Roman" w:cstheme="minorHAnsi"/>
                <w:b/>
                <w:sz w:val="16"/>
                <w:szCs w:val="16"/>
              </w:rPr>
            </w:pPr>
            <w:r>
              <w:rPr>
                <w:rFonts w:eastAsia="Times New Roman" w:cstheme="minorHAnsi"/>
                <w:b/>
                <w:sz w:val="16"/>
                <w:szCs w:val="16"/>
              </w:rPr>
              <w:t>FIRMA</w:t>
            </w:r>
          </w:p>
        </w:tc>
      </w:tr>
      <w:tr w:rsidR="00583C5C" w14:paraId="786F25B7" w14:textId="77777777" w:rsidTr="00583C5C">
        <w:tc>
          <w:tcPr>
            <w:tcW w:w="1000" w:type="dxa"/>
          </w:tcPr>
          <w:p w14:paraId="0D6693D4" w14:textId="77777777" w:rsidR="00583C5C" w:rsidRDefault="00583C5C" w:rsidP="00583C5C">
            <w:pPr>
              <w:tabs>
                <w:tab w:val="left" w:pos="360"/>
              </w:tabs>
              <w:jc w:val="both"/>
              <w:rPr>
                <w:rFonts w:eastAsia="Times New Roman" w:cstheme="minorHAnsi"/>
                <w:b/>
                <w:szCs w:val="24"/>
              </w:rPr>
            </w:pPr>
            <w:r w:rsidRPr="00E62630">
              <w:rPr>
                <w:rFonts w:ascii="Arial" w:eastAsia="Times New Roman" w:hAnsi="Arial" w:cs="Arial"/>
                <w:b/>
                <w:bCs/>
                <w:sz w:val="18"/>
                <w:szCs w:val="18"/>
              </w:rPr>
              <w:t></w:t>
            </w:r>
            <w:proofErr w:type="spellStart"/>
            <w:r>
              <w:rPr>
                <w:rFonts w:ascii="Arial" w:eastAsia="Times New Roman" w:hAnsi="Arial" w:cs="Arial"/>
                <w:b/>
                <w:bCs/>
                <w:sz w:val="12"/>
                <w:szCs w:val="12"/>
              </w:rPr>
              <w:t>Autorizo</w:t>
            </w:r>
            <w:proofErr w:type="spellEnd"/>
            <w:r>
              <w:rPr>
                <w:rFonts w:ascii="Arial" w:eastAsia="Times New Roman" w:hAnsi="Arial" w:cs="Arial"/>
                <w:b/>
                <w:bCs/>
                <w:sz w:val="12"/>
                <w:szCs w:val="12"/>
              </w:rPr>
              <w:t xml:space="preserve"> consulta</w:t>
            </w:r>
          </w:p>
        </w:tc>
        <w:tc>
          <w:tcPr>
            <w:tcW w:w="1132" w:type="dxa"/>
          </w:tcPr>
          <w:p w14:paraId="3341F3F3" w14:textId="77777777" w:rsidR="00583C5C" w:rsidRDefault="00583C5C" w:rsidP="00583C5C">
            <w:pPr>
              <w:tabs>
                <w:tab w:val="left" w:pos="360"/>
              </w:tabs>
              <w:jc w:val="both"/>
              <w:rPr>
                <w:rFonts w:eastAsia="Times New Roman" w:cstheme="minorHAnsi"/>
                <w:b/>
                <w:szCs w:val="24"/>
              </w:rPr>
            </w:pPr>
            <w:r w:rsidRPr="00E62630">
              <w:rPr>
                <w:rFonts w:ascii="Arial" w:eastAsia="Times New Roman" w:hAnsi="Arial" w:cs="Arial"/>
                <w:b/>
                <w:bCs/>
                <w:sz w:val="18"/>
                <w:szCs w:val="18"/>
              </w:rPr>
              <w:t></w:t>
            </w:r>
            <w:proofErr w:type="spellStart"/>
            <w:r>
              <w:rPr>
                <w:rFonts w:ascii="Arial" w:eastAsia="Times New Roman" w:hAnsi="Arial" w:cs="Arial"/>
                <w:b/>
                <w:bCs/>
                <w:sz w:val="12"/>
                <w:szCs w:val="12"/>
              </w:rPr>
              <w:t>Aporto</w:t>
            </w:r>
            <w:proofErr w:type="spellEnd"/>
            <w:r>
              <w:rPr>
                <w:rFonts w:ascii="Arial" w:eastAsia="Times New Roman" w:hAnsi="Arial" w:cs="Arial"/>
                <w:b/>
                <w:bCs/>
                <w:sz w:val="12"/>
                <w:szCs w:val="12"/>
              </w:rPr>
              <w:t xml:space="preserve"> </w:t>
            </w:r>
            <w:proofErr w:type="spellStart"/>
            <w:r>
              <w:rPr>
                <w:rFonts w:ascii="Arial" w:eastAsia="Times New Roman" w:hAnsi="Arial" w:cs="Arial"/>
                <w:b/>
                <w:bCs/>
                <w:sz w:val="12"/>
                <w:szCs w:val="12"/>
              </w:rPr>
              <w:t>documentación</w:t>
            </w:r>
            <w:proofErr w:type="spellEnd"/>
          </w:p>
        </w:tc>
        <w:tc>
          <w:tcPr>
            <w:tcW w:w="1946" w:type="dxa"/>
          </w:tcPr>
          <w:p w14:paraId="04387325" w14:textId="77777777" w:rsidR="00583C5C" w:rsidRPr="00E24449" w:rsidRDefault="00583C5C" w:rsidP="00583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770" w:type="dxa"/>
          </w:tcPr>
          <w:p w14:paraId="04A5F8F5" w14:textId="77777777" w:rsidR="00583C5C" w:rsidRDefault="00583C5C" w:rsidP="00583C5C">
            <w:pPr>
              <w:tabs>
                <w:tab w:val="left" w:pos="360"/>
              </w:tabs>
              <w:ind w:firstLine="47"/>
              <w:jc w:val="both"/>
              <w:rPr>
                <w:rFonts w:eastAsia="Times New Roman" w:cstheme="minorHAnsi"/>
                <w:b/>
                <w:sz w:val="16"/>
                <w:szCs w:val="16"/>
              </w:rPr>
            </w:pPr>
            <w:r w:rsidRPr="00E24449">
              <w:rPr>
                <w:rFonts w:eastAsia="Times New Roman" w:cstheme="minorHAnsi"/>
                <w:b/>
                <w:sz w:val="16"/>
                <w:szCs w:val="16"/>
              </w:rPr>
              <w:t>NOMBRE Y APELLIDOS:</w:t>
            </w:r>
          </w:p>
          <w:p w14:paraId="6E4C906A" w14:textId="77777777" w:rsidR="00583C5C" w:rsidRDefault="00583C5C" w:rsidP="00583C5C">
            <w:pPr>
              <w:tabs>
                <w:tab w:val="left" w:pos="360"/>
              </w:tabs>
              <w:ind w:firstLine="47"/>
              <w:jc w:val="both"/>
              <w:rPr>
                <w:rFonts w:ascii="Arial" w:eastAsia="Times New Roman" w:hAnsi="Arial" w:cs="Arial"/>
                <w:b/>
                <w:bCs/>
                <w:sz w:val="16"/>
                <w:szCs w:val="16"/>
              </w:rPr>
            </w:pPr>
          </w:p>
          <w:p w14:paraId="0A4D224E" w14:textId="77777777" w:rsidR="00583C5C" w:rsidRPr="00E24449" w:rsidRDefault="00583C5C" w:rsidP="00583C5C">
            <w:pPr>
              <w:tabs>
                <w:tab w:val="left" w:pos="360"/>
              </w:tabs>
              <w:ind w:firstLine="47"/>
              <w:jc w:val="both"/>
              <w:rPr>
                <w:rFonts w:ascii="Arial" w:eastAsia="Times New Roman" w:hAnsi="Arial" w:cs="Arial"/>
                <w:b/>
                <w:bCs/>
                <w:sz w:val="16"/>
                <w:szCs w:val="16"/>
              </w:rPr>
            </w:pPr>
          </w:p>
        </w:tc>
        <w:tc>
          <w:tcPr>
            <w:tcW w:w="2375" w:type="dxa"/>
          </w:tcPr>
          <w:p w14:paraId="4C29BE1C" w14:textId="77777777" w:rsidR="00583C5C" w:rsidRPr="00E24449" w:rsidRDefault="00583C5C" w:rsidP="00583C5C">
            <w:pPr>
              <w:tabs>
                <w:tab w:val="left" w:pos="360"/>
              </w:tabs>
              <w:jc w:val="both"/>
              <w:rPr>
                <w:rFonts w:eastAsia="Times New Roman" w:cstheme="minorHAnsi"/>
                <w:b/>
                <w:sz w:val="16"/>
                <w:szCs w:val="16"/>
              </w:rPr>
            </w:pPr>
            <w:r>
              <w:rPr>
                <w:rFonts w:eastAsia="Times New Roman" w:cstheme="minorHAnsi"/>
                <w:b/>
                <w:sz w:val="16"/>
                <w:szCs w:val="16"/>
              </w:rPr>
              <w:t>FIRMA</w:t>
            </w:r>
          </w:p>
        </w:tc>
      </w:tr>
    </w:tbl>
    <w:p w14:paraId="338238A7" w14:textId="77777777" w:rsidR="00B00852" w:rsidRDefault="00B00852" w:rsidP="004E59D4">
      <w:pPr>
        <w:rPr>
          <w:sz w:val="20"/>
          <w:lang w:val="es-ES"/>
        </w:rPr>
      </w:pPr>
    </w:p>
    <w:p w14:paraId="3F1BCE14" w14:textId="0FBBCC75" w:rsidR="00B00852" w:rsidRDefault="00B00852" w:rsidP="00B00852">
      <w:pPr>
        <w:tabs>
          <w:tab w:val="left" w:pos="1250"/>
        </w:tabs>
        <w:rPr>
          <w:sz w:val="20"/>
          <w:lang w:val="es-ES"/>
        </w:rPr>
      </w:pPr>
    </w:p>
    <w:p w14:paraId="6FBF12AD" w14:textId="7AC6FE6E" w:rsidR="00B00852" w:rsidRDefault="00B00852" w:rsidP="00B00852">
      <w:pPr>
        <w:tabs>
          <w:tab w:val="left" w:pos="1250"/>
        </w:tabs>
        <w:rPr>
          <w:sz w:val="20"/>
          <w:lang w:val="es-ES"/>
        </w:rPr>
      </w:pPr>
    </w:p>
    <w:p w14:paraId="27E5B16C" w14:textId="77777777" w:rsidR="00B00852" w:rsidRDefault="00B00852">
      <w:pPr>
        <w:rPr>
          <w:sz w:val="20"/>
          <w:lang w:val="es-ES"/>
        </w:rPr>
      </w:pPr>
    </w:p>
    <w:p w14:paraId="4B27AF43" w14:textId="295ACE64" w:rsidR="00B00852" w:rsidRPr="00B00852" w:rsidRDefault="00B00852" w:rsidP="00B00852">
      <w:pPr>
        <w:rPr>
          <w:rFonts w:eastAsia="Times New Roman" w:cstheme="minorHAnsi"/>
          <w:sz w:val="18"/>
          <w:szCs w:val="16"/>
          <w:lang w:val="es-ES"/>
        </w:rPr>
      </w:pPr>
      <w:r>
        <w:rPr>
          <w:sz w:val="20"/>
          <w:lang w:val="es-ES"/>
        </w:rPr>
        <w:tab/>
      </w:r>
      <w:r w:rsidRPr="00B00852">
        <w:rPr>
          <w:rFonts w:eastAsia="Times New Roman" w:cstheme="minorHAnsi"/>
          <w:sz w:val="18"/>
          <w:szCs w:val="16"/>
          <w:lang w:val="es-ES"/>
        </w:rPr>
        <w:t xml:space="preserve">En Las Rozas de Madrid, a            de                         del 2024 </w:t>
      </w:r>
      <w:r>
        <w:rPr>
          <w:rFonts w:eastAsia="Times New Roman" w:cstheme="minorHAnsi"/>
          <w:sz w:val="18"/>
          <w:szCs w:val="16"/>
          <w:lang w:val="es-ES"/>
        </w:rPr>
        <w:t>/ 25</w:t>
      </w:r>
      <w:r w:rsidRPr="00B00852">
        <w:rPr>
          <w:rFonts w:eastAsia="Times New Roman" w:cstheme="minorHAnsi"/>
          <w:sz w:val="18"/>
          <w:szCs w:val="16"/>
          <w:lang w:val="es-ES"/>
        </w:rPr>
        <w:t xml:space="preserve">         </w:t>
      </w:r>
      <w:r w:rsidRPr="00B00852">
        <w:rPr>
          <w:rFonts w:eastAsia="Times New Roman" w:cstheme="minorHAnsi"/>
          <w:sz w:val="18"/>
          <w:szCs w:val="16"/>
          <w:lang w:val="es-ES"/>
        </w:rPr>
        <w:tab/>
      </w:r>
      <w:r>
        <w:rPr>
          <w:rFonts w:eastAsia="Times New Roman" w:cstheme="minorHAnsi"/>
          <w:sz w:val="18"/>
          <w:szCs w:val="16"/>
          <w:lang w:val="es-ES"/>
        </w:rPr>
        <w:tab/>
      </w:r>
      <w:r w:rsidRPr="00B00852">
        <w:rPr>
          <w:rFonts w:eastAsia="Times New Roman" w:cstheme="minorHAnsi"/>
          <w:b/>
          <w:sz w:val="18"/>
          <w:szCs w:val="20"/>
          <w:lang w:val="es-ES"/>
        </w:rPr>
        <w:t>Firma del solicitante</w:t>
      </w:r>
      <w:r w:rsidR="00970C8D">
        <w:rPr>
          <w:rFonts w:eastAsia="Times New Roman" w:cstheme="minorHAnsi"/>
          <w:b/>
          <w:sz w:val="18"/>
          <w:szCs w:val="20"/>
          <w:lang w:val="es-ES"/>
        </w:rPr>
        <w:t>/interesado o representante</w:t>
      </w:r>
    </w:p>
    <w:p w14:paraId="4C7B70CF" w14:textId="77777777" w:rsidR="00B00852" w:rsidRPr="00B00852" w:rsidRDefault="00B00852" w:rsidP="00B00852">
      <w:pPr>
        <w:ind w:left="5772" w:firstLine="708"/>
        <w:rPr>
          <w:rFonts w:eastAsia="Times New Roman" w:cstheme="minorHAnsi"/>
          <w:b/>
          <w:sz w:val="18"/>
          <w:szCs w:val="20"/>
          <w:lang w:val="es-ES"/>
        </w:rPr>
      </w:pPr>
      <w:r w:rsidRPr="00B00852">
        <w:rPr>
          <w:rFonts w:eastAsia="Times New Roman" w:cstheme="minorHAnsi"/>
          <w:b/>
          <w:sz w:val="18"/>
          <w:szCs w:val="20"/>
          <w:lang w:val="es-ES"/>
        </w:rPr>
        <w:t>Nombre y Apellidos:</w:t>
      </w:r>
    </w:p>
    <w:p w14:paraId="36A39C60" w14:textId="77777777" w:rsidR="00B00852" w:rsidRPr="00B00852" w:rsidRDefault="00B00852" w:rsidP="00B00852">
      <w:pPr>
        <w:ind w:left="5772" w:firstLine="708"/>
        <w:rPr>
          <w:rFonts w:eastAsia="Times New Roman" w:cstheme="minorHAnsi"/>
          <w:b/>
          <w:sz w:val="18"/>
          <w:szCs w:val="20"/>
          <w:lang w:val="es-ES"/>
        </w:rPr>
      </w:pPr>
      <w:r w:rsidRPr="00B00852">
        <w:rPr>
          <w:rFonts w:eastAsia="Times New Roman" w:cstheme="minorHAnsi"/>
          <w:b/>
          <w:sz w:val="18"/>
          <w:szCs w:val="20"/>
          <w:lang w:val="es-ES"/>
        </w:rPr>
        <w:t>DNI/NIE:</w:t>
      </w:r>
    </w:p>
    <w:p w14:paraId="3DB2ED49" w14:textId="77777777" w:rsidR="00B00852" w:rsidRPr="00B00852" w:rsidRDefault="00B00852" w:rsidP="00B00852">
      <w:pPr>
        <w:jc w:val="both"/>
        <w:rPr>
          <w:rFonts w:ascii="Arial" w:hAnsi="Arial" w:cs="Arial"/>
          <w:sz w:val="10"/>
          <w:szCs w:val="10"/>
          <w:lang w:val="es-ES"/>
        </w:rPr>
      </w:pPr>
    </w:p>
    <w:p w14:paraId="36453320" w14:textId="1445DE44" w:rsidR="00B00852" w:rsidRDefault="00B00852" w:rsidP="00B00852">
      <w:pPr>
        <w:tabs>
          <w:tab w:val="left" w:pos="1190"/>
        </w:tabs>
        <w:rPr>
          <w:sz w:val="20"/>
          <w:lang w:val="es-ES"/>
        </w:rPr>
      </w:pPr>
    </w:p>
    <w:p w14:paraId="57D42D7C" w14:textId="5ACBD5EF" w:rsidR="006F272B" w:rsidRDefault="006F272B">
      <w:pPr>
        <w:rPr>
          <w:sz w:val="20"/>
          <w:lang w:val="es-ES"/>
        </w:rPr>
      </w:pPr>
    </w:p>
    <w:sectPr w:rsidR="006F272B" w:rsidSect="00904B46">
      <w:headerReference w:type="default" r:id="rId8"/>
      <w:footerReference w:type="even" r:id="rId9"/>
      <w:footerReference w:type="default" r:id="rId10"/>
      <w:footerReference w:type="first" r:id="rId11"/>
      <w:pgSz w:w="11910" w:h="16840"/>
      <w:pgMar w:top="1954" w:right="1137" w:bottom="1240" w:left="540" w:header="0"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2F1007" w14:textId="77777777" w:rsidR="00A73931" w:rsidRDefault="00A73931">
      <w:r>
        <w:separator/>
      </w:r>
    </w:p>
  </w:endnote>
  <w:endnote w:type="continuationSeparator" w:id="0">
    <w:p w14:paraId="6AAD19A2" w14:textId="77777777" w:rsidR="00A73931" w:rsidRDefault="00A7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T Extra">
    <w:panose1 w:val="05050102010205020202"/>
    <w:charset w:val="02"/>
    <w:family w:val="roman"/>
    <w:pitch w:val="variable"/>
    <w:sig w:usb0="00000000" w:usb1="10000000" w:usb2="00000000" w:usb3="00000000" w:csb0="80000000" w:csb1="00000000"/>
  </w:font>
  <w:font w:name="Arial Italic">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8A016" w14:textId="46E70B26" w:rsidR="00C41CB3" w:rsidRDefault="00C41CB3">
    <w:pPr>
      <w:pStyle w:val="Piedepgina"/>
    </w:pPr>
    <w:r>
      <w:rPr>
        <w:noProof/>
      </w:rPr>
      <mc:AlternateContent>
        <mc:Choice Requires="wps">
          <w:drawing>
            <wp:anchor distT="0" distB="0" distL="0" distR="0" simplePos="0" relativeHeight="251664896" behindDoc="0" locked="0" layoutInCell="1" allowOverlap="1" wp14:anchorId="28A390B7" wp14:editId="5ECF5AE6">
              <wp:simplePos x="635" y="635"/>
              <wp:positionH relativeFrom="page">
                <wp:align>center</wp:align>
              </wp:positionH>
              <wp:positionV relativeFrom="page">
                <wp:align>bottom</wp:align>
              </wp:positionV>
              <wp:extent cx="443865" cy="443865"/>
              <wp:effectExtent l="0" t="0" r="635" b="0"/>
              <wp:wrapNone/>
              <wp:docPr id="1667637798" name="Cuadro de texto 5"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2D4393E" w14:textId="52A5074B"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A390B7" id="_x0000_t202" coordsize="21600,21600" o:spt="202" path="m,l,21600r21600,l21600,xe">
              <v:stroke joinstyle="miter"/>
              <v:path gradientshapeok="t" o:connecttype="rect"/>
            </v:shapetype>
            <v:shape id="Cuadro de texto 5" o:spid="_x0000_s1026" type="#_x0000_t202" alt="Uso Interno / Internal Use" style="position:absolute;margin-left:0;margin-top:0;width:34.95pt;height:34.95pt;z-index:25166489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72D4393E" w14:textId="52A5074B"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F6331" w14:textId="5A4705BA" w:rsidR="00B333F8" w:rsidRDefault="00B333F8">
    <w:pPr>
      <w:pStyle w:val="Piedepgina"/>
    </w:pPr>
  </w:p>
  <w:p w14:paraId="07952D4C" w14:textId="77777777" w:rsidR="00B333F8" w:rsidRPr="00964CF2" w:rsidRDefault="00B333F8" w:rsidP="00B333F8">
    <w:pPr>
      <w:jc w:val="both"/>
      <w:rPr>
        <w:rFonts w:ascii="Arial" w:hAnsi="Arial" w:cs="Arial"/>
        <w:sz w:val="10"/>
        <w:szCs w:val="10"/>
        <w:lang w:val="es-ES"/>
      </w:rPr>
    </w:pPr>
    <w:bookmarkStart w:id="9" w:name="_Hlk181956991"/>
    <w:bookmarkStart w:id="10" w:name="_Hlk181956992"/>
    <w:r w:rsidRPr="00964CF2">
      <w:rPr>
        <w:rFonts w:ascii="Arial" w:hAnsi="Arial" w:cs="Arial"/>
        <w:sz w:val="10"/>
        <w:szCs w:val="10"/>
        <w:lang w:val="es-ES"/>
      </w:rPr>
      <w:t>En cumplimiento del Reglamento (UE) 2016/679 del Parlamento Europeo y del Consejo de 27 de abril de 2016 (RGPD) y de la Ley Orgánica 3/2018, de 5 de diciembre, de Protección de Datos Personales y Garantía de los Derechos Digitales (LOPDGDD), se informa que los datos personales proporcionados serán tratados por el Ayuntamiento de Las Rozas como responsable del tratamiento.</w:t>
    </w:r>
  </w:p>
  <w:p w14:paraId="00F7770F" w14:textId="3CF1B8DD"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La finalidad del tratamiento es valorar, tramitar y conceder o denegar las solicitudes de prestaciones económicas destinadas a la</w:t>
    </w:r>
    <w:r w:rsidR="00964CF2">
      <w:rPr>
        <w:rFonts w:ascii="Arial" w:hAnsi="Arial" w:cs="Arial"/>
        <w:sz w:val="10"/>
        <w:szCs w:val="10"/>
        <w:lang w:val="es-ES"/>
      </w:rPr>
      <w:t xml:space="preserve"> adaptación de la vivienda habitual y productos de apoyo.</w:t>
    </w:r>
  </w:p>
  <w:p w14:paraId="309F21A3" w14:textId="77777777"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El Ayuntamiento no cederá sus datos personales a terceros para fines propios. Estos datos se conservarán durante los plazos de prescripción establecidos en la normativa aplicable.</w:t>
    </w:r>
  </w:p>
  <w:p w14:paraId="63DA43FA" w14:textId="77777777"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Los interesados tienen derecho a acceder, rectificar, suprimir, limitar, portar y oponerse al tratamiento de sus datos personales. Para ejercer estos derechos, pueden enviar una comunicación escrita, adjuntando copia del DNI, al responsable del tratamiento, el Ayuntamiento de Las Rozas, en Plaza Mayor, número 1, 28231 Las Rozas de Madrid, o mediante el correo electrónico solicitudesarco@lasrozas.es. También tienen derecho a presentar una reclamación ante la Agencia Española de Protección de Datos (</w:t>
    </w:r>
    <w:hyperlink r:id="rId1" w:tgtFrame="_new" w:history="1">
      <w:r w:rsidRPr="00964CF2">
        <w:rPr>
          <w:rStyle w:val="Hipervnculo"/>
          <w:rFonts w:ascii="Arial" w:hAnsi="Arial" w:cs="Arial"/>
          <w:sz w:val="10"/>
          <w:szCs w:val="10"/>
          <w:lang w:val="es-ES"/>
        </w:rPr>
        <w:t>www.agpd.es</w:t>
      </w:r>
    </w:hyperlink>
    <w:r w:rsidRPr="00964CF2">
      <w:rPr>
        <w:rFonts w:ascii="Arial" w:hAnsi="Arial" w:cs="Arial"/>
        <w:sz w:val="10"/>
        <w:szCs w:val="10"/>
        <w:lang w:val="es-ES"/>
      </w:rPr>
      <w:t>).</w:t>
    </w:r>
  </w:p>
  <w:p w14:paraId="476ECA63" w14:textId="77777777" w:rsidR="00B333F8" w:rsidRPr="00964CF2" w:rsidRDefault="00B333F8" w:rsidP="00B333F8">
    <w:pPr>
      <w:jc w:val="both"/>
      <w:rPr>
        <w:rFonts w:ascii="Arial" w:hAnsi="Arial" w:cs="Arial"/>
        <w:sz w:val="10"/>
        <w:szCs w:val="10"/>
        <w:lang w:val="es-ES"/>
      </w:rPr>
    </w:pPr>
    <w:r w:rsidRPr="00964CF2">
      <w:rPr>
        <w:rFonts w:ascii="Arial" w:hAnsi="Arial" w:cs="Arial"/>
        <w:sz w:val="10"/>
        <w:szCs w:val="10"/>
        <w:lang w:val="es-ES"/>
      </w:rPr>
      <w:t xml:space="preserve">Para más información sobre el tratamiento de sus datos personales, pueden consultar la web del Ayuntamiento de Las Rozas: </w:t>
    </w:r>
    <w:bookmarkStart w:id="11" w:name="_Hlk181957056"/>
    <w:r w:rsidR="006F272B">
      <w:fldChar w:fldCharType="begin"/>
    </w:r>
    <w:r w:rsidR="006F272B" w:rsidRPr="00964CF2">
      <w:rPr>
        <w:lang w:val="es-ES"/>
      </w:rPr>
      <w:instrText>HYPERLINK "http://www.lasrozas.es/Protecciondedatos" \t "_new"</w:instrText>
    </w:r>
    <w:r w:rsidR="006F272B">
      <w:fldChar w:fldCharType="separate"/>
    </w:r>
    <w:r w:rsidRPr="00964CF2">
      <w:rPr>
        <w:rStyle w:val="Hipervnculo"/>
        <w:rFonts w:ascii="Arial" w:hAnsi="Arial" w:cs="Arial"/>
        <w:sz w:val="10"/>
        <w:szCs w:val="10"/>
        <w:lang w:val="es-ES"/>
      </w:rPr>
      <w:t>www.lasrozas.es/Protecciondedatos</w:t>
    </w:r>
    <w:r w:rsidR="006F272B">
      <w:rPr>
        <w:rStyle w:val="Hipervnculo"/>
        <w:rFonts w:ascii="Arial" w:hAnsi="Arial" w:cs="Arial"/>
        <w:sz w:val="10"/>
        <w:szCs w:val="10"/>
      </w:rPr>
      <w:fldChar w:fldCharType="end"/>
    </w:r>
    <w:r w:rsidRPr="00964CF2">
      <w:rPr>
        <w:rFonts w:ascii="Arial" w:hAnsi="Arial" w:cs="Arial"/>
        <w:sz w:val="10"/>
        <w:szCs w:val="10"/>
        <w:lang w:val="es-ES"/>
      </w:rPr>
      <w:t>.</w:t>
    </w:r>
    <w:bookmarkEnd w:id="11"/>
  </w:p>
  <w:bookmarkEnd w:id="9"/>
  <w:bookmarkEnd w:id="10"/>
  <w:p w14:paraId="7B0DF61D" w14:textId="02909FD9" w:rsidR="001F3815" w:rsidRPr="00964CF2" w:rsidRDefault="001F3815">
    <w:pPr>
      <w:pStyle w:val="Textoindependiente"/>
      <w:spacing w:line="14" w:lineRule="auto"/>
      <w:rPr>
        <w:sz w:val="20"/>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1E33DD" w14:textId="134B07CD" w:rsidR="00C41CB3" w:rsidRDefault="00C41CB3">
    <w:pPr>
      <w:pStyle w:val="Piedepgina"/>
    </w:pPr>
    <w:r>
      <w:rPr>
        <w:noProof/>
      </w:rPr>
      <mc:AlternateContent>
        <mc:Choice Requires="wps">
          <w:drawing>
            <wp:anchor distT="0" distB="0" distL="0" distR="0" simplePos="0" relativeHeight="251663872" behindDoc="0" locked="0" layoutInCell="1" allowOverlap="1" wp14:anchorId="4076FF57" wp14:editId="35962E31">
              <wp:simplePos x="635" y="635"/>
              <wp:positionH relativeFrom="page">
                <wp:align>center</wp:align>
              </wp:positionH>
              <wp:positionV relativeFrom="page">
                <wp:align>bottom</wp:align>
              </wp:positionV>
              <wp:extent cx="443865" cy="443865"/>
              <wp:effectExtent l="0" t="0" r="635" b="0"/>
              <wp:wrapNone/>
              <wp:docPr id="1935699691" name="Cuadro de texto 4"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19FD0E" w14:textId="250DE96A"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076FF57" id="_x0000_t202" coordsize="21600,21600" o:spt="202" path="m,l,21600r21600,l21600,xe">
              <v:stroke joinstyle="miter"/>
              <v:path gradientshapeok="t" o:connecttype="rect"/>
            </v:shapetype>
            <v:shape id="Cuadro de texto 4" o:spid="_x0000_s1027" type="#_x0000_t202" alt="Uso Interno / Internal Use" style="position:absolute;margin-left:0;margin-top:0;width:34.95pt;height:34.95pt;z-index:25166387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6919FD0E" w14:textId="250DE96A" w:rsidR="00C41CB3" w:rsidRPr="00C41CB3" w:rsidRDefault="00C41CB3" w:rsidP="00C41CB3">
                    <w:pPr>
                      <w:rPr>
                        <w:rFonts w:ascii="Arial Italic" w:eastAsia="Arial Italic" w:hAnsi="Arial Italic" w:cs="Arial Italic"/>
                        <w:noProof/>
                        <w:color w:val="404040"/>
                        <w:sz w:val="20"/>
                        <w:szCs w:val="20"/>
                      </w:rPr>
                    </w:pPr>
                    <w:r w:rsidRPr="00C41CB3">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BF84E" w14:textId="77777777" w:rsidR="00A73931" w:rsidRDefault="00A73931">
      <w:r>
        <w:separator/>
      </w:r>
    </w:p>
  </w:footnote>
  <w:footnote w:type="continuationSeparator" w:id="0">
    <w:p w14:paraId="004211DB" w14:textId="77777777" w:rsidR="00A73931" w:rsidRDefault="00A73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BC691F" w14:textId="168471A4" w:rsidR="001B730A" w:rsidRDefault="001B730A">
    <w:pPr>
      <w:pStyle w:val="Encabezado"/>
    </w:pPr>
    <w:r>
      <w:rPr>
        <w:noProof/>
      </w:rPr>
      <w:drawing>
        <wp:anchor distT="0" distB="0" distL="114300" distR="114300" simplePos="0" relativeHeight="251665920" behindDoc="0" locked="0" layoutInCell="1" allowOverlap="1" wp14:anchorId="06660F78" wp14:editId="47265002">
          <wp:simplePos x="0" y="0"/>
          <wp:positionH relativeFrom="column">
            <wp:posOffset>95250</wp:posOffset>
          </wp:positionH>
          <wp:positionV relativeFrom="paragraph">
            <wp:posOffset>304800</wp:posOffset>
          </wp:positionV>
          <wp:extent cx="896620" cy="609600"/>
          <wp:effectExtent l="0" t="0" r="0" b="0"/>
          <wp:wrapSquare wrapText="bothSides"/>
          <wp:docPr id="67753581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6620" cy="6096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31169"/>
    <w:multiLevelType w:val="hybridMultilevel"/>
    <w:tmpl w:val="72FCCA10"/>
    <w:lvl w:ilvl="0" w:tplc="C83E9B82">
      <w:start w:val="10"/>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E257C4"/>
    <w:multiLevelType w:val="hybridMultilevel"/>
    <w:tmpl w:val="270C65EC"/>
    <w:lvl w:ilvl="0" w:tplc="CF06A798">
      <w:start w:val="10"/>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1B44CB"/>
    <w:multiLevelType w:val="hybridMultilevel"/>
    <w:tmpl w:val="A282D6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71305F"/>
    <w:multiLevelType w:val="hybridMultilevel"/>
    <w:tmpl w:val="B6F205D2"/>
    <w:lvl w:ilvl="0" w:tplc="0C0A000D">
      <w:start w:val="1"/>
      <w:numFmt w:val="bullet"/>
      <w:lvlText w:val=""/>
      <w:lvlJc w:val="left"/>
      <w:pPr>
        <w:ind w:left="823" w:hanging="360"/>
      </w:pPr>
      <w:rPr>
        <w:rFonts w:ascii="Wingdings" w:hAnsi="Wingdings"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4" w15:restartNumberingAfterBreak="0">
    <w:nsid w:val="1ED6303A"/>
    <w:multiLevelType w:val="hybridMultilevel"/>
    <w:tmpl w:val="AA761AEC"/>
    <w:lvl w:ilvl="0" w:tplc="0E20407E">
      <w:start w:val="10"/>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C528CC"/>
    <w:multiLevelType w:val="multilevel"/>
    <w:tmpl w:val="F85A4392"/>
    <w:lvl w:ilvl="0">
      <w:start w:val="4"/>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abstractNum w:abstractNumId="6" w15:restartNumberingAfterBreak="0">
    <w:nsid w:val="32065B9D"/>
    <w:multiLevelType w:val="hybridMultilevel"/>
    <w:tmpl w:val="C3D2F78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59F5C1E"/>
    <w:multiLevelType w:val="multilevel"/>
    <w:tmpl w:val="22DE242A"/>
    <w:lvl w:ilvl="0">
      <w:start w:val="4"/>
      <w:numFmt w:val="decimal"/>
      <w:lvlText w:val="%1"/>
      <w:lvlJc w:val="left"/>
      <w:pPr>
        <w:ind w:left="103" w:hanging="353"/>
      </w:pPr>
      <w:rPr>
        <w:rFonts w:hint="default"/>
      </w:rPr>
    </w:lvl>
    <w:lvl w:ilvl="1">
      <w:start w:val="1"/>
      <w:numFmt w:val="decimal"/>
      <w:lvlText w:val="%1.%2."/>
      <w:lvlJc w:val="left"/>
      <w:pPr>
        <w:ind w:left="103" w:hanging="353"/>
      </w:pPr>
      <w:rPr>
        <w:rFonts w:ascii="Calibri" w:eastAsia="Calibri" w:hAnsi="Calibri" w:cs="Calibri" w:hint="default"/>
        <w:b/>
        <w:bCs/>
        <w:spacing w:val="-1"/>
        <w:w w:val="99"/>
        <w:sz w:val="20"/>
        <w:szCs w:val="20"/>
      </w:rPr>
    </w:lvl>
    <w:lvl w:ilvl="2">
      <w:numFmt w:val="bullet"/>
      <w:lvlText w:val="•"/>
      <w:lvlJc w:val="left"/>
      <w:pPr>
        <w:ind w:left="2148" w:hanging="353"/>
      </w:pPr>
      <w:rPr>
        <w:rFonts w:hint="default"/>
      </w:rPr>
    </w:lvl>
    <w:lvl w:ilvl="3">
      <w:numFmt w:val="bullet"/>
      <w:lvlText w:val="•"/>
      <w:lvlJc w:val="left"/>
      <w:pPr>
        <w:ind w:left="3172" w:hanging="353"/>
      </w:pPr>
      <w:rPr>
        <w:rFonts w:hint="default"/>
      </w:rPr>
    </w:lvl>
    <w:lvl w:ilvl="4">
      <w:numFmt w:val="bullet"/>
      <w:lvlText w:val="•"/>
      <w:lvlJc w:val="left"/>
      <w:pPr>
        <w:ind w:left="4196" w:hanging="353"/>
      </w:pPr>
      <w:rPr>
        <w:rFonts w:hint="default"/>
      </w:rPr>
    </w:lvl>
    <w:lvl w:ilvl="5">
      <w:numFmt w:val="bullet"/>
      <w:lvlText w:val="•"/>
      <w:lvlJc w:val="left"/>
      <w:pPr>
        <w:ind w:left="5220" w:hanging="353"/>
      </w:pPr>
      <w:rPr>
        <w:rFonts w:hint="default"/>
      </w:rPr>
    </w:lvl>
    <w:lvl w:ilvl="6">
      <w:numFmt w:val="bullet"/>
      <w:lvlText w:val="•"/>
      <w:lvlJc w:val="left"/>
      <w:pPr>
        <w:ind w:left="6244" w:hanging="353"/>
      </w:pPr>
      <w:rPr>
        <w:rFonts w:hint="default"/>
      </w:rPr>
    </w:lvl>
    <w:lvl w:ilvl="7">
      <w:numFmt w:val="bullet"/>
      <w:lvlText w:val="•"/>
      <w:lvlJc w:val="left"/>
      <w:pPr>
        <w:ind w:left="7269" w:hanging="353"/>
      </w:pPr>
      <w:rPr>
        <w:rFonts w:hint="default"/>
      </w:rPr>
    </w:lvl>
    <w:lvl w:ilvl="8">
      <w:numFmt w:val="bullet"/>
      <w:lvlText w:val="•"/>
      <w:lvlJc w:val="left"/>
      <w:pPr>
        <w:ind w:left="8293" w:hanging="353"/>
      </w:pPr>
      <w:rPr>
        <w:rFonts w:hint="default"/>
      </w:rPr>
    </w:lvl>
  </w:abstractNum>
  <w:abstractNum w:abstractNumId="8" w15:restartNumberingAfterBreak="0">
    <w:nsid w:val="3B0B6670"/>
    <w:multiLevelType w:val="hybridMultilevel"/>
    <w:tmpl w:val="5A585F6A"/>
    <w:lvl w:ilvl="0" w:tplc="DEDC3CC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BF90E63"/>
    <w:multiLevelType w:val="hybridMultilevel"/>
    <w:tmpl w:val="D0B41A28"/>
    <w:lvl w:ilvl="0" w:tplc="B7FE219C">
      <w:start w:val="10"/>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C7C2D29"/>
    <w:multiLevelType w:val="hybridMultilevel"/>
    <w:tmpl w:val="AE3CE254"/>
    <w:lvl w:ilvl="0" w:tplc="66DA405E">
      <w:start w:val="357"/>
      <w:numFmt w:val="bullet"/>
      <w:lvlText w:val="-"/>
      <w:lvlJc w:val="left"/>
      <w:pPr>
        <w:ind w:left="720" w:hanging="360"/>
      </w:pPr>
      <w:rPr>
        <w:rFonts w:ascii="Microsoft Sans Serif" w:eastAsiaTheme="minorHAnsi" w:hAnsi="Microsoft Sans Serif" w:cs="Microsoft Sans Seri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F885D13"/>
    <w:multiLevelType w:val="hybridMultilevel"/>
    <w:tmpl w:val="C48A78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0B215D1"/>
    <w:multiLevelType w:val="hybridMultilevel"/>
    <w:tmpl w:val="45089BC6"/>
    <w:lvl w:ilvl="0" w:tplc="DEDC3CCA">
      <w:start w:val="1"/>
      <w:numFmt w:val="bullet"/>
      <w:lvlText w:val=""/>
      <w:lvlJc w:val="left"/>
      <w:pPr>
        <w:ind w:left="823" w:hanging="360"/>
      </w:pPr>
      <w:rPr>
        <w:rFonts w:ascii="Symbol" w:hAnsi="Symbol"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13" w15:restartNumberingAfterBreak="0">
    <w:nsid w:val="55597512"/>
    <w:multiLevelType w:val="hybridMultilevel"/>
    <w:tmpl w:val="2EE43370"/>
    <w:lvl w:ilvl="0" w:tplc="DEDC3CC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2962F72"/>
    <w:multiLevelType w:val="hybridMultilevel"/>
    <w:tmpl w:val="87F442FC"/>
    <w:lvl w:ilvl="0" w:tplc="DEDC3CCA">
      <w:start w:val="1"/>
      <w:numFmt w:val="bullet"/>
      <w:lvlText w:val=""/>
      <w:lvlJc w:val="left"/>
      <w:pPr>
        <w:ind w:left="823" w:hanging="360"/>
      </w:pPr>
      <w:rPr>
        <w:rFonts w:ascii="Symbol" w:hAnsi="Symbol"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15" w15:restartNumberingAfterBreak="0">
    <w:nsid w:val="767364D0"/>
    <w:multiLevelType w:val="hybridMultilevel"/>
    <w:tmpl w:val="93C42B18"/>
    <w:lvl w:ilvl="0" w:tplc="BDAC0212">
      <w:start w:val="1"/>
      <w:numFmt w:val="decimal"/>
      <w:lvlText w:val="%1."/>
      <w:lvlJc w:val="left"/>
      <w:pPr>
        <w:ind w:left="725" w:hanging="189"/>
      </w:pPr>
      <w:rPr>
        <w:rFonts w:ascii="Arial" w:eastAsia="Arial" w:hAnsi="Arial" w:cs="Arial" w:hint="default"/>
        <w:b/>
        <w:bCs/>
        <w:i w:val="0"/>
        <w:iCs w:val="0"/>
        <w:color w:val="231F20"/>
        <w:spacing w:val="-3"/>
        <w:w w:val="102"/>
        <w:sz w:val="17"/>
        <w:szCs w:val="17"/>
        <w:lang w:val="es-ES" w:eastAsia="en-US" w:bidi="ar-SA"/>
      </w:rPr>
    </w:lvl>
    <w:lvl w:ilvl="1" w:tplc="D34A588C">
      <w:numFmt w:val="bullet"/>
      <w:lvlText w:val="-"/>
      <w:lvlJc w:val="left"/>
      <w:pPr>
        <w:ind w:left="1098" w:hanging="124"/>
      </w:pPr>
      <w:rPr>
        <w:rFonts w:ascii="Microsoft Sans Serif" w:eastAsia="Microsoft Sans Serif" w:hAnsi="Microsoft Sans Serif" w:cs="Microsoft Sans Serif" w:hint="default"/>
        <w:b w:val="0"/>
        <w:bCs w:val="0"/>
        <w:i w:val="0"/>
        <w:iCs w:val="0"/>
        <w:color w:val="231F20"/>
        <w:spacing w:val="0"/>
        <w:w w:val="96"/>
        <w:sz w:val="14"/>
        <w:szCs w:val="14"/>
        <w:lang w:val="es-ES" w:eastAsia="en-US" w:bidi="ar-SA"/>
      </w:rPr>
    </w:lvl>
    <w:lvl w:ilvl="2" w:tplc="687600C6">
      <w:numFmt w:val="bullet"/>
      <w:lvlText w:val="•"/>
      <w:lvlJc w:val="left"/>
      <w:pPr>
        <w:ind w:left="2166" w:hanging="124"/>
      </w:pPr>
      <w:rPr>
        <w:rFonts w:hint="default"/>
        <w:lang w:val="es-ES" w:eastAsia="en-US" w:bidi="ar-SA"/>
      </w:rPr>
    </w:lvl>
    <w:lvl w:ilvl="3" w:tplc="18B417EA">
      <w:numFmt w:val="bullet"/>
      <w:lvlText w:val="•"/>
      <w:lvlJc w:val="left"/>
      <w:pPr>
        <w:ind w:left="3233" w:hanging="124"/>
      </w:pPr>
      <w:rPr>
        <w:rFonts w:hint="default"/>
        <w:lang w:val="es-ES" w:eastAsia="en-US" w:bidi="ar-SA"/>
      </w:rPr>
    </w:lvl>
    <w:lvl w:ilvl="4" w:tplc="D2B05B56">
      <w:numFmt w:val="bullet"/>
      <w:lvlText w:val="•"/>
      <w:lvlJc w:val="left"/>
      <w:pPr>
        <w:ind w:left="4300" w:hanging="124"/>
      </w:pPr>
      <w:rPr>
        <w:rFonts w:hint="default"/>
        <w:lang w:val="es-ES" w:eastAsia="en-US" w:bidi="ar-SA"/>
      </w:rPr>
    </w:lvl>
    <w:lvl w:ilvl="5" w:tplc="5798E2BA">
      <w:numFmt w:val="bullet"/>
      <w:lvlText w:val="•"/>
      <w:lvlJc w:val="left"/>
      <w:pPr>
        <w:ind w:left="5366" w:hanging="124"/>
      </w:pPr>
      <w:rPr>
        <w:rFonts w:hint="default"/>
        <w:lang w:val="es-ES" w:eastAsia="en-US" w:bidi="ar-SA"/>
      </w:rPr>
    </w:lvl>
    <w:lvl w:ilvl="6" w:tplc="98B83A20">
      <w:numFmt w:val="bullet"/>
      <w:lvlText w:val="•"/>
      <w:lvlJc w:val="left"/>
      <w:pPr>
        <w:ind w:left="6433" w:hanging="124"/>
      </w:pPr>
      <w:rPr>
        <w:rFonts w:hint="default"/>
        <w:lang w:val="es-ES" w:eastAsia="en-US" w:bidi="ar-SA"/>
      </w:rPr>
    </w:lvl>
    <w:lvl w:ilvl="7" w:tplc="4148C5C8">
      <w:numFmt w:val="bullet"/>
      <w:lvlText w:val="•"/>
      <w:lvlJc w:val="left"/>
      <w:pPr>
        <w:ind w:left="7500" w:hanging="124"/>
      </w:pPr>
      <w:rPr>
        <w:rFonts w:hint="default"/>
        <w:lang w:val="es-ES" w:eastAsia="en-US" w:bidi="ar-SA"/>
      </w:rPr>
    </w:lvl>
    <w:lvl w:ilvl="8" w:tplc="367A3F4A">
      <w:numFmt w:val="bullet"/>
      <w:lvlText w:val="•"/>
      <w:lvlJc w:val="left"/>
      <w:pPr>
        <w:ind w:left="8566" w:hanging="124"/>
      </w:pPr>
      <w:rPr>
        <w:rFonts w:hint="default"/>
        <w:lang w:val="es-ES" w:eastAsia="en-US" w:bidi="ar-SA"/>
      </w:rPr>
    </w:lvl>
  </w:abstractNum>
  <w:abstractNum w:abstractNumId="16" w15:restartNumberingAfterBreak="0">
    <w:nsid w:val="785644B1"/>
    <w:multiLevelType w:val="hybridMultilevel"/>
    <w:tmpl w:val="F036FE60"/>
    <w:lvl w:ilvl="0" w:tplc="DEDC3CCA">
      <w:start w:val="1"/>
      <w:numFmt w:val="bullet"/>
      <w:lvlText w:val=""/>
      <w:lvlJc w:val="left"/>
      <w:pPr>
        <w:ind w:left="823" w:hanging="360"/>
      </w:pPr>
      <w:rPr>
        <w:rFonts w:ascii="Symbol" w:hAnsi="Symbol"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17" w15:restartNumberingAfterBreak="0">
    <w:nsid w:val="7CDC4A5A"/>
    <w:multiLevelType w:val="hybridMultilevel"/>
    <w:tmpl w:val="6AEEA594"/>
    <w:lvl w:ilvl="0" w:tplc="DEDC3CC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D7C4E69"/>
    <w:multiLevelType w:val="multilevel"/>
    <w:tmpl w:val="BFF4AB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num w:numId="1" w16cid:durableId="608899185">
    <w:abstractNumId w:val="7"/>
  </w:num>
  <w:num w:numId="2" w16cid:durableId="745348056">
    <w:abstractNumId w:val="11"/>
  </w:num>
  <w:num w:numId="3" w16cid:durableId="1851793066">
    <w:abstractNumId w:val="18"/>
  </w:num>
  <w:num w:numId="4" w16cid:durableId="895362030">
    <w:abstractNumId w:val="3"/>
  </w:num>
  <w:num w:numId="5" w16cid:durableId="1765760223">
    <w:abstractNumId w:val="2"/>
  </w:num>
  <w:num w:numId="6" w16cid:durableId="1582985319">
    <w:abstractNumId w:val="5"/>
  </w:num>
  <w:num w:numId="7" w16cid:durableId="836774979">
    <w:abstractNumId w:val="6"/>
  </w:num>
  <w:num w:numId="8" w16cid:durableId="1383285736">
    <w:abstractNumId w:val="13"/>
  </w:num>
  <w:num w:numId="9" w16cid:durableId="1641690213">
    <w:abstractNumId w:val="15"/>
  </w:num>
  <w:num w:numId="10" w16cid:durableId="752312509">
    <w:abstractNumId w:val="14"/>
  </w:num>
  <w:num w:numId="11" w16cid:durableId="1990161178">
    <w:abstractNumId w:val="16"/>
  </w:num>
  <w:num w:numId="12" w16cid:durableId="655034616">
    <w:abstractNumId w:val="12"/>
  </w:num>
  <w:num w:numId="13" w16cid:durableId="144779919">
    <w:abstractNumId w:val="17"/>
  </w:num>
  <w:num w:numId="14" w16cid:durableId="1038117622">
    <w:abstractNumId w:val="8"/>
  </w:num>
  <w:num w:numId="15" w16cid:durableId="803498850">
    <w:abstractNumId w:val="10"/>
  </w:num>
  <w:num w:numId="16" w16cid:durableId="222907809">
    <w:abstractNumId w:val="9"/>
  </w:num>
  <w:num w:numId="17" w16cid:durableId="920481489">
    <w:abstractNumId w:val="4"/>
  </w:num>
  <w:num w:numId="18" w16cid:durableId="1872570089">
    <w:abstractNumId w:val="1"/>
  </w:num>
  <w:num w:numId="19" w16cid:durableId="777524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15"/>
    <w:rsid w:val="0000557C"/>
    <w:rsid w:val="000079E4"/>
    <w:rsid w:val="000437FA"/>
    <w:rsid w:val="0004484E"/>
    <w:rsid w:val="000867EC"/>
    <w:rsid w:val="00096D7A"/>
    <w:rsid w:val="000A1DB8"/>
    <w:rsid w:val="000A3E95"/>
    <w:rsid w:val="000D5DCE"/>
    <w:rsid w:val="000E068C"/>
    <w:rsid w:val="000E73B0"/>
    <w:rsid w:val="000E7676"/>
    <w:rsid w:val="00102E5F"/>
    <w:rsid w:val="00107568"/>
    <w:rsid w:val="00115F9F"/>
    <w:rsid w:val="00126126"/>
    <w:rsid w:val="00127936"/>
    <w:rsid w:val="00150559"/>
    <w:rsid w:val="0015143B"/>
    <w:rsid w:val="001547BC"/>
    <w:rsid w:val="001B730A"/>
    <w:rsid w:val="001F3815"/>
    <w:rsid w:val="00273D7F"/>
    <w:rsid w:val="00276F18"/>
    <w:rsid w:val="002A0FF3"/>
    <w:rsid w:val="002B3A05"/>
    <w:rsid w:val="002D74BE"/>
    <w:rsid w:val="00317F67"/>
    <w:rsid w:val="00330B4A"/>
    <w:rsid w:val="00341CAA"/>
    <w:rsid w:val="00350304"/>
    <w:rsid w:val="00355F1B"/>
    <w:rsid w:val="0037758D"/>
    <w:rsid w:val="003872AF"/>
    <w:rsid w:val="00395AA5"/>
    <w:rsid w:val="003C289A"/>
    <w:rsid w:val="003D367D"/>
    <w:rsid w:val="00415BF6"/>
    <w:rsid w:val="0047335E"/>
    <w:rsid w:val="00480EF2"/>
    <w:rsid w:val="0049529E"/>
    <w:rsid w:val="004B0AA4"/>
    <w:rsid w:val="004C43E1"/>
    <w:rsid w:val="004D5039"/>
    <w:rsid w:val="004D5163"/>
    <w:rsid w:val="004E59D4"/>
    <w:rsid w:val="004E7496"/>
    <w:rsid w:val="00514AFB"/>
    <w:rsid w:val="00583C5C"/>
    <w:rsid w:val="005B5C24"/>
    <w:rsid w:val="00606926"/>
    <w:rsid w:val="00627C70"/>
    <w:rsid w:val="00627CB5"/>
    <w:rsid w:val="00630214"/>
    <w:rsid w:val="0063170C"/>
    <w:rsid w:val="00650C71"/>
    <w:rsid w:val="006526D1"/>
    <w:rsid w:val="00662E71"/>
    <w:rsid w:val="0066708D"/>
    <w:rsid w:val="006730A3"/>
    <w:rsid w:val="006C19A4"/>
    <w:rsid w:val="006C2C35"/>
    <w:rsid w:val="006E6CD8"/>
    <w:rsid w:val="006F272B"/>
    <w:rsid w:val="006F69D0"/>
    <w:rsid w:val="00714B22"/>
    <w:rsid w:val="00740374"/>
    <w:rsid w:val="00785088"/>
    <w:rsid w:val="0078557C"/>
    <w:rsid w:val="007A0725"/>
    <w:rsid w:val="007C1F31"/>
    <w:rsid w:val="007E43DD"/>
    <w:rsid w:val="007F6085"/>
    <w:rsid w:val="00812D6E"/>
    <w:rsid w:val="00831EF4"/>
    <w:rsid w:val="008358F1"/>
    <w:rsid w:val="008A4085"/>
    <w:rsid w:val="008A6E6A"/>
    <w:rsid w:val="008E4D31"/>
    <w:rsid w:val="00904B46"/>
    <w:rsid w:val="00943225"/>
    <w:rsid w:val="00962753"/>
    <w:rsid w:val="00964CF2"/>
    <w:rsid w:val="00970C8D"/>
    <w:rsid w:val="00981943"/>
    <w:rsid w:val="009A07CB"/>
    <w:rsid w:val="009A7F49"/>
    <w:rsid w:val="009E0628"/>
    <w:rsid w:val="009E5291"/>
    <w:rsid w:val="009F374D"/>
    <w:rsid w:val="00A01798"/>
    <w:rsid w:val="00A27EAD"/>
    <w:rsid w:val="00A520FE"/>
    <w:rsid w:val="00A73931"/>
    <w:rsid w:val="00B00852"/>
    <w:rsid w:val="00B0307F"/>
    <w:rsid w:val="00B12E41"/>
    <w:rsid w:val="00B333F8"/>
    <w:rsid w:val="00BC2749"/>
    <w:rsid w:val="00BC6AF9"/>
    <w:rsid w:val="00BD3B25"/>
    <w:rsid w:val="00BF2AA1"/>
    <w:rsid w:val="00C05DC4"/>
    <w:rsid w:val="00C32808"/>
    <w:rsid w:val="00C41CB3"/>
    <w:rsid w:val="00CA18D6"/>
    <w:rsid w:val="00CA3A31"/>
    <w:rsid w:val="00CC7D47"/>
    <w:rsid w:val="00CD0C81"/>
    <w:rsid w:val="00CD5C87"/>
    <w:rsid w:val="00CE07AB"/>
    <w:rsid w:val="00CE1BBE"/>
    <w:rsid w:val="00D2076F"/>
    <w:rsid w:val="00D41696"/>
    <w:rsid w:val="00D50DE8"/>
    <w:rsid w:val="00D83ACC"/>
    <w:rsid w:val="00DE39C4"/>
    <w:rsid w:val="00E63878"/>
    <w:rsid w:val="00E77ECE"/>
    <w:rsid w:val="00E92B9A"/>
    <w:rsid w:val="00ED204F"/>
    <w:rsid w:val="00EF4BE1"/>
    <w:rsid w:val="00EF5120"/>
    <w:rsid w:val="00F1619E"/>
    <w:rsid w:val="00F479FF"/>
    <w:rsid w:val="00F572EA"/>
    <w:rsid w:val="00FA5179"/>
    <w:rsid w:val="00FB3CFF"/>
    <w:rsid w:val="00FE5D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5E4F0"/>
  <w15:docId w15:val="{B25FAC01-1407-4793-BD33-92F68A09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Ttulo1">
    <w:name w:val="heading 1"/>
    <w:basedOn w:val="Normal"/>
    <w:uiPriority w:val="1"/>
    <w:qFormat/>
    <w:pPr>
      <w:ind w:left="1068" w:right="5104"/>
      <w:jc w:val="center"/>
      <w:outlineLvl w:val="0"/>
    </w:pPr>
    <w:rPr>
      <w:b/>
      <w:bCs/>
    </w:rPr>
  </w:style>
  <w:style w:type="paragraph" w:styleId="Ttulo2">
    <w:name w:val="heading 2"/>
    <w:basedOn w:val="Normal"/>
    <w:uiPriority w:val="1"/>
    <w:qFormat/>
    <w:pPr>
      <w:ind w:left="156"/>
      <w:outlineLvl w:val="1"/>
    </w:pPr>
    <w:rPr>
      <w:sz w:val="20"/>
      <w:szCs w:val="20"/>
    </w:rPr>
  </w:style>
  <w:style w:type="paragraph" w:styleId="Ttulo3">
    <w:name w:val="heading 3"/>
    <w:basedOn w:val="Normal"/>
    <w:uiPriority w:val="1"/>
    <w:qFormat/>
    <w:pPr>
      <w:ind w:left="309"/>
      <w:outlineLvl w:val="2"/>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34"/>
    <w:qFormat/>
  </w:style>
  <w:style w:type="paragraph" w:customStyle="1" w:styleId="TableParagraph">
    <w:name w:val="Table Paragraph"/>
    <w:basedOn w:val="Normal"/>
    <w:uiPriority w:val="1"/>
    <w:qFormat/>
    <w:pPr>
      <w:spacing w:before="44"/>
      <w:ind w:left="103"/>
    </w:pPr>
  </w:style>
  <w:style w:type="paragraph" w:styleId="Textodeglobo">
    <w:name w:val="Balloon Text"/>
    <w:basedOn w:val="Normal"/>
    <w:link w:val="TextodegloboCar"/>
    <w:uiPriority w:val="99"/>
    <w:semiHidden/>
    <w:unhideWhenUsed/>
    <w:rsid w:val="00DE39C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39C4"/>
    <w:rPr>
      <w:rFonts w:ascii="Segoe UI" w:eastAsia="Calibri" w:hAnsi="Segoe UI" w:cs="Segoe UI"/>
      <w:sz w:val="18"/>
      <w:szCs w:val="18"/>
    </w:rPr>
  </w:style>
  <w:style w:type="paragraph" w:customStyle="1" w:styleId="Default">
    <w:name w:val="Default"/>
    <w:rsid w:val="00BD3B25"/>
    <w:pPr>
      <w:widowControl/>
      <w:autoSpaceDE w:val="0"/>
      <w:autoSpaceDN w:val="0"/>
      <w:adjustRightInd w:val="0"/>
    </w:pPr>
    <w:rPr>
      <w:rFonts w:ascii="Calibri" w:hAnsi="Calibri" w:cs="Calibri"/>
      <w:color w:val="000000"/>
      <w:sz w:val="24"/>
      <w:szCs w:val="24"/>
      <w:lang w:val="es-ES"/>
    </w:rPr>
  </w:style>
  <w:style w:type="paragraph" w:styleId="Encabezado">
    <w:name w:val="header"/>
    <w:basedOn w:val="Normal"/>
    <w:link w:val="EncabezadoCar"/>
    <w:uiPriority w:val="99"/>
    <w:unhideWhenUsed/>
    <w:rsid w:val="007F6085"/>
    <w:pPr>
      <w:tabs>
        <w:tab w:val="center" w:pos="4252"/>
        <w:tab w:val="right" w:pos="8504"/>
      </w:tabs>
    </w:pPr>
  </w:style>
  <w:style w:type="character" w:customStyle="1" w:styleId="EncabezadoCar">
    <w:name w:val="Encabezado Car"/>
    <w:basedOn w:val="Fuentedeprrafopredeter"/>
    <w:link w:val="Encabezado"/>
    <w:uiPriority w:val="99"/>
    <w:rsid w:val="007F6085"/>
    <w:rPr>
      <w:rFonts w:ascii="Calibri" w:eastAsia="Calibri" w:hAnsi="Calibri" w:cs="Calibri"/>
    </w:rPr>
  </w:style>
  <w:style w:type="paragraph" w:styleId="Piedepgina">
    <w:name w:val="footer"/>
    <w:basedOn w:val="Normal"/>
    <w:link w:val="PiedepginaCar"/>
    <w:uiPriority w:val="99"/>
    <w:unhideWhenUsed/>
    <w:rsid w:val="007F6085"/>
    <w:pPr>
      <w:tabs>
        <w:tab w:val="center" w:pos="4252"/>
        <w:tab w:val="right" w:pos="8504"/>
      </w:tabs>
    </w:pPr>
  </w:style>
  <w:style w:type="character" w:customStyle="1" w:styleId="PiedepginaCar">
    <w:name w:val="Pie de página Car"/>
    <w:basedOn w:val="Fuentedeprrafopredeter"/>
    <w:link w:val="Piedepgina"/>
    <w:uiPriority w:val="99"/>
    <w:rsid w:val="007F6085"/>
    <w:rPr>
      <w:rFonts w:ascii="Calibri" w:eastAsia="Calibri" w:hAnsi="Calibri" w:cs="Calibri"/>
    </w:rPr>
  </w:style>
  <w:style w:type="character" w:styleId="Hipervnculo">
    <w:name w:val="Hyperlink"/>
    <w:basedOn w:val="Fuentedeprrafopredeter"/>
    <w:uiPriority w:val="99"/>
    <w:unhideWhenUsed/>
    <w:rsid w:val="007F6085"/>
    <w:rPr>
      <w:color w:val="0000FF" w:themeColor="hyperlink"/>
      <w:u w:val="single"/>
    </w:rPr>
  </w:style>
  <w:style w:type="character" w:styleId="Mencinsinresolver">
    <w:name w:val="Unresolved Mention"/>
    <w:basedOn w:val="Fuentedeprrafopredeter"/>
    <w:uiPriority w:val="99"/>
    <w:semiHidden/>
    <w:unhideWhenUsed/>
    <w:rsid w:val="007F6085"/>
    <w:rPr>
      <w:color w:val="605E5C"/>
      <w:shd w:val="clear" w:color="auto" w:fill="E1DFDD"/>
    </w:rPr>
  </w:style>
  <w:style w:type="table" w:styleId="Tablaconcuadrcula">
    <w:name w:val="Table Grid"/>
    <w:basedOn w:val="Tablanormal"/>
    <w:uiPriority w:val="59"/>
    <w:rsid w:val="00377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ede.lasrozas.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agpd.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2347</Words>
  <Characters>12913</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Mercedes Piera Rojo</dc:creator>
  <cp:lastModifiedBy>Carlos Miguel Corrales Hernández</cp:lastModifiedBy>
  <cp:revision>2</cp:revision>
  <cp:lastPrinted>2023-04-03T06:47:00Z</cp:lastPrinted>
  <dcterms:created xsi:type="dcterms:W3CDTF">2024-12-18T08:18:00Z</dcterms:created>
  <dcterms:modified xsi:type="dcterms:W3CDTF">2024-12-18T08:18:00Z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2016-12-22T00:00:00Z</vt:filetime>
  </property>
  <property fmtid="{D5CDD505-2E9C-101B-9397-08002B2CF9AE}" pid="3" name="Creator">
    <vt:lpwstr>Acrobat PDFMaker 11 para Word</vt:lpwstr>
  </property>
  <property fmtid="{D5CDD505-2E9C-101B-9397-08002B2CF9AE}" pid="4" name="LastSaved">
    <vt:filetime>2017-09-26T00:00:00Z</vt:filetime>
  </property>
  <property fmtid="{D5CDD505-2E9C-101B-9397-08002B2CF9AE}" pid="5" name="ClassificationContentMarkingFooterShapeIds">
    <vt:lpwstr>1eabfc4d,43b17596,4567011f,73606eeb,63662226,4881b7fd</vt:lpwstr>
  </property>
  <property fmtid="{D5CDD505-2E9C-101B-9397-08002B2CF9AE}" pid="6" name="ClassificationContentMarkingFooterFontProps">
    <vt:lpwstr>#404040,10,Arial Italic</vt:lpwstr>
  </property>
  <property fmtid="{D5CDD505-2E9C-101B-9397-08002B2CF9AE}" pid="7" name="ClassificationContentMarkingFooterText">
    <vt:lpwstr>Uso Interno / Internal Use</vt:lpwstr>
  </property>
</Properties>
</file>