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1274"/>
        <w:gridCol w:w="2976"/>
        <w:gridCol w:w="1382"/>
        <w:gridCol w:w="4103"/>
      </w:tblGrid>
      <w:tr>
        <w:trPr>
          <w:trHeight w:val="300" w:hRule="atLeast"/>
        </w:trPr>
        <w:tc>
          <w:tcPr>
            <w:tcW w:w="9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1. DATOS DE IDENTIFICACIÓN DEL SOLICITANTE</w:t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APELLIDOS: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DOMICILIO: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C.P: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1274"/>
        <w:gridCol w:w="2339"/>
        <w:gridCol w:w="638"/>
        <w:gridCol w:w="1382"/>
        <w:gridCol w:w="4102"/>
      </w:tblGrid>
      <w:tr>
        <w:trPr>
          <w:trHeight w:val="300" w:hRule="atLeast"/>
        </w:trPr>
        <w:tc>
          <w:tcPr>
            <w:tcW w:w="97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2. DATOS DE IDENTIFICACIÓN DEL ALUMNO</w:t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APELLIDOS: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DOMICILIO: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C.P: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FECHA Y LUGAR DE NACIMIENTO:</w:t>
            </w:r>
          </w:p>
        </w:tc>
        <w:tc>
          <w:tcPr>
            <w:tcW w:w="6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ESTUDIOS QUE CURSA:</w:t>
            </w:r>
          </w:p>
        </w:tc>
        <w:tc>
          <w:tcPr>
            <w:tcW w:w="6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CENTRO:</w:t>
            </w:r>
          </w:p>
        </w:tc>
        <w:tc>
          <w:tcPr>
            <w:tcW w:w="6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4017"/>
        <w:gridCol w:w="1424"/>
        <w:gridCol w:w="676"/>
        <w:gridCol w:w="2384"/>
        <w:gridCol w:w="1249"/>
      </w:tblGrid>
      <w:tr>
        <w:trPr>
          <w:trHeight w:val="300" w:hRule="atLeast"/>
        </w:trPr>
        <w:tc>
          <w:tcPr>
            <w:tcW w:w="9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3. COMPOSICIÓN DE LA UNIDAD FAMILIAR</w:t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 y Apellidos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Parentesco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Edad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Ocupación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Ingresos Mensuales</w:t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12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199"/>
        <w:gridCol w:w="1197"/>
        <w:gridCol w:w="1358"/>
        <w:gridCol w:w="576"/>
        <w:gridCol w:w="879"/>
        <w:gridCol w:w="1099"/>
        <w:gridCol w:w="540"/>
        <w:gridCol w:w="2902"/>
      </w:tblGrid>
      <w:tr>
        <w:trPr>
          <w:trHeight w:val="255" w:hRule="atLeast"/>
        </w:trPr>
        <w:tc>
          <w:tcPr>
            <w:tcW w:w="1199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97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5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76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Entidad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Sucursal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D.C.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Número de Cuenta</w:t>
            </w:r>
          </w:p>
        </w:tc>
      </w:tr>
      <w:tr>
        <w:trPr>
          <w:trHeight w:val="255" w:hRule="atLeast"/>
        </w:trPr>
        <w:tc>
          <w:tcPr>
            <w:tcW w:w="4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4. Nº CUENTA BANCARIA PARA EL ABONO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4660"/>
        <w:gridCol w:w="5075"/>
      </w:tblGrid>
      <w:tr>
        <w:trPr>
          <w:trHeight w:val="300" w:hRule="atLeast"/>
        </w:trPr>
        <w:tc>
          <w:tcPr>
            <w:tcW w:w="9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5. FECHA Y FIRMA DEL PADRE/MADRE O TUTOR</w:t>
            </w:r>
          </w:p>
        </w:tc>
      </w:tr>
      <w:tr>
        <w:trPr>
          <w:trHeight w:val="1107" w:hRule="atLeast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DECLARO que son ciertos los datos consignados en el presente documento y AUTORIZO al tratamiento de los mismos en los términos que constan en la cláusula de protección de datos.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Lugar y fecha____________________________                    Firma</w:t>
            </w:r>
          </w:p>
        </w:tc>
      </w:tr>
    </w:tbl>
    <w:p>
      <w:pPr>
        <w:pStyle w:val="Normal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,Bold" w:ascii="Arial,Bold" w:hAnsi="Arial,Bold"/>
          <w:b/>
          <w:bCs/>
          <w:sz w:val="20"/>
          <w:szCs w:val="20"/>
        </w:rPr>
      </w:r>
    </w:p>
    <w:p>
      <w:pPr>
        <w:pStyle w:val="Normal"/>
        <w:jc w:val="both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,Bold" w:ascii="Arial,Bold" w:hAnsi="Arial,Bold"/>
          <w:b/>
          <w:bCs/>
          <w:sz w:val="20"/>
          <w:szCs w:val="20"/>
        </w:rPr>
        <w:t>INFORMACIÓN SOBRE PROTECCIÓN DE DATOS PERSONALES- Ley Orgánica 3/2018, de 5 de diciembre, de Protección de Datos Personales y garantía de los derechos digitales.</w:t>
      </w:r>
    </w:p>
    <w:p>
      <w:pPr>
        <w:pStyle w:val="Normal"/>
        <w:jc w:val="both"/>
        <w:rPr>
          <w:sz w:val="14"/>
          <w:szCs w:val="14"/>
        </w:rPr>
      </w:pPr>
      <w:r>
        <w:rPr>
          <w:rFonts w:cs="Arial" w:ascii="Arial" w:hAnsi="Arial"/>
          <w:sz w:val="20"/>
          <w:szCs w:val="20"/>
        </w:rPr>
        <w:t xml:space="preserve">El responsable del tratamiento de los datos personales es la Comarca de la Sierra de Albarracín, con CIF P4400026C y domicilio en: Calle Catedral, 5, 44100 Albarracín (Teruel). La finalidad para la que los datos van a ser tratados es la gestión de ayudas y subvenciones. La legitimación para realizar dicho tratamiento está basada en una obligación legal/poderes públicos conferidos al Responsable del tratamiento. Los Derechos que el interesado ostenta consisten en: acceso, rectificación, supresión, oposición, limitación del tratamiento, portabilidad y (en su caso) retirada del consentimiento prestado. El modo de ejercer estos derechos se indica en la información adicional. Debe consultarse la información adicional y detallada sobre Protección de Datos en la página web: </w:t>
      </w:r>
      <w:hyperlink r:id="rId2">
        <w:r>
          <w:rPr>
            <w:rStyle w:val="Hyperlink"/>
            <w:rFonts w:cs="Arial" w:ascii="Arial" w:hAnsi="Arial"/>
            <w:sz w:val="20"/>
            <w:szCs w:val="20"/>
          </w:rPr>
          <w:t>https://www.comarcadelasierradealbarracin.es/politica-de-privacidad/</w:t>
        </w:r>
      </w:hyperlink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Sr. Presidente de la Comarca de la Sierra de Albarracín.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9735"/>
      </w:tblGrid>
      <w:tr>
        <w:trPr>
          <w:trHeight w:val="25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REQUISITOS DE LOS BENEFICIARIOS</w:t>
            </w:r>
          </w:p>
        </w:tc>
      </w:tr>
      <w:tr>
        <w:trPr>
          <w:trHeight w:val="570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Haber realizado primera matricula en un centro educativo de la Comarca de la Sierra de Albarracín (Cursos comprendidos entre 1º de infantil hasta 4º de E.S.O.)</w:t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al menos uno de los progenitores y el menor residan de forma legal, efectiva y continuada en algún municipio de la Comarca de la Sierra de Albarracín.</w:t>
            </w:r>
          </w:p>
        </w:tc>
      </w:tr>
      <w:tr>
        <w:trPr>
          <w:trHeight w:val="76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·Que el menor termine el curso escolar en el centro de matriculación o en otro centro de la Comarca de la Sierra de Albarracín.</w:t>
            </w:r>
          </w:p>
        </w:tc>
      </w:tr>
      <w:tr>
        <w:trPr>
          <w:trHeight w:val="49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los ingresos familiares no superen 1,5 veces el IPREM mensual per capita.</w:t>
            </w:r>
          </w:p>
        </w:tc>
      </w:tr>
      <w:tr>
        <w:trPr>
          <w:trHeight w:val="79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los padres o tutores de los solicitantes de las becas o ayudas, a la fecha de solicitud, se encuentren al corriente de pago de sus obligaciones tributarias y con la Seguridad Social, así como con la hacienda municipal donde se hallen residiendo y empadronados.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20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9720"/>
      </w:tblGrid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ADJUNTAR A LA SOLICITUD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convivencia y empadronamiento históricos.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D.N.I., N.I.E. o pasaporte de todos los miembros de la unidad de convivencia.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Libro de Familia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de la última declaración del I.R.P.F. o certificación negativa de Hacienda o nóminas o pensiones.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con la Seguridad Social.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con la Agencia Tributaria.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de las obligaciones fiscales municipales.</w:t>
            </w:r>
          </w:p>
        </w:tc>
      </w:tr>
      <w:tr>
        <w:trPr>
          <w:trHeight w:val="451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  <w:t xml:space="preserve">·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Certificación del centro educativo que acredite haber finalizado el curso escolar.</w:t>
            </w:r>
          </w:p>
        </w:tc>
      </w:tr>
      <w:tr>
        <w:trPr>
          <w:trHeight w:val="599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·Declaración responsable de los solicitantes en la que se haga constar que los ingresos y documentos adjuntos son ciertos y que tienen una residencia efectiva y continuada en la Sierra de Albarracín.</w:t>
            </w:r>
          </w:p>
        </w:tc>
      </w:tr>
      <w:tr>
        <w:trPr>
          <w:trHeight w:val="1202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Copia de la matricula.</w:t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número de cuenta.</w:t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1134" w:gutter="0" w:header="360" w:top="1134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Arial">
    <w:altName w:val="Bold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color w:val="FF0000"/>
        <w:sz w:val="36"/>
        <w:szCs w:val="36"/>
      </w:rPr>
    </w:pPr>
    <w:r>
      <w:rPr/>
      <w:drawing>
        <wp:inline distT="0" distB="0" distL="0" distR="0">
          <wp:extent cx="908050" cy="641350"/>
          <wp:effectExtent l="0" t="0" r="0" b="0"/>
          <wp:docPr id="1" name="Imagen 2087444977" descr="Logo Comarca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087444977" descr="Logo Comarca 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color w:val="FF0000"/>
        <w:sz w:val="28"/>
        <w:szCs w:val="28"/>
      </w:rPr>
    </w:pPr>
    <w:r>
      <w:rPr>
        <w:color w:val="FF0000"/>
        <w:sz w:val="28"/>
        <w:szCs w:val="28"/>
      </w:rPr>
    </w:r>
  </w:p>
  <w:p>
    <w:pPr>
      <w:pStyle w:val="Header"/>
      <w:jc w:val="center"/>
      <w:rPr>
        <w:color w:val="FF0000"/>
        <w:sz w:val="28"/>
        <w:szCs w:val="28"/>
      </w:rPr>
    </w:pPr>
    <w:r>
      <w:rPr>
        <w:color w:val="FF0000"/>
        <w:sz w:val="28"/>
        <w:szCs w:val="28"/>
      </w:rPr>
      <w:t>SOLICITUD DE AYUDA A LA PRIMERA ESCOLARIZACIÓN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color w:val="FF0000"/>
        <w:sz w:val="36"/>
        <w:szCs w:val="36"/>
      </w:rPr>
    </w:pPr>
    <w:r>
      <w:rPr/>
      <w:drawing>
        <wp:inline distT="0" distB="0" distL="0" distR="0">
          <wp:extent cx="908050" cy="641350"/>
          <wp:effectExtent l="0" t="0" r="0" b="0"/>
          <wp:docPr id="2" name="Imagen 2087444977" descr="Logo Comarca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087444977" descr="Logo Comarca 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color w:val="FF0000"/>
        <w:sz w:val="28"/>
        <w:szCs w:val="28"/>
      </w:rPr>
    </w:pPr>
    <w:r>
      <w:rPr>
        <w:color w:val="FF0000"/>
        <w:sz w:val="28"/>
        <w:szCs w:val="28"/>
      </w:rPr>
    </w:r>
  </w:p>
  <w:p>
    <w:pPr>
      <w:pStyle w:val="Header"/>
      <w:jc w:val="center"/>
      <w:rPr>
        <w:color w:val="FF0000"/>
        <w:sz w:val="28"/>
        <w:szCs w:val="28"/>
      </w:rPr>
    </w:pPr>
    <w:r>
      <w:rPr>
        <w:color w:val="FF0000"/>
        <w:sz w:val="28"/>
        <w:szCs w:val="28"/>
      </w:rPr>
      <w:t>SOLICITUD DE AYUDA A LA PRIMERA ESCOLARIZACIÓN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52a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BalloonText"/>
    <w:qFormat/>
    <w:rsid w:val="00d740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b82c46"/>
    <w:rPr>
      <w:color w:themeColor="hyperlink"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82c46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b430cb"/>
    <w:pPr>
      <w:spacing w:lineRule="auto" w:line="276" w:before="0" w:after="140"/>
    </w:pPr>
    <w:rPr/>
  </w:style>
  <w:style w:type="paragraph" w:styleId="List">
    <w:name w:val="List"/>
    <w:basedOn w:val="BodyText"/>
    <w:rsid w:val="00b430cb"/>
    <w:pPr/>
    <w:rPr>
      <w:rFonts w:cs="Arial Unicode MS"/>
    </w:rPr>
  </w:style>
  <w:style w:type="paragraph" w:styleId="Caption">
    <w:name w:val="caption"/>
    <w:basedOn w:val="Normal"/>
    <w:qFormat/>
    <w:rsid w:val="00b430cb"/>
    <w:pPr>
      <w:suppressLineNumbers/>
      <w:spacing w:before="120" w:after="120"/>
    </w:pPr>
    <w:rPr>
      <w:rFonts w:cs="Arial Unicode MS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b430cb"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rsid w:val="00b430cb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abeceraypieuser" w:customStyle="1">
    <w:name w:val="Cabecera y pie (user)"/>
    <w:basedOn w:val="Normal"/>
    <w:qFormat/>
    <w:rsid w:val="00b430cb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rsid w:val="0067570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7570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qFormat/>
    <w:rsid w:val="00d740a4"/>
    <w:pPr/>
    <w:rPr>
      <w:rFonts w:ascii="Tahoma" w:hAnsi="Tahoma" w:cs="Tahoma"/>
      <w:sz w:val="16"/>
      <w:szCs w:val="16"/>
    </w:rPr>
  </w:style>
  <w:style w:type="paragraph" w:styleId="DocumentMap" w:customStyle="1">
    <w:name w:val="DocumentMap"/>
    <w:qFormat/>
    <w:rsid w:val="00b430cb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es-ES" w:eastAsia="es-ES" w:bidi="ar-SA"/>
    </w:rPr>
  </w:style>
  <w:style w:type="paragraph" w:styleId="western" w:customStyle="1">
    <w:name w:val="western"/>
    <w:basedOn w:val="Normal"/>
    <w:qFormat/>
    <w:rsid w:val="00b430cb"/>
    <w:pPr>
      <w:spacing w:beforeAutospacing="1" w:after="119"/>
    </w:pPr>
    <w:rPr>
      <w:rFonts w:ascii="Arial" w:hAnsi="Arial" w:cs="Arial"/>
      <w:color w:val="000000"/>
    </w:rPr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marcadelasierradealbarracin.es/politica-de-privacidad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LibreOffice/25.8.3.2$Windows_X86_64 LibreOffice_project/8ca8d55c161d602844f5428fa4b58097424e324e</Application>
  <AppVersion>15.0000</AppVersion>
  <Pages>2</Pages>
  <Words>553</Words>
  <Characters>3033</Characters>
  <CharactersWithSpaces>3566</CharactersWithSpaces>
  <Paragraphs>58</Paragraphs>
  <Company>SERVICIOS SOCIALES Y FAMILIA (DGA)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2023-05-29T10:18:00Z</dcterms:created>
  <dc:creator>MICHEL VILLALTA</dc:creator>
  <dc:description/>
  <dc:language>es-ES</dc:language>
  <cp:lastModifiedBy/>
  <cp:lastPrinted>2018-06-07T07:39:00Z</cp:lastPrinted>
  <dcterms:modified xsi:type="dcterms:W3CDTF">2026-03-23T09:10:17Z</dcterms:modified>
  <cp:revision>4</cp:revision>
  <dc:subject/>
  <dc:title>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